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7B2" w:rsidRPr="006F7AA3" w:rsidRDefault="005A07B2" w:rsidP="00AA52C8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  <w:bookmarkStart w:id="0" w:name="_GoBack"/>
      <w:bookmarkEnd w:id="0"/>
    </w:p>
    <w:p w:rsidR="00A6086D" w:rsidRPr="001C6015" w:rsidRDefault="00FE5915" w:rsidP="00FD2742">
      <w:pPr>
        <w:spacing w:after="0" w:line="360" w:lineRule="auto"/>
        <w:jc w:val="center"/>
        <w:rPr>
          <w:rFonts w:ascii="HY견명조" w:eastAsia="HY견명조" w:hAnsi="Times New Roman" w:cs="Times New Roman"/>
          <w:sz w:val="46"/>
          <w:szCs w:val="46"/>
        </w:rPr>
      </w:pPr>
      <w:r w:rsidRPr="001C6015">
        <w:rPr>
          <w:rFonts w:ascii="HY견명조" w:eastAsia="HY견명조" w:hAnsi="Times New Roman" w:cs="Times New Roman" w:hint="eastAsia"/>
          <w:sz w:val="46"/>
          <w:szCs w:val="46"/>
        </w:rPr>
        <w:t xml:space="preserve">한국주식시장의 </w:t>
      </w:r>
      <w:r w:rsidR="00FD2742" w:rsidRPr="001C6015">
        <w:rPr>
          <w:rFonts w:ascii="HY견명조" w:eastAsia="HY견명조" w:hAnsi="Times New Roman" w:cs="Times New Roman" w:hint="eastAsia"/>
          <w:sz w:val="46"/>
          <w:szCs w:val="46"/>
        </w:rPr>
        <w:t>유동성</w:t>
      </w:r>
      <w:r w:rsidRPr="001C6015">
        <w:rPr>
          <w:rFonts w:ascii="HY견명조" w:eastAsia="HY견명조" w:hAnsi="Times New Roman" w:cs="Times New Roman" w:hint="eastAsia"/>
          <w:sz w:val="46"/>
          <w:szCs w:val="46"/>
        </w:rPr>
        <w:t xml:space="preserve">과 </w:t>
      </w:r>
      <w:r w:rsidR="0012342C">
        <w:rPr>
          <w:rFonts w:ascii="HY견명조" w:eastAsia="HY견명조" w:hAnsi="Times New Roman" w:cs="Times New Roman" w:hint="eastAsia"/>
          <w:sz w:val="46"/>
          <w:szCs w:val="46"/>
        </w:rPr>
        <w:t xml:space="preserve">일중 </w:t>
      </w:r>
      <w:r w:rsidR="00FD2742" w:rsidRPr="001C6015">
        <w:rPr>
          <w:rFonts w:ascii="HY견명조" w:eastAsia="HY견명조" w:hAnsi="Times New Roman" w:cs="Times New Roman" w:hint="eastAsia"/>
          <w:sz w:val="46"/>
          <w:szCs w:val="46"/>
        </w:rPr>
        <w:t xml:space="preserve">주문불균형의 </w:t>
      </w:r>
      <w:r w:rsidR="0012342C">
        <w:rPr>
          <w:rFonts w:ascii="HY견명조" w:eastAsia="HY견명조" w:hAnsi="Times New Roman" w:cs="Times New Roman" w:hint="eastAsia"/>
          <w:sz w:val="46"/>
          <w:szCs w:val="46"/>
        </w:rPr>
        <w:t xml:space="preserve">단기 </w:t>
      </w:r>
      <w:r w:rsidR="00FD2742" w:rsidRPr="001C6015">
        <w:rPr>
          <w:rFonts w:ascii="HY견명조" w:eastAsia="HY견명조" w:hAnsi="Times New Roman" w:cs="Times New Roman" w:hint="eastAsia"/>
          <w:sz w:val="46"/>
          <w:szCs w:val="46"/>
        </w:rPr>
        <w:t>수익률예측력</w:t>
      </w:r>
    </w:p>
    <w:p w:rsidR="00451DD7" w:rsidRPr="006F7AA3" w:rsidRDefault="00451DD7" w:rsidP="00AA52C8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9A3E04" w:rsidRPr="006F7AA3" w:rsidRDefault="009A3E04" w:rsidP="00AA52C8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451DD7" w:rsidRPr="006F7AA3" w:rsidRDefault="00451DD7" w:rsidP="00451DD7">
      <w:pPr>
        <w:spacing w:after="0" w:line="360" w:lineRule="auto"/>
        <w:jc w:val="right"/>
        <w:rPr>
          <w:rFonts w:ascii="Times New Roman" w:eastAsia="HY신명조" w:hAnsi="Times New Roman" w:cs="Times New Roman"/>
          <w:szCs w:val="20"/>
        </w:rPr>
      </w:pPr>
      <w:proofErr w:type="spellStart"/>
      <w:r w:rsidRPr="006F7AA3">
        <w:rPr>
          <w:rFonts w:ascii="Times New Roman" w:eastAsia="HY신명조" w:hAnsi="Times New Roman" w:cs="Times New Roman" w:hint="eastAsia"/>
          <w:szCs w:val="20"/>
        </w:rPr>
        <w:t>윤선흠</w:t>
      </w:r>
      <w:proofErr w:type="spellEnd"/>
      <w:r w:rsidRPr="006F7AA3">
        <w:rPr>
          <w:rFonts w:ascii="Times New Roman" w:eastAsia="HY신명조" w:hAnsi="Times New Roman" w:cs="Times New Roman" w:hint="eastAsia"/>
          <w:szCs w:val="20"/>
        </w:rPr>
        <w:t>(</w:t>
      </w:r>
      <w:r w:rsidRPr="006F7AA3">
        <w:rPr>
          <w:rFonts w:ascii="Times New Roman" w:eastAsia="HY신명조" w:hAnsi="Times New Roman" w:cs="Times New Roman" w:hint="eastAsia"/>
          <w:szCs w:val="20"/>
        </w:rPr>
        <w:t>서울대학교</w:t>
      </w:r>
      <w:r w:rsidRPr="006F7AA3">
        <w:rPr>
          <w:rFonts w:ascii="Times New Roman" w:eastAsia="HY신명조" w:hAnsi="Times New Roman" w:cs="Times New Roman" w:hint="eastAsia"/>
          <w:szCs w:val="20"/>
        </w:rPr>
        <w:t>)</w:t>
      </w:r>
      <w:r w:rsidRPr="006F7AA3">
        <w:rPr>
          <w:rStyle w:val="a9"/>
          <w:rFonts w:ascii="Times New Roman" w:eastAsia="HY신명조" w:hAnsi="Times New Roman" w:cs="Times New Roman"/>
          <w:szCs w:val="20"/>
        </w:rPr>
        <w:footnoteReference w:id="1"/>
      </w:r>
    </w:p>
    <w:p w:rsidR="00083D0A" w:rsidRPr="006F7AA3" w:rsidRDefault="005F494A" w:rsidP="00333BE8">
      <w:pPr>
        <w:spacing w:after="0" w:line="360" w:lineRule="auto"/>
        <w:jc w:val="right"/>
        <w:rPr>
          <w:rFonts w:ascii="Times New Roman" w:eastAsia="HY신명조" w:hAnsi="Times New Roman" w:cs="Times New Roman"/>
          <w:szCs w:val="20"/>
        </w:rPr>
      </w:pPr>
      <w:proofErr w:type="gramStart"/>
      <w:r w:rsidRPr="006F7AA3">
        <w:rPr>
          <w:rFonts w:ascii="Times New Roman" w:eastAsia="HY신명조" w:hAnsi="Times New Roman" w:cs="Times New Roman" w:hint="eastAsia"/>
          <w:szCs w:val="20"/>
        </w:rPr>
        <w:t>최</w:t>
      </w:r>
      <w:r w:rsidRPr="006F7AA3">
        <w:rPr>
          <w:rFonts w:ascii="Times New Roman" w:eastAsia="HY신명조" w:hAnsi="Times New Roman" w:cs="Times New Roman" w:hint="eastAsia"/>
          <w:szCs w:val="20"/>
        </w:rPr>
        <w:t xml:space="preserve">  </w:t>
      </w:r>
      <w:r w:rsidRPr="006F7AA3">
        <w:rPr>
          <w:rFonts w:ascii="Times New Roman" w:eastAsia="HY신명조" w:hAnsi="Times New Roman" w:cs="Times New Roman" w:hint="eastAsia"/>
          <w:szCs w:val="20"/>
        </w:rPr>
        <w:t>혁</w:t>
      </w:r>
      <w:proofErr w:type="gramEnd"/>
      <w:r w:rsidRPr="006F7AA3">
        <w:rPr>
          <w:rFonts w:ascii="Times New Roman" w:eastAsia="HY신명조" w:hAnsi="Times New Roman" w:cs="Times New Roman" w:hint="eastAsia"/>
          <w:szCs w:val="20"/>
        </w:rPr>
        <w:t>(</w:t>
      </w:r>
      <w:r w:rsidRPr="006F7AA3">
        <w:rPr>
          <w:rFonts w:ascii="Times New Roman" w:eastAsia="HY신명조" w:hAnsi="Times New Roman" w:cs="Times New Roman" w:hint="eastAsia"/>
          <w:szCs w:val="20"/>
        </w:rPr>
        <w:t>서울대학교</w:t>
      </w:r>
      <w:r w:rsidRPr="006F7AA3">
        <w:rPr>
          <w:rFonts w:ascii="Times New Roman" w:eastAsia="HY신명조" w:hAnsi="Times New Roman" w:cs="Times New Roman" w:hint="eastAsia"/>
          <w:szCs w:val="20"/>
        </w:rPr>
        <w:t>)</w:t>
      </w:r>
      <w:r w:rsidR="00083D0A" w:rsidRPr="006F7AA3">
        <w:rPr>
          <w:rStyle w:val="a9"/>
          <w:rFonts w:ascii="Times New Roman" w:eastAsia="HY신명조" w:hAnsi="Times New Roman" w:cs="Times New Roman"/>
          <w:szCs w:val="20"/>
        </w:rPr>
        <w:footnoteReference w:id="2"/>
      </w:r>
    </w:p>
    <w:p w:rsidR="00516705" w:rsidRDefault="00516705" w:rsidP="008B2752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7E0ED7" w:rsidRDefault="007E0ED7" w:rsidP="008B2752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2A058D" w:rsidRPr="006F7AA3" w:rsidRDefault="002A058D" w:rsidP="008B2752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tbl>
      <w:tblPr>
        <w:tblStyle w:val="aa"/>
        <w:tblW w:w="0" w:type="auto"/>
        <w:tblInd w:w="9" w:type="dxa"/>
        <w:tblLook w:val="04A0" w:firstRow="1" w:lastRow="0" w:firstColumn="1" w:lastColumn="0" w:noHBand="0" w:noVBand="1"/>
      </w:tblPr>
      <w:tblGrid>
        <w:gridCol w:w="9224"/>
      </w:tblGrid>
      <w:tr w:rsidR="00EE0CA9" w:rsidRPr="00A90AE2" w:rsidTr="00A06A46">
        <w:trPr>
          <w:trHeight w:val="4838"/>
        </w:trPr>
        <w:tc>
          <w:tcPr>
            <w:tcW w:w="9224" w:type="dxa"/>
            <w:vAlign w:val="center"/>
          </w:tcPr>
          <w:p w:rsidR="008B2C72" w:rsidRPr="00A90AE2" w:rsidRDefault="00EE0CA9" w:rsidP="008B2C72">
            <w:pPr>
              <w:widowControl/>
              <w:autoSpaceDE/>
              <w:autoSpaceDN/>
              <w:spacing w:line="360" w:lineRule="auto"/>
              <w:rPr>
                <w:rFonts w:ascii="Times New Roman" w:eastAsia="HY신명조" w:hAnsi="Times New Roman" w:cs="Times New Roman"/>
                <w:szCs w:val="20"/>
              </w:rPr>
            </w:pP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본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연구는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>1997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>년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 xml:space="preserve"> 1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>월부터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 xml:space="preserve"> 2009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>년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 xml:space="preserve"> 8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>월까지</w:t>
            </w:r>
            <w:r w:rsidRPr="00A90AE2">
              <w:rPr>
                <w:rFonts w:ascii="Times New Roman" w:eastAsia="HY신명조" w:hAnsi="Times New Roman" w:cs="Times New Roman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일별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스프레드와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일중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주문불균형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자료를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바탕으로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한국주식시장의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유동성과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시장효율성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사이의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관계를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분석하였다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. </w:t>
            </w:r>
            <w:r w:rsidR="00C00203" w:rsidRPr="00A90AE2">
              <w:rPr>
                <w:rFonts w:ascii="Times New Roman" w:eastAsia="HY신명조" w:hAnsi="Times New Roman" w:cs="Times New Roman" w:hint="eastAsia"/>
                <w:szCs w:val="20"/>
              </w:rPr>
              <w:t>최근으로</w:t>
            </w:r>
            <w:r w:rsidR="00C00203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C00203" w:rsidRPr="00A90AE2">
              <w:rPr>
                <w:rFonts w:ascii="Times New Roman" w:eastAsia="HY신명조" w:hAnsi="Times New Roman" w:cs="Times New Roman" w:hint="eastAsia"/>
                <w:szCs w:val="20"/>
              </w:rPr>
              <w:t>올수록</w:t>
            </w:r>
            <w:r w:rsidR="00116DA2" w:rsidRPr="00A90AE2">
              <w:rPr>
                <w:rFonts w:ascii="Times New Roman" w:eastAsia="HY신명조" w:hAnsi="Times New Roman" w:cs="Times New Roman" w:hint="eastAsia"/>
                <w:szCs w:val="20"/>
              </w:rPr>
              <w:t>,</w:t>
            </w:r>
            <w:r w:rsidR="00C00203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스프레드가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감소하고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일중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주문불균형의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수익률예측력</w:t>
            </w:r>
            <w:r w:rsidR="00C00203" w:rsidRPr="00A90AE2">
              <w:rPr>
                <w:rFonts w:ascii="Times New Roman" w:eastAsia="HY신명조" w:hAnsi="Times New Roman" w:cs="Times New Roman" w:hint="eastAsia"/>
                <w:szCs w:val="20"/>
              </w:rPr>
              <w:t>이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낮아지는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경향을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보였다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.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하지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만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>스프레드가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>높은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거래일에는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일중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주문불균형의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수익률예측력이</w:t>
            </w:r>
            <w:r w:rsidR="00642FA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더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이상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통계적으로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유의하지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않은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반면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>스프레드가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4E317E" w:rsidRPr="00A90AE2">
              <w:rPr>
                <w:rFonts w:ascii="Times New Roman" w:eastAsia="HY신명조" w:hAnsi="Times New Roman" w:cs="Times New Roman" w:hint="eastAsia"/>
                <w:szCs w:val="20"/>
              </w:rPr>
              <w:t>낮은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거래일에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는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여전히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통계적으로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유의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하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게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나타나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proofErr w:type="spellStart"/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Chordia</w:t>
            </w:r>
            <w:proofErr w:type="spellEnd"/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et al</w:t>
            </w:r>
            <w:proofErr w:type="gramStart"/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.(</w:t>
            </w:r>
            <w:proofErr w:type="gramEnd"/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2008)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의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연구와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다른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결과를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보였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다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.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이러한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결과는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대규모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기업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>으로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>구성한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포트폴리오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에서만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관찰할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수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>있었으며</w:t>
            </w:r>
            <w:r w:rsidR="00A1426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소규모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기업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>으로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021EEA" w:rsidRPr="00A90AE2">
              <w:rPr>
                <w:rFonts w:ascii="Times New Roman" w:eastAsia="HY신명조" w:hAnsi="Times New Roman" w:cs="Times New Roman" w:hint="eastAsia"/>
                <w:szCs w:val="20"/>
              </w:rPr>
              <w:t>구성한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포트폴리오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에서는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주문불균형의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수익률예측력이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유동성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수준에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관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계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없이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통계적으로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유의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하였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다</w:t>
            </w:r>
            <w:r w:rsidR="006D713A" w:rsidRPr="00A90AE2">
              <w:rPr>
                <w:rFonts w:ascii="Times New Roman" w:eastAsia="HY신명조" w:hAnsi="Times New Roman" w:cs="Times New Roman" w:hint="eastAsia"/>
                <w:szCs w:val="20"/>
              </w:rPr>
              <w:t>.</w:t>
            </w:r>
          </w:p>
          <w:p w:rsidR="00642FA2" w:rsidRPr="00A90AE2" w:rsidRDefault="00692F32" w:rsidP="00862509">
            <w:pPr>
              <w:widowControl/>
              <w:autoSpaceDE/>
              <w:autoSpaceDN/>
              <w:spacing w:line="360" w:lineRule="auto"/>
              <w:rPr>
                <w:rFonts w:ascii="Times New Roman" w:eastAsia="HY신명조" w:hAnsi="Times New Roman" w:cs="Times New Roman"/>
                <w:szCs w:val="20"/>
              </w:rPr>
            </w:pP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대규모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기업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포트폴리오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>의</w:t>
            </w:r>
            <w:r w:rsidR="009D6A71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9D6A71" w:rsidRPr="00A90AE2">
              <w:rPr>
                <w:rFonts w:ascii="Times New Roman" w:eastAsia="HY신명조" w:hAnsi="Times New Roman" w:cs="Times New Roman" w:hint="eastAsia"/>
                <w:szCs w:val="20"/>
              </w:rPr>
              <w:t>경우</w:t>
            </w:r>
            <w:r w:rsidR="009D6A71" w:rsidRPr="00A90AE2">
              <w:rPr>
                <w:rFonts w:ascii="Times New Roman" w:eastAsia="HY신명조" w:hAnsi="Times New Roman" w:cs="Times New Roman" w:hint="eastAsia"/>
                <w:szCs w:val="20"/>
              </w:rPr>
              <w:t>,</w:t>
            </w:r>
            <w:r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5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분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수익률과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시가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-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종가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수익률의</w:t>
            </w:r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proofErr w:type="spellStart"/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>분산비는</w:t>
            </w:r>
            <w:proofErr w:type="spellEnd"/>
            <w:r w:rsidR="00837930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941332" w:rsidRPr="00A90AE2">
              <w:rPr>
                <w:rFonts w:ascii="Times New Roman" w:eastAsia="HY신명조" w:hAnsi="Times New Roman" w:cs="Times New Roman" w:hint="eastAsia"/>
                <w:szCs w:val="20"/>
              </w:rPr>
              <w:t>하위기간</w:t>
            </w:r>
            <w:r w:rsidR="0094133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4123B6" w:rsidRPr="00A90AE2">
              <w:rPr>
                <w:rFonts w:ascii="Times New Roman" w:eastAsia="HY신명조" w:hAnsi="Times New Roman" w:cs="Times New Roman" w:hint="eastAsia"/>
                <w:szCs w:val="20"/>
              </w:rPr>
              <w:t>2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(2001.01~2005.12)</w:t>
            </w:r>
            <w:r w:rsidR="00941332" w:rsidRPr="00A90AE2">
              <w:rPr>
                <w:rFonts w:ascii="Times New Roman" w:eastAsia="HY신명조" w:hAnsi="Times New Roman" w:cs="Times New Roman" w:hint="eastAsia"/>
                <w:szCs w:val="20"/>
              </w:rPr>
              <w:t>에서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무작위행보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(random walk)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에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가까운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모습을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941332" w:rsidRPr="00A90AE2">
              <w:rPr>
                <w:rFonts w:ascii="Times New Roman" w:eastAsia="HY신명조" w:hAnsi="Times New Roman" w:cs="Times New Roman" w:hint="eastAsia"/>
                <w:szCs w:val="20"/>
              </w:rPr>
              <w:t>보였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으며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시가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-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종가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수익률과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종가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-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시가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수익률의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proofErr w:type="spellStart"/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분산비</w:t>
            </w:r>
            <w:proofErr w:type="spellEnd"/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또한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하위기간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2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에서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D447DD" w:rsidRPr="00A90AE2">
              <w:rPr>
                <w:rFonts w:ascii="Times New Roman" w:eastAsia="HY신명조" w:hAnsi="Times New Roman" w:cs="Times New Roman" w:hint="eastAsia"/>
                <w:szCs w:val="20"/>
              </w:rPr>
              <w:t>높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고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,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일</w:t>
            </w:r>
            <w:r w:rsidR="00E83F57" w:rsidRPr="00A90AE2">
              <w:rPr>
                <w:rFonts w:ascii="Times New Roman" w:eastAsia="HY신명조" w:hAnsi="Times New Roman" w:cs="Times New Roman" w:hint="eastAsia"/>
                <w:szCs w:val="20"/>
              </w:rPr>
              <w:t>별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수익률의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자기상관계수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도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하위기간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2 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이후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더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B2C72" w:rsidRPr="00A90AE2">
              <w:rPr>
                <w:rFonts w:ascii="Times New Roman" w:eastAsia="HY신명조" w:hAnsi="Times New Roman" w:cs="Times New Roman" w:hint="eastAsia"/>
                <w:szCs w:val="20"/>
              </w:rPr>
              <w:t>이상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통계적으로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유의하지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 xml:space="preserve"> </w:t>
            </w:r>
            <w:r w:rsidR="008F7E9C" w:rsidRPr="00A90AE2">
              <w:rPr>
                <w:rFonts w:ascii="Times New Roman" w:eastAsia="HY신명조" w:hAnsi="Times New Roman" w:cs="Times New Roman" w:hint="eastAsia"/>
                <w:szCs w:val="20"/>
              </w:rPr>
              <w:t>않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았다</w:t>
            </w:r>
            <w:r w:rsidR="00862509" w:rsidRPr="00A90AE2">
              <w:rPr>
                <w:rFonts w:ascii="Times New Roman" w:eastAsia="HY신명조" w:hAnsi="Times New Roman" w:cs="Times New Roman" w:hint="eastAsia"/>
                <w:szCs w:val="20"/>
              </w:rPr>
              <w:t>.</w:t>
            </w:r>
          </w:p>
        </w:tc>
      </w:tr>
    </w:tbl>
    <w:p w:rsidR="005F494A" w:rsidRPr="00E83F57" w:rsidRDefault="005F494A" w:rsidP="00AA52C8">
      <w:pPr>
        <w:widowControl/>
        <w:autoSpaceDE/>
        <w:autoSpaceDN/>
        <w:spacing w:after="0" w:line="360" w:lineRule="auto"/>
        <w:rPr>
          <w:rFonts w:ascii="Times New Roman" w:eastAsia="HY신명조" w:hAnsi="Times New Roman" w:cs="Times New Roman"/>
          <w:sz w:val="22"/>
        </w:rPr>
      </w:pPr>
    </w:p>
    <w:p w:rsidR="005F494A" w:rsidRPr="001C6015" w:rsidRDefault="00D00FDE" w:rsidP="00AA52C8">
      <w:pPr>
        <w:widowControl/>
        <w:autoSpaceDE/>
        <w:autoSpaceDN/>
        <w:spacing w:after="0" w:line="360" w:lineRule="auto"/>
        <w:rPr>
          <w:rFonts w:ascii="Times New Roman" w:eastAsia="HY신명조" w:hAnsi="Times New Roman" w:cs="Times New Roman"/>
          <w:szCs w:val="20"/>
        </w:rPr>
      </w:pPr>
      <w:r w:rsidRPr="001C6015">
        <w:rPr>
          <w:rFonts w:ascii="Times New Roman" w:eastAsia="HY신명조" w:hAnsi="Times New Roman" w:cs="Times New Roman" w:hint="eastAsia"/>
          <w:szCs w:val="20"/>
        </w:rPr>
        <w:t>핵심</w:t>
      </w:r>
      <w:r w:rsidRPr="001C6015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1C6015">
        <w:rPr>
          <w:rFonts w:ascii="Times New Roman" w:eastAsia="HY신명조" w:hAnsi="Times New Roman" w:cs="Times New Roman" w:hint="eastAsia"/>
          <w:szCs w:val="20"/>
        </w:rPr>
        <w:t>단어</w:t>
      </w:r>
      <w:r w:rsidR="005F494A" w:rsidRPr="001C6015">
        <w:rPr>
          <w:rFonts w:ascii="Times New Roman" w:eastAsia="HY신명조" w:hAnsi="Times New Roman" w:cs="Times New Roman" w:hint="eastAsia"/>
          <w:szCs w:val="20"/>
        </w:rPr>
        <w:t xml:space="preserve">: </w:t>
      </w:r>
      <w:r w:rsidR="0050189C" w:rsidRPr="001C6015">
        <w:rPr>
          <w:rFonts w:ascii="Times New Roman" w:eastAsia="HY신명조" w:hAnsi="Times New Roman" w:cs="Times New Roman" w:hint="eastAsia"/>
          <w:szCs w:val="20"/>
        </w:rPr>
        <w:t>유동성</w:t>
      </w:r>
      <w:r w:rsidR="0050189C" w:rsidRPr="001C6015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9353EE" w:rsidRPr="001C6015">
        <w:rPr>
          <w:rFonts w:ascii="Times New Roman" w:eastAsia="HY신명조" w:hAnsi="Times New Roman" w:cs="Times New Roman" w:hint="eastAsia"/>
          <w:szCs w:val="20"/>
        </w:rPr>
        <w:t>시장효율성</w:t>
      </w:r>
      <w:r w:rsidR="005F494A" w:rsidRPr="001C6015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5F494A" w:rsidRPr="001C6015">
        <w:rPr>
          <w:rFonts w:ascii="Times New Roman" w:eastAsia="HY신명조" w:hAnsi="Times New Roman" w:cs="Times New Roman" w:hint="eastAsia"/>
          <w:szCs w:val="20"/>
        </w:rPr>
        <w:t>주문불균형</w:t>
      </w:r>
      <w:r w:rsidR="005F494A" w:rsidRPr="001C6015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9353EE" w:rsidRPr="001C6015">
        <w:rPr>
          <w:rFonts w:ascii="Times New Roman" w:eastAsia="HY신명조" w:hAnsi="Times New Roman" w:cs="Times New Roman" w:hint="eastAsia"/>
          <w:szCs w:val="20"/>
        </w:rPr>
        <w:t>수익률예측력</w:t>
      </w:r>
      <w:r w:rsidR="00810BD7" w:rsidRPr="001C6015">
        <w:rPr>
          <w:rFonts w:ascii="Times New Roman" w:eastAsia="HY신명조" w:hAnsi="Times New Roman" w:cs="Times New Roman" w:hint="eastAsia"/>
          <w:szCs w:val="20"/>
        </w:rPr>
        <w:t xml:space="preserve">, </w:t>
      </w:r>
      <w:proofErr w:type="spellStart"/>
      <w:r w:rsidR="00810BD7" w:rsidRPr="001C6015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</w:p>
    <w:p w:rsidR="00C81858" w:rsidRPr="00D40917" w:rsidRDefault="00C81858" w:rsidP="00D40917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5F494A" w:rsidRPr="00D40917" w:rsidRDefault="005F494A" w:rsidP="00D40917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  <w:r w:rsidRPr="00D40917">
        <w:rPr>
          <w:rFonts w:ascii="Times New Roman" w:eastAsia="HY신명조" w:hAnsi="Times New Roman" w:cs="Times New Roman"/>
          <w:szCs w:val="20"/>
        </w:rPr>
        <w:br w:type="page"/>
      </w:r>
    </w:p>
    <w:p w:rsidR="0067040F" w:rsidRPr="000E1300" w:rsidRDefault="00131874" w:rsidP="00911C04">
      <w:pPr>
        <w:pStyle w:val="a7"/>
        <w:widowControl/>
        <w:numPr>
          <w:ilvl w:val="0"/>
          <w:numId w:val="1"/>
        </w:numPr>
        <w:wordWrap/>
        <w:autoSpaceDE/>
        <w:autoSpaceDN/>
        <w:spacing w:after="0" w:line="360" w:lineRule="auto"/>
        <w:ind w:leftChars="0" w:left="284" w:hanging="284"/>
        <w:jc w:val="center"/>
        <w:rPr>
          <w:rFonts w:ascii="HY견명조" w:eastAsia="HY견명조" w:hAnsi="Times New Roman" w:cs="Times New Roman"/>
          <w:sz w:val="30"/>
          <w:szCs w:val="30"/>
        </w:rPr>
      </w:pPr>
      <w:r>
        <w:rPr>
          <w:rFonts w:ascii="HY견명조" w:eastAsia="HY견명조" w:hAnsi="Times New Roman" w:cs="Times New Roman" w:hint="eastAsia"/>
          <w:sz w:val="30"/>
          <w:szCs w:val="30"/>
        </w:rPr>
        <w:lastRenderedPageBreak/>
        <w:t xml:space="preserve"> </w:t>
      </w:r>
      <w:r w:rsidR="006C45FB" w:rsidRPr="000E1300">
        <w:rPr>
          <w:rFonts w:ascii="HY견명조" w:eastAsia="HY견명조" w:hAnsi="Times New Roman" w:cs="Times New Roman" w:hint="eastAsia"/>
          <w:sz w:val="30"/>
          <w:szCs w:val="30"/>
        </w:rPr>
        <w:t>서</w:t>
      </w:r>
      <w:r>
        <w:rPr>
          <w:rFonts w:ascii="HY견명조" w:eastAsia="HY견명조" w:hAnsi="Times New Roman" w:cs="Times New Roman" w:hint="eastAsia"/>
          <w:sz w:val="30"/>
          <w:szCs w:val="30"/>
        </w:rPr>
        <w:t xml:space="preserve"> </w:t>
      </w:r>
      <w:proofErr w:type="spellStart"/>
      <w:r w:rsidR="006C45FB" w:rsidRPr="000E1300">
        <w:rPr>
          <w:rFonts w:ascii="HY견명조" w:eastAsia="HY견명조" w:hAnsi="Times New Roman" w:cs="Times New Roman" w:hint="eastAsia"/>
          <w:sz w:val="30"/>
          <w:szCs w:val="30"/>
        </w:rPr>
        <w:t>론</w:t>
      </w:r>
      <w:proofErr w:type="spellEnd"/>
    </w:p>
    <w:p w:rsidR="004C1E30" w:rsidRPr="000E1300" w:rsidRDefault="004C1E3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9B4C99" w:rsidRPr="000E1300" w:rsidRDefault="004C1E3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한국주식시장은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선진시장에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낮다고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여겨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진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하지만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선진시장과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신흥시장의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시장효율성을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비교한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Griffin et al</w:t>
      </w:r>
      <w:proofErr w:type="gramStart"/>
      <w:r w:rsidRPr="000E1300">
        <w:rPr>
          <w:rFonts w:ascii="Times New Roman" w:eastAsia="HY신명조" w:hAnsi="Times New Roman" w:cs="Times New Roman" w:hint="eastAsia"/>
          <w:szCs w:val="20"/>
        </w:rPr>
        <w:t>.(</w:t>
      </w:r>
      <w:proofErr w:type="gramEnd"/>
      <w:r w:rsidRPr="000E1300">
        <w:rPr>
          <w:rFonts w:ascii="Times New Roman" w:eastAsia="HY신명조" w:hAnsi="Times New Roman" w:cs="Times New Roman" w:hint="eastAsia"/>
          <w:szCs w:val="20"/>
        </w:rPr>
        <w:t>2010)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지표들이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믿음과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항상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일치하는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보여주지는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으며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정보가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가격에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반영되는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거래환경의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차이를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주요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원인으로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>지목한다</w:t>
      </w:r>
      <w:r w:rsidR="00B77A1D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한국주식시장은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주문주도시장으로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NYSE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등의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선진시장과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비교하여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다른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시장형태를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가지고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E3206" w:rsidRPr="000E1300">
        <w:rPr>
          <w:rFonts w:ascii="Times New Roman" w:eastAsia="HY신명조" w:hAnsi="Times New Roman" w:cs="Times New Roman" w:hint="eastAsia"/>
          <w:szCs w:val="20"/>
        </w:rPr>
        <w:t>최근</w:t>
      </w:r>
      <w:r w:rsidR="00EE320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E3206" w:rsidRPr="000E1300">
        <w:rPr>
          <w:rFonts w:ascii="Times New Roman" w:eastAsia="HY신명조" w:hAnsi="Times New Roman" w:cs="Times New Roman" w:hint="eastAsia"/>
          <w:szCs w:val="20"/>
        </w:rPr>
        <w:t>들어</w:t>
      </w:r>
      <w:r w:rsidR="00EE320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시장효율성에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연구가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신흥시장까지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확대되고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있지만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>효율성을</w:t>
      </w:r>
      <w:r w:rsidR="005D1C8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직접적으로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분석한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연구는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부족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하다고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35AEF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B35AE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35AEF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B35AE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35AEF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5500A7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81F5C" w:rsidRPr="000E1300" w:rsidRDefault="005D1C8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Fama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>(1970)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효율적으로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작동하는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57AB5" w:rsidRPr="000E1300">
        <w:rPr>
          <w:rFonts w:ascii="Times New Roman" w:eastAsia="HY신명조" w:hAnsi="Times New Roman" w:cs="Times New Roman" w:hint="eastAsia"/>
          <w:szCs w:val="20"/>
        </w:rPr>
        <w:t>시장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957A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57AB5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낮아야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분석한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연구들에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일별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단위로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측정한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않지만</w:t>
      </w:r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(Hiller and Yu, 1979; </w:t>
      </w:r>
      <w:proofErr w:type="spellStart"/>
      <w:r w:rsidR="00832158" w:rsidRPr="000E1300">
        <w:rPr>
          <w:rFonts w:ascii="Times New Roman" w:eastAsia="HY신명조" w:hAnsi="Times New Roman" w:cs="Times New Roman" w:hint="eastAsia"/>
          <w:szCs w:val="20"/>
        </w:rPr>
        <w:t>Patell</w:t>
      </w:r>
      <w:proofErr w:type="spellEnd"/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 and </w:t>
      </w:r>
      <w:proofErr w:type="spellStart"/>
      <w:r w:rsidR="00832158" w:rsidRPr="000E1300">
        <w:rPr>
          <w:rFonts w:ascii="Times New Roman" w:eastAsia="HY신명조" w:hAnsi="Times New Roman" w:cs="Times New Roman" w:hint="eastAsia"/>
          <w:szCs w:val="20"/>
        </w:rPr>
        <w:t>Wolfson</w:t>
      </w:r>
      <w:proofErr w:type="spellEnd"/>
      <w:r w:rsidR="00832158" w:rsidRPr="000E1300">
        <w:rPr>
          <w:rFonts w:ascii="Times New Roman" w:eastAsia="HY신명조" w:hAnsi="Times New Roman" w:cs="Times New Roman" w:hint="eastAsia"/>
          <w:szCs w:val="20"/>
        </w:rPr>
        <w:t>, 1984)</w:t>
      </w:r>
      <w:r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A81F5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일중거래시간처럼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아주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짧은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시간에서는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예측력이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D1580F" w:rsidRPr="000E1300">
        <w:rPr>
          <w:rFonts w:ascii="Times New Roman" w:eastAsia="HY신명조" w:hAnsi="Times New Roman" w:cs="Times New Roman" w:hint="eastAsia"/>
          <w:szCs w:val="20"/>
        </w:rPr>
        <w:t>유의하다는</w:t>
      </w:r>
      <w:proofErr w:type="spellEnd"/>
      <w:r w:rsidR="00D1580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실증결과가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다수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>존재한다</w:t>
      </w:r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(Cushing and </w:t>
      </w:r>
      <w:proofErr w:type="spellStart"/>
      <w:r w:rsidR="00832158" w:rsidRPr="000E1300">
        <w:rPr>
          <w:rFonts w:ascii="Times New Roman" w:eastAsia="HY신명조" w:hAnsi="Times New Roman" w:cs="Times New Roman" w:hint="eastAsia"/>
          <w:szCs w:val="20"/>
        </w:rPr>
        <w:t>Madhavan</w:t>
      </w:r>
      <w:proofErr w:type="spellEnd"/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, 2000; </w:t>
      </w:r>
      <w:proofErr w:type="spellStart"/>
      <w:r w:rsidR="00832158" w:rsidRPr="000E1300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832158" w:rsidRPr="000E1300">
        <w:rPr>
          <w:rFonts w:ascii="Times New Roman" w:eastAsia="HY신명조" w:hAnsi="Times New Roman" w:cs="Times New Roman" w:hint="eastAsia"/>
          <w:szCs w:val="20"/>
        </w:rPr>
        <w:t>.,</w:t>
      </w:r>
      <w:proofErr w:type="gramEnd"/>
      <w:r w:rsidR="00832158" w:rsidRPr="000E1300">
        <w:rPr>
          <w:rFonts w:ascii="Times New Roman" w:eastAsia="HY신명조" w:hAnsi="Times New Roman" w:cs="Times New Roman" w:hint="eastAsia"/>
          <w:szCs w:val="20"/>
        </w:rPr>
        <w:t xml:space="preserve"> 2005)</w:t>
      </w:r>
      <w:r w:rsidR="004C1E30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이는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투자자들이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7251" w:rsidRPr="000E1300">
        <w:rPr>
          <w:rFonts w:ascii="Times New Roman" w:eastAsia="HY신명조" w:hAnsi="Times New Roman" w:cs="Times New Roman" w:hint="eastAsia"/>
          <w:szCs w:val="20"/>
        </w:rPr>
        <w:t>새로이</w:t>
      </w:r>
      <w:r w:rsidR="00B1725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7251" w:rsidRPr="000E1300">
        <w:rPr>
          <w:rFonts w:ascii="Times New Roman" w:eastAsia="HY신명조" w:hAnsi="Times New Roman" w:cs="Times New Roman" w:hint="eastAsia"/>
          <w:szCs w:val="20"/>
        </w:rPr>
        <w:t>유입된</w:t>
      </w:r>
      <w:r w:rsidR="00B1725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주문</w:t>
      </w:r>
      <w:r w:rsidR="009A42E2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9A42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A42E2" w:rsidRPr="000E1300">
        <w:rPr>
          <w:rFonts w:ascii="Times New Roman" w:eastAsia="HY신명조" w:hAnsi="Times New Roman" w:cs="Times New Roman" w:hint="eastAsia"/>
          <w:szCs w:val="20"/>
        </w:rPr>
        <w:t>담긴</w:t>
      </w:r>
      <w:r w:rsidR="009A42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1580F" w:rsidRPr="000E1300">
        <w:rPr>
          <w:rFonts w:ascii="Times New Roman" w:eastAsia="HY신명조" w:hAnsi="Times New Roman" w:cs="Times New Roman" w:hint="eastAsia"/>
          <w:szCs w:val="20"/>
        </w:rPr>
        <w:t>탐색하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이를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가격에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반영하는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데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어느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정도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시간이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필요하기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때문이다</w:t>
      </w:r>
      <w:r w:rsidR="0026466E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C1E30" w:rsidRPr="000E1300" w:rsidRDefault="00A81F5C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나아가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623AC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E623A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623AC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요인이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되기도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Pr="000E1300">
        <w:rPr>
          <w:rFonts w:ascii="Times New Roman" w:eastAsia="HY신명조" w:hAnsi="Times New Roman" w:cs="Times New Roman" w:hint="eastAsia"/>
          <w:szCs w:val="20"/>
        </w:rPr>
        <w:t>.(</w:t>
      </w:r>
      <w:proofErr w:type="gramEnd"/>
      <w:r w:rsidRPr="000E1300">
        <w:rPr>
          <w:rFonts w:ascii="Times New Roman" w:eastAsia="HY신명조" w:hAnsi="Times New Roman" w:cs="Times New Roman" w:hint="eastAsia"/>
          <w:szCs w:val="20"/>
        </w:rPr>
        <w:t xml:space="preserve">2008, </w:t>
      </w:r>
      <w:r w:rsidRPr="000E1300">
        <w:rPr>
          <w:rFonts w:ascii="Times New Roman" w:eastAsia="HY신명조" w:hAnsi="Times New Roman" w:cs="Times New Roman" w:hint="eastAsia"/>
          <w:szCs w:val="20"/>
        </w:rPr>
        <w:t>이하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CRS(2008))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NYSE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독자적으로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주문을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소화할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없으므로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외부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조력자를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끌어들일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유인이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는데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외부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>조력자들이</w:t>
      </w:r>
      <w:r w:rsidR="00D33BB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차익거래자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(arbitrageur)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일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것으로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추정한다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차익거래자들은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높을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시장참여가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증가하고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낮을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시장참여가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감소한다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이로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높을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낮아지고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높아지고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),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낮을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높아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>진다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낮아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>진다</w:t>
      </w:r>
      <w:r w:rsidR="000C7F8D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>것이다</w:t>
      </w:r>
      <w:r w:rsidR="006321E1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E05A26" w:rsidRPr="000E1300" w:rsidRDefault="00B2701A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비교하여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존재하지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주문주도시장인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이용하여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시장효율성을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측정</w:t>
      </w:r>
      <w:r w:rsidR="00EC5022" w:rsidRPr="000E1300">
        <w:rPr>
          <w:rFonts w:ascii="Times New Roman" w:eastAsia="HY신명조" w:hAnsi="Times New Roman" w:cs="Times New Roman" w:hint="eastAsia"/>
          <w:szCs w:val="20"/>
        </w:rPr>
        <w:t>하는</w:t>
      </w:r>
      <w:r w:rsidR="00EC502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C5022" w:rsidRPr="000E1300">
        <w:rPr>
          <w:rFonts w:ascii="Times New Roman" w:eastAsia="HY신명조" w:hAnsi="Times New Roman" w:cs="Times New Roman" w:hint="eastAsia"/>
          <w:szCs w:val="20"/>
        </w:rPr>
        <w:t>작업은</w:t>
      </w:r>
      <w:r w:rsidR="00EC502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다음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7BEB" w:rsidRPr="000E1300">
        <w:rPr>
          <w:rFonts w:ascii="Times New Roman" w:eastAsia="HY신명조" w:hAnsi="Times New Roman" w:cs="Times New Roman" w:hint="eastAsia"/>
          <w:szCs w:val="20"/>
        </w:rPr>
        <w:t>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측면에서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의의를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찾을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첫째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주문주도시장에서는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유동성공급이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개별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투자자들에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이루어지는데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인하여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가격형성과정이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다를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주문주도시장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참가하는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투자자들은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NYSE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스페셜리스트처럼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가격연속성의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원칙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(price continuity rule)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준수할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의무가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없다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주문주도시장의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투자자들은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자신에게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불리한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유입되면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언제든지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자신의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즉시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취소하거나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정정할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시장환경의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차이는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정보거래자의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주문선택행동에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정보거래자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(informed trader)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자신의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숨기기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적극적으로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분할하는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경향이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이은정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2008).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정보거래자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입장에서는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낮아서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가격충격이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거래일보다는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거래일을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선호할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유인이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lastRenderedPageBreak/>
        <w:t>경우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많은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담겨있게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된다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담긴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E05A26" w:rsidRPr="000E1300">
        <w:rPr>
          <w:rFonts w:ascii="Times New Roman" w:eastAsia="HY신명조" w:hAnsi="Times New Roman" w:cs="Times New Roman" w:hint="eastAsia"/>
          <w:szCs w:val="20"/>
        </w:rPr>
        <w:t>사적정보이므로</w:t>
      </w:r>
      <w:proofErr w:type="spellEnd"/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E05A26" w:rsidRPr="000E1300">
        <w:rPr>
          <w:rFonts w:ascii="Times New Roman" w:eastAsia="HY신명조" w:hAnsi="Times New Roman" w:cs="Times New Roman" w:hint="eastAsia"/>
          <w:szCs w:val="20"/>
        </w:rPr>
        <w:t>비정보거래자가</w:t>
      </w:r>
      <w:proofErr w:type="spellEnd"/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정보거래자의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행동을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안다고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하더라도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정보거래자의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담긴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해석하기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위해서는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상당한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시간이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필요하게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된다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spellStart"/>
      <w:r w:rsidR="00E05A26" w:rsidRPr="000E1300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E05A26" w:rsidRPr="000E1300">
        <w:rPr>
          <w:rFonts w:ascii="Times New Roman" w:eastAsia="HY신명조" w:hAnsi="Times New Roman" w:cs="Times New Roman" w:hint="eastAsia"/>
          <w:szCs w:val="20"/>
        </w:rPr>
        <w:t>.,</w:t>
      </w:r>
      <w:proofErr w:type="gramEnd"/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2005).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따라서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주문주도시장에서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측정한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주문불균형에서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다르게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나타날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E05A26" w:rsidRPr="000E1300" w:rsidRDefault="007A7BEB" w:rsidP="00E05A26">
      <w:pPr>
        <w:widowControl/>
        <w:autoSpaceDE/>
        <w:autoSpaceDN/>
        <w:spacing w:after="0" w:line="360" w:lineRule="auto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변동성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측면에서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해석이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자유롭다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proofErr w:type="spellStart"/>
      <w:r w:rsidR="00E05A26" w:rsidRPr="000E1300">
        <w:rPr>
          <w:rFonts w:ascii="Times New Roman" w:eastAsia="HY신명조" w:hAnsi="Times New Roman" w:cs="Times New Roman" w:hint="eastAsia"/>
          <w:szCs w:val="20"/>
        </w:rPr>
        <w:t>시장조성자는</w:t>
      </w:r>
      <w:proofErr w:type="spellEnd"/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항상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일정수준의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재고를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유지해야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하므로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유입되지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경우에도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자신의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재고를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조정하는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과정에서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가격변동의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원인이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정보에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변동인지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시장조성자의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재고관리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과정에서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발생한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가격변동인지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명확하게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구분할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없다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이에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주문주도시장에서의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가격변동은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적어도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재고관리위험에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의해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발생한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것이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아니므로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가격변동에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해석이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쉽다고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14299" w:rsidRPr="000E1300" w:rsidRDefault="007A7BE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셋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, Stoll(2006)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최소호가단위변화와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같은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외부적인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제도변화뿐만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아니라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ECN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등의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도입으로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인한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경쟁의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심화도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시장효율성을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증진시</w:t>
      </w:r>
      <w:r w:rsidR="004363DA" w:rsidRPr="000E1300">
        <w:rPr>
          <w:rFonts w:ascii="Times New Roman" w:eastAsia="HY신명조" w:hAnsi="Times New Roman" w:cs="Times New Roman" w:hint="eastAsia"/>
          <w:szCs w:val="20"/>
        </w:rPr>
        <w:t>키는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요인으로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들고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분석기간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동안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급격한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최소호가단위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변경은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이루어지지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>않았는데</w:t>
      </w:r>
      <w:r w:rsidR="000B4FE5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유동성에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직접적인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외부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제도변화가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없는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상태에서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5A26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변화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살펴보는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것도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8D6A26" w:rsidRPr="000E1300">
        <w:rPr>
          <w:rFonts w:ascii="Times New Roman" w:eastAsia="HY신명조" w:hAnsi="Times New Roman" w:cs="Times New Roman" w:hint="eastAsia"/>
          <w:szCs w:val="20"/>
        </w:rPr>
        <w:t>의미있는</w:t>
      </w:r>
      <w:proofErr w:type="spellEnd"/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작업이라고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8D6A2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분석기간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동안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한국주식시장은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정보기술의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발달</w:t>
      </w:r>
      <w:r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기관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투자자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비중의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spellStart"/>
      <w:r w:rsidR="00A14299" w:rsidRPr="000E1300">
        <w:rPr>
          <w:rFonts w:ascii="Times New Roman" w:eastAsia="HY신명조" w:hAnsi="Times New Roman" w:cs="Times New Roman" w:hint="eastAsia"/>
          <w:szCs w:val="20"/>
        </w:rPr>
        <w:t>Boehmer</w:t>
      </w:r>
      <w:proofErr w:type="spellEnd"/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and Kelley, 2009),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외국인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소유지분의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등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(</w:t>
      </w:r>
      <w:proofErr w:type="spellStart"/>
      <w:r w:rsidR="00A14299" w:rsidRPr="000E1300">
        <w:rPr>
          <w:rFonts w:ascii="Times New Roman" w:eastAsia="HY신명조" w:hAnsi="Times New Roman" w:cs="Times New Roman" w:hint="eastAsia"/>
          <w:szCs w:val="20"/>
        </w:rPr>
        <w:t>Bae</w:t>
      </w:r>
      <w:proofErr w:type="spellEnd"/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A14299" w:rsidRPr="000E1300">
        <w:rPr>
          <w:rFonts w:ascii="Times New Roman" w:eastAsia="HY신명조" w:hAnsi="Times New Roman" w:cs="Times New Roman" w:hint="eastAsia"/>
          <w:szCs w:val="20"/>
        </w:rPr>
        <w:t>.,</w:t>
      </w:r>
      <w:proofErr w:type="gramEnd"/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2012)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시장효율성에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줄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다양한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시장환경의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변화를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경험하였다</w:t>
      </w:r>
      <w:r w:rsidR="00A14299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7A7BEB" w:rsidRPr="000E1300" w:rsidRDefault="007A7BE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넷째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분석기간은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외환위기와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>2008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등과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같은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고갈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(liquidity spiral) </w:t>
      </w:r>
      <w:r w:rsidRPr="000E1300">
        <w:rPr>
          <w:rFonts w:ascii="Times New Roman" w:eastAsia="HY신명조" w:hAnsi="Times New Roman" w:cs="Times New Roman" w:hint="eastAsia"/>
          <w:szCs w:val="20"/>
        </w:rPr>
        <w:t>기간을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포함하고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>(</w:t>
      </w:r>
      <w:r w:rsidRPr="000E1300">
        <w:rPr>
          <w:rFonts w:ascii="Times New Roman" w:eastAsia="HY신명조" w:hAnsi="Times New Roman" w:cs="Times New Roman" w:hint="eastAsia"/>
          <w:szCs w:val="20"/>
        </w:rPr>
        <w:t>양철원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2010; </w:t>
      </w:r>
      <w:r w:rsidRPr="000E1300">
        <w:rPr>
          <w:rFonts w:ascii="Times New Roman" w:eastAsia="HY신명조" w:hAnsi="Times New Roman" w:cs="Times New Roman" w:hint="eastAsia"/>
          <w:szCs w:val="20"/>
        </w:rPr>
        <w:t>양철원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2011).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고갈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분석함으로써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관계를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깊이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이해할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것으로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기대한다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F723F5" w:rsidRPr="000E1300" w:rsidRDefault="00A1429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비록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B2C8C"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논리적인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연구결과를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보여주고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있지만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이들의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150</w:t>
      </w:r>
      <w:r w:rsidRPr="000E1300">
        <w:rPr>
          <w:rFonts w:ascii="Times New Roman" w:eastAsia="HY신명조" w:hAnsi="Times New Roman" w:cs="Times New Roman" w:hint="eastAsia"/>
          <w:szCs w:val="20"/>
        </w:rPr>
        <w:t>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종목에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한정되어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있으며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분석표본을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NYSE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종목을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Chung and </w:t>
      </w:r>
      <w:proofErr w:type="spellStart"/>
      <w:r w:rsidR="00407CB5" w:rsidRPr="000E1300">
        <w:rPr>
          <w:rFonts w:ascii="Times New Roman" w:eastAsia="HY신명조" w:hAnsi="Times New Roman" w:cs="Times New Roman" w:hint="eastAsia"/>
          <w:szCs w:val="20"/>
        </w:rPr>
        <w:t>Hrazdil</w:t>
      </w:r>
      <w:proofErr w:type="spellEnd"/>
      <w:r w:rsidR="00407CB5" w:rsidRPr="000E1300">
        <w:rPr>
          <w:rFonts w:ascii="Times New Roman" w:eastAsia="HY신명조" w:hAnsi="Times New Roman" w:cs="Times New Roman" w:hint="eastAsia"/>
          <w:szCs w:val="20"/>
        </w:rPr>
        <w:t>(2010, A)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연구와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NASDAQ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종목을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Chung and </w:t>
      </w:r>
      <w:proofErr w:type="spellStart"/>
      <w:r w:rsidR="00407CB5" w:rsidRPr="000E1300">
        <w:rPr>
          <w:rFonts w:ascii="Times New Roman" w:eastAsia="HY신명조" w:hAnsi="Times New Roman" w:cs="Times New Roman" w:hint="eastAsia"/>
          <w:szCs w:val="20"/>
        </w:rPr>
        <w:t>Hrazdil</w:t>
      </w:r>
      <w:proofErr w:type="spellEnd"/>
      <w:r w:rsidR="00407CB5" w:rsidRPr="000E1300">
        <w:rPr>
          <w:rFonts w:ascii="Times New Roman" w:eastAsia="HY신명조" w:hAnsi="Times New Roman" w:cs="Times New Roman" w:hint="eastAsia"/>
          <w:szCs w:val="20"/>
        </w:rPr>
        <w:t>(2010, B)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>연구는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CRS</w:t>
      </w:r>
      <w:r w:rsidR="00C620C6" w:rsidRPr="000E1300">
        <w:rPr>
          <w:rFonts w:ascii="Times New Roman" w:eastAsia="HY신명조" w:hAnsi="Times New Roman" w:cs="Times New Roman" w:hint="eastAsia"/>
          <w:szCs w:val="20"/>
        </w:rPr>
        <w:t>(2008)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407CB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다른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620C6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보여준다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. Chung and </w:t>
      </w:r>
      <w:proofErr w:type="spellStart"/>
      <w:r w:rsidR="009361D3" w:rsidRPr="000E1300">
        <w:rPr>
          <w:rFonts w:ascii="Times New Roman" w:eastAsia="HY신명조" w:hAnsi="Times New Roman" w:cs="Times New Roman" w:hint="eastAsia"/>
          <w:szCs w:val="20"/>
        </w:rPr>
        <w:t>Hrazdil</w:t>
      </w:r>
      <w:proofErr w:type="spellEnd"/>
      <w:r w:rsidR="009361D3" w:rsidRPr="000E1300">
        <w:rPr>
          <w:rFonts w:ascii="Times New Roman" w:eastAsia="HY신명조" w:hAnsi="Times New Roman" w:cs="Times New Roman" w:hint="eastAsia"/>
          <w:szCs w:val="20"/>
        </w:rPr>
        <w:t>(2010, A)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 Chung and </w:t>
      </w:r>
      <w:proofErr w:type="spellStart"/>
      <w:r w:rsidR="009361D3" w:rsidRPr="000E1300">
        <w:rPr>
          <w:rFonts w:ascii="Times New Roman" w:eastAsia="HY신명조" w:hAnsi="Times New Roman" w:cs="Times New Roman" w:hint="eastAsia"/>
          <w:szCs w:val="20"/>
        </w:rPr>
        <w:t>Hrazdil</w:t>
      </w:r>
      <w:proofErr w:type="spellEnd"/>
      <w:r w:rsidR="009361D3" w:rsidRPr="000E1300">
        <w:rPr>
          <w:rFonts w:ascii="Times New Roman" w:eastAsia="HY신명조" w:hAnsi="Times New Roman" w:cs="Times New Roman" w:hint="eastAsia"/>
          <w:szCs w:val="20"/>
        </w:rPr>
        <w:t>(2010, B)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9361D3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23F5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F723F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높고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="00F723F5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낮게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나타</w:t>
      </w:r>
      <w:r w:rsidR="00C620C6" w:rsidRPr="000E1300">
        <w:rPr>
          <w:rFonts w:ascii="Times New Roman" w:eastAsia="HY신명조" w:hAnsi="Times New Roman" w:cs="Times New Roman" w:hint="eastAsia"/>
          <w:szCs w:val="20"/>
        </w:rPr>
        <w:t>난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B92EBC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이는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표본종목의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선택과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분석대상이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되는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시장형태에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지표가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다르게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나타날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있다는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의미하며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주문주도시장인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지표가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어떻게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나타날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지에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대해서도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실증분석을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통해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답을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찾아야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한다는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의미한다</w:t>
      </w:r>
      <w:r w:rsidR="009B7DEA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91237F" w:rsidRPr="000E1300" w:rsidRDefault="00A94F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5850" w:rsidRPr="000E1300">
        <w:rPr>
          <w:rFonts w:ascii="Times New Roman" w:eastAsia="HY신명조" w:hAnsi="Times New Roman" w:cs="Times New Roman" w:hint="eastAsia"/>
          <w:szCs w:val="20"/>
        </w:rPr>
        <w:t>실증분석결과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요약하면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다음과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같다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>첫째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분석기간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인위적인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최소호가단위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변경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없었지만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분석기간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동안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지속적으로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감소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하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76F42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076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76F42" w:rsidRPr="000E1300">
        <w:rPr>
          <w:rFonts w:ascii="Times New Roman" w:eastAsia="HY신명조" w:hAnsi="Times New Roman" w:cs="Times New Roman" w:hint="eastAsia"/>
          <w:szCs w:val="20"/>
        </w:rPr>
        <w:t>수익률예측력은</w:t>
      </w:r>
      <w:r w:rsidR="00076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76F42" w:rsidRPr="000E1300">
        <w:rPr>
          <w:rFonts w:ascii="Times New Roman" w:eastAsia="HY신명조" w:hAnsi="Times New Roman" w:cs="Times New Roman" w:hint="eastAsia"/>
          <w:szCs w:val="20"/>
        </w:rPr>
        <w:t>감소하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증대되는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관찰할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있었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="00FB1F1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lastRenderedPageBreak/>
        <w:t>거래일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에는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674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74075"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반면</w:t>
      </w:r>
      <w:r w:rsidR="00674075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에는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점차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비유의</w:t>
      </w:r>
      <w:r w:rsidR="00343601" w:rsidRPr="000E1300">
        <w:rPr>
          <w:rFonts w:ascii="Times New Roman" w:eastAsia="HY신명조" w:hAnsi="Times New Roman" w:cs="Times New Roman" w:hint="eastAsia"/>
          <w:szCs w:val="20"/>
        </w:rPr>
        <w:t>적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44AEB" w:rsidRPr="000E1300">
        <w:rPr>
          <w:rFonts w:ascii="Times New Roman" w:eastAsia="HY신명조" w:hAnsi="Times New Roman" w:cs="Times New Roman" w:hint="eastAsia"/>
          <w:szCs w:val="20"/>
        </w:rPr>
        <w:t>변하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>였다</w:t>
      </w:r>
      <w:r w:rsidR="00C86E5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30DFB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720F68" w:rsidRPr="000E1300">
        <w:rPr>
          <w:rFonts w:ascii="Times New Roman" w:eastAsia="HY신명조" w:hAnsi="Times New Roman" w:cs="Times New Roman" w:hint="eastAsia"/>
          <w:szCs w:val="20"/>
        </w:rPr>
        <w:t>만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나타</w:t>
      </w:r>
      <w:r w:rsidR="00C30DFB" w:rsidRPr="000E1300">
        <w:rPr>
          <w:rFonts w:ascii="Times New Roman" w:eastAsia="HY신명조" w:hAnsi="Times New Roman" w:cs="Times New Roman" w:hint="eastAsia"/>
          <w:szCs w:val="20"/>
        </w:rPr>
        <w:t>났으며</w:t>
      </w:r>
      <w:r w:rsidR="00C30DFB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소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규모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367E43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포트폴리오에서는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점차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감소하는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보이지만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관계없이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유의하였다</w:t>
      </w:r>
      <w:r w:rsidR="00CF709A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287C84" w:rsidRPr="000E1300" w:rsidRDefault="00C30DF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둘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>째</w:t>
      </w:r>
      <w:r w:rsidR="00DD70D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proofErr w:type="spellStart"/>
      <w:r w:rsidR="001A05A8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분석결과에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기업으로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포트폴리오의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주가는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2(</w:t>
      </w:r>
      <w:r w:rsidR="00140FE5" w:rsidRPr="000E1300">
        <w:rPr>
          <w:rFonts w:ascii="Times New Roman" w:eastAsia="HY신명조" w:hAnsi="Times New Roman" w:cs="Times New Roman" w:hint="eastAsia"/>
          <w:szCs w:val="20"/>
        </w:rPr>
        <w:t>2001.01~2005.12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무작위행보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(random walk)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가까운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>보였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으며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1A05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‘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Pr="000E1300">
        <w:rPr>
          <w:rFonts w:ascii="Times New Roman" w:eastAsia="HY신명조" w:hAnsi="Times New Roman" w:cs="Times New Roman"/>
          <w:szCs w:val="20"/>
        </w:rPr>
        <w:t>’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분석결과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높게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나타났다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일별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자기상관계수는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2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>않았다</w:t>
      </w:r>
      <w:r w:rsidR="00287C8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이상의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위기기간이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아닌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기간에서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거래체결을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통해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5F621D" w:rsidRPr="000E1300">
        <w:rPr>
          <w:rFonts w:ascii="Times New Roman" w:eastAsia="HY신명조" w:hAnsi="Times New Roman" w:cs="Times New Roman" w:hint="eastAsia"/>
          <w:szCs w:val="20"/>
        </w:rPr>
        <w:t>사적정보가</w:t>
      </w:r>
      <w:proofErr w:type="spellEnd"/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많이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주가에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반영되는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의미한다</w:t>
      </w:r>
      <w:r w:rsidR="005F621D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E7A0D" w:rsidRPr="000E1300" w:rsidRDefault="00DD70D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논문의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구성은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다음과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같다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제</w:t>
      </w:r>
      <w:r w:rsidRPr="000E1300">
        <w:rPr>
          <w:rFonts w:ascii="Times New Roman" w:eastAsia="HY신명조" w:hAnsi="Times New Roman" w:cs="Times New Roman" w:hint="eastAsia"/>
          <w:szCs w:val="20"/>
        </w:rPr>
        <w:t>2</w:t>
      </w:r>
      <w:r w:rsidRPr="000E1300">
        <w:rPr>
          <w:rFonts w:ascii="Times New Roman" w:eastAsia="HY신명조" w:hAnsi="Times New Roman" w:cs="Times New Roman" w:hint="eastAsia"/>
          <w:szCs w:val="20"/>
        </w:rPr>
        <w:t>절에서는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사용된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데이터와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0C39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398D" w:rsidRPr="000E1300">
        <w:rPr>
          <w:rFonts w:ascii="Times New Roman" w:eastAsia="HY신명조" w:hAnsi="Times New Roman" w:cs="Times New Roman" w:hint="eastAsia"/>
          <w:szCs w:val="20"/>
        </w:rPr>
        <w:t>지표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대해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설명한다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제</w:t>
      </w:r>
      <w:r w:rsidRPr="000E1300">
        <w:rPr>
          <w:rFonts w:ascii="Times New Roman" w:eastAsia="HY신명조" w:hAnsi="Times New Roman" w:cs="Times New Roman" w:hint="eastAsia"/>
          <w:szCs w:val="20"/>
        </w:rPr>
        <w:t>3</w:t>
      </w:r>
      <w:r w:rsidRPr="000E1300">
        <w:rPr>
          <w:rFonts w:ascii="Times New Roman" w:eastAsia="HY신명조" w:hAnsi="Times New Roman" w:cs="Times New Roman" w:hint="eastAsia"/>
          <w:szCs w:val="20"/>
        </w:rPr>
        <w:t>절에서는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실증분석결과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수익률예측력에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84BE4"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C910E6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분석으로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나누어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>살펴본다</w:t>
      </w:r>
      <w:r w:rsidR="00C910E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제</w:t>
      </w:r>
      <w:r w:rsidRPr="000E1300">
        <w:rPr>
          <w:rFonts w:ascii="Times New Roman" w:eastAsia="HY신명조" w:hAnsi="Times New Roman" w:cs="Times New Roman" w:hint="eastAsia"/>
          <w:szCs w:val="20"/>
        </w:rPr>
        <w:t>4</w:t>
      </w:r>
      <w:r w:rsidRPr="000E1300">
        <w:rPr>
          <w:rFonts w:ascii="Times New Roman" w:eastAsia="HY신명조" w:hAnsi="Times New Roman" w:cs="Times New Roman" w:hint="eastAsia"/>
          <w:szCs w:val="20"/>
        </w:rPr>
        <w:t>절에는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결론을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제시한다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</w:p>
    <w:p w:rsidR="000B3E9B" w:rsidRPr="000E1300" w:rsidRDefault="000B3E9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67040F" w:rsidRPr="000E1300" w:rsidRDefault="00131874" w:rsidP="00131874">
      <w:pPr>
        <w:pStyle w:val="a7"/>
        <w:widowControl/>
        <w:numPr>
          <w:ilvl w:val="0"/>
          <w:numId w:val="1"/>
        </w:numPr>
        <w:wordWrap/>
        <w:autoSpaceDE/>
        <w:autoSpaceDN/>
        <w:spacing w:after="0" w:line="360" w:lineRule="auto"/>
        <w:ind w:leftChars="0"/>
        <w:jc w:val="center"/>
        <w:rPr>
          <w:rFonts w:ascii="HY견명조" w:eastAsia="HY견명조" w:hAnsi="Times New Roman" w:cs="Times New Roman"/>
          <w:sz w:val="30"/>
          <w:szCs w:val="30"/>
        </w:rPr>
      </w:pPr>
      <w:r>
        <w:rPr>
          <w:rFonts w:ascii="HY견명조" w:eastAsia="HY견명조" w:hAnsi="Times New Roman" w:cs="Times New Roman" w:hint="eastAsia"/>
          <w:sz w:val="30"/>
          <w:szCs w:val="30"/>
        </w:rPr>
        <w:t xml:space="preserve"> </w:t>
      </w:r>
      <w:r w:rsidR="00D8206B">
        <w:rPr>
          <w:rFonts w:ascii="HY견명조" w:eastAsia="HY견명조" w:hAnsi="Times New Roman" w:cs="Times New Roman" w:hint="eastAsia"/>
          <w:sz w:val="30"/>
          <w:szCs w:val="30"/>
        </w:rPr>
        <w:t>표본</w:t>
      </w:r>
      <w:r w:rsidR="00D8206B" w:rsidRPr="00D8206B">
        <w:rPr>
          <w:rFonts w:ascii="HY견명조" w:eastAsia="HY견명조" w:hAnsi="Times New Roman" w:cs="Times New Roman" w:hint="eastAsia"/>
          <w:sz w:val="30"/>
          <w:szCs w:val="30"/>
        </w:rPr>
        <w:t>선정 및</w:t>
      </w:r>
      <w:r w:rsidR="00D8206B">
        <w:rPr>
          <w:rFonts w:ascii="바탕" w:eastAsia="바탕" w:hAnsi="바탕" w:cs="바탕" w:hint="eastAsia"/>
          <w:sz w:val="30"/>
          <w:szCs w:val="30"/>
        </w:rPr>
        <w:t xml:space="preserve"> </w:t>
      </w:r>
      <w:r w:rsidR="009D3CF8">
        <w:rPr>
          <w:rFonts w:ascii="HY견명조" w:eastAsia="HY견명조" w:hAnsi="Times New Roman" w:cs="Times New Roman" w:hint="eastAsia"/>
          <w:sz w:val="30"/>
          <w:szCs w:val="30"/>
        </w:rPr>
        <w:t>연구자료</w:t>
      </w:r>
    </w:p>
    <w:p w:rsidR="004E7A0D" w:rsidRPr="000E1300" w:rsidRDefault="004E7A0D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B3D27" w:rsidRPr="00C7435D" w:rsidRDefault="005B3D27" w:rsidP="000B57C2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종목선정</w:t>
      </w:r>
    </w:p>
    <w:p w:rsidR="005B3D27" w:rsidRPr="000E1300" w:rsidRDefault="005B3D2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B3D27" w:rsidRPr="00911C04" w:rsidRDefault="004322D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본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연구에서는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한국거래소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57AE" w:rsidRPr="000E1300">
        <w:rPr>
          <w:rFonts w:ascii="Times New Roman" w:eastAsia="HY신명조" w:hAnsi="Times New Roman" w:cs="Times New Roman" w:hint="eastAsia"/>
          <w:szCs w:val="20"/>
        </w:rPr>
        <w:t>주문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자료와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체결자료를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사용하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/>
          <w:szCs w:val="20"/>
        </w:rPr>
        <w:t>분석기간은</w:t>
      </w:r>
      <w:r w:rsidRPr="000E1300">
        <w:rPr>
          <w:rFonts w:ascii="Times New Roman" w:eastAsia="HY신명조" w:hAnsi="Times New Roman" w:cs="Times New Roman"/>
          <w:szCs w:val="20"/>
        </w:rPr>
        <w:t xml:space="preserve"> 1997</w:t>
      </w:r>
      <w:r w:rsidRPr="000E1300">
        <w:rPr>
          <w:rFonts w:ascii="Times New Roman" w:eastAsia="HY신명조" w:hAnsi="Times New Roman" w:cs="Times New Roman"/>
          <w:szCs w:val="20"/>
        </w:rPr>
        <w:t>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월부터</w:t>
      </w:r>
      <w:r w:rsidRPr="000E1300">
        <w:rPr>
          <w:rFonts w:ascii="Times New Roman" w:eastAsia="HY신명조" w:hAnsi="Times New Roman" w:cs="Times New Roman"/>
          <w:szCs w:val="20"/>
        </w:rPr>
        <w:t xml:space="preserve"> 2009</w:t>
      </w:r>
      <w:r w:rsidRPr="000E1300">
        <w:rPr>
          <w:rFonts w:ascii="Times New Roman" w:eastAsia="HY신명조" w:hAnsi="Times New Roman" w:cs="Times New Roman"/>
          <w:szCs w:val="20"/>
        </w:rPr>
        <w:t>년</w:t>
      </w:r>
      <w:r w:rsidRPr="000E1300">
        <w:rPr>
          <w:rFonts w:ascii="Times New Roman" w:eastAsia="HY신명조" w:hAnsi="Times New Roman" w:cs="Times New Roman"/>
          <w:szCs w:val="20"/>
        </w:rPr>
        <w:t xml:space="preserve"> 8</w:t>
      </w:r>
      <w:r w:rsidRPr="000E1300">
        <w:rPr>
          <w:rFonts w:ascii="Times New Roman" w:eastAsia="HY신명조" w:hAnsi="Times New Roman" w:cs="Times New Roman"/>
          <w:szCs w:val="20"/>
        </w:rPr>
        <w:t>월까지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/>
          <w:szCs w:val="20"/>
        </w:rPr>
        <w:t>152</w:t>
      </w:r>
      <w:r w:rsidR="0065621B" w:rsidRPr="000E1300">
        <w:rPr>
          <w:rFonts w:ascii="Times New Roman" w:eastAsia="HY신명조" w:hAnsi="Times New Roman" w:cs="Times New Roman"/>
          <w:szCs w:val="20"/>
        </w:rPr>
        <w:t>개월</w:t>
      </w:r>
      <w:r w:rsidR="0065621B" w:rsidRPr="000E1300">
        <w:rPr>
          <w:rFonts w:ascii="Times New Roman" w:eastAsia="HY신명조" w:hAnsi="Times New Roman" w:cs="Times New Roman"/>
          <w:szCs w:val="20"/>
        </w:rPr>
        <w:t xml:space="preserve"> 3,213</w:t>
      </w:r>
      <w:r w:rsidR="0065621B" w:rsidRPr="000E1300">
        <w:rPr>
          <w:rFonts w:ascii="Times New Roman" w:eastAsia="HY신명조" w:hAnsi="Times New Roman" w:cs="Times New Roman"/>
          <w:szCs w:val="20"/>
        </w:rPr>
        <w:t>거래일이다</w:t>
      </w:r>
      <w:r w:rsidR="0065621B" w:rsidRPr="000E1300">
        <w:rPr>
          <w:rFonts w:ascii="Times New Roman" w:eastAsia="HY신명조" w:hAnsi="Times New Roman" w:cs="Times New Roman"/>
          <w:szCs w:val="20"/>
        </w:rPr>
        <w:t>.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일중분석이므로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데이터의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분량이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방대하므로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분석의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편의를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위</w:t>
      </w:r>
      <w:r w:rsidR="000B57C2" w:rsidRPr="000E1300">
        <w:rPr>
          <w:rFonts w:ascii="Times New Roman" w:eastAsia="HY신명조" w:hAnsi="Times New Roman" w:cs="Times New Roman" w:hint="eastAsia"/>
          <w:szCs w:val="20"/>
        </w:rPr>
        <w:t>하여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세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하위기간으로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구분하였다</w:t>
      </w:r>
      <w:r w:rsidRPr="000E1300">
        <w:rPr>
          <w:rFonts w:ascii="Times New Roman" w:eastAsia="HY신명조" w:hAnsi="Times New Roman" w:cs="Times New Roman"/>
          <w:szCs w:val="20"/>
        </w:rPr>
        <w:t xml:space="preserve">.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1997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월부터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2000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12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월까지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금융위기를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포함한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기간이</w:t>
      </w:r>
      <w:r w:rsidR="00D97D30" w:rsidRPr="000E1300">
        <w:rPr>
          <w:rFonts w:ascii="Times New Roman" w:eastAsia="HY신명조" w:hAnsi="Times New Roman" w:cs="Times New Roman" w:hint="eastAsia"/>
          <w:szCs w:val="20"/>
        </w:rPr>
        <w:t>며</w:t>
      </w:r>
      <w:r w:rsidR="00D97D30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2001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월부터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2005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12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월까지이다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2006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월부터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2009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8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월까지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2008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금융위기를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전</w:t>
      </w:r>
      <w:r w:rsidR="00464F11">
        <w:rPr>
          <w:rFonts w:ascii="굴림" w:eastAsia="굴림" w:hAnsi="굴림" w:cs="Times New Roman" w:hint="eastAsia"/>
          <w:szCs w:val="20"/>
        </w:rPr>
        <w:t>∙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후한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기간이다</w:t>
      </w:r>
      <w:r w:rsidR="0065621B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표본종목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비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(non-trading day)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10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일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이하이면서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연도를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기준으로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하위기간에서의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시가총액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33C7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상위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90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종목을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선정하였다</w:t>
      </w:r>
      <w:r w:rsidR="0052738E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117AE" w:rsidRPr="000E1300" w:rsidRDefault="004117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2E0174" w:rsidRPr="00C7435D" w:rsidRDefault="002958F3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일중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5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분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단위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주문불균형과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수익률</w:t>
      </w:r>
    </w:p>
    <w:p w:rsidR="004117AE" w:rsidRPr="000E1300" w:rsidRDefault="004117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2E0174" w:rsidRPr="000E1300" w:rsidRDefault="002E0174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일중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접속거래</w:t>
      </w:r>
      <w:r w:rsidRPr="000E1300">
        <w:rPr>
          <w:rFonts w:ascii="Times New Roman" w:eastAsia="HY신명조" w:hAnsi="Times New Roman" w:cs="Times New Roman"/>
          <w:szCs w:val="20"/>
        </w:rPr>
        <w:t>(continuous auction)</w:t>
      </w:r>
      <w:r w:rsidR="00D97D30" w:rsidRPr="000E1300">
        <w:rPr>
          <w:rFonts w:ascii="Times New Roman" w:eastAsia="HY신명조" w:hAnsi="Times New Roman" w:cs="Times New Roman" w:hint="eastAsia"/>
          <w:szCs w:val="20"/>
        </w:rPr>
        <w:t>시간</w:t>
      </w:r>
      <w:r w:rsidR="00AF64D9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AF64D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5</w:t>
      </w:r>
      <w:r w:rsidRPr="000E1300">
        <w:rPr>
          <w:rFonts w:ascii="Times New Roman" w:eastAsia="HY신명조" w:hAnsi="Times New Roman" w:cs="Times New Roman"/>
          <w:szCs w:val="20"/>
        </w:rPr>
        <w:t>분</w:t>
      </w:r>
      <w:r w:rsidR="00AF64D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F64D9" w:rsidRPr="000E1300">
        <w:rPr>
          <w:rFonts w:ascii="Times New Roman" w:eastAsia="HY신명조" w:hAnsi="Times New Roman" w:cs="Times New Roman" w:hint="eastAsia"/>
          <w:szCs w:val="20"/>
        </w:rPr>
        <w:t>단위로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구분하여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수익률을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계산하였</w:t>
      </w:r>
      <w:r w:rsidR="00AF64D9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/>
          <w:szCs w:val="20"/>
        </w:rPr>
        <w:t>.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주문불균형</w:t>
      </w:r>
      <w:r w:rsidR="003F1234" w:rsidRPr="000E1300">
        <w:rPr>
          <w:rFonts w:ascii="Times New Roman" w:eastAsia="HY신명조" w:hAnsi="Times New Roman" w:cs="Times New Roman"/>
          <w:szCs w:val="20"/>
        </w:rPr>
        <w:t>(order imbalance,</w:t>
      </w:r>
      <w:r w:rsidR="003F123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F1234" w:rsidRPr="00911C04">
        <w:rPr>
          <w:rFonts w:ascii="Times New Roman" w:eastAsia="HY신명조" w:hAnsi="Times New Roman" w:cs="Times New Roman"/>
          <w:szCs w:val="20"/>
        </w:rPr>
        <w:t>OIMB</w:t>
      </w:r>
      <w:r w:rsidR="003F1234" w:rsidRPr="000E1300">
        <w:rPr>
          <w:rFonts w:ascii="Times New Roman" w:eastAsia="HY신명조" w:hAnsi="Times New Roman" w:cs="Times New Roman"/>
          <w:szCs w:val="20"/>
        </w:rPr>
        <w:t>)</w:t>
      </w:r>
      <w:r w:rsidRPr="000E1300">
        <w:rPr>
          <w:rFonts w:ascii="Times New Roman" w:eastAsia="HY신명조" w:hAnsi="Times New Roman" w:cs="Times New Roman"/>
          <w:szCs w:val="20"/>
        </w:rPr>
        <w:t>은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체결된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거래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중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매수주도거래로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체결된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거래대금</w:t>
      </w:r>
      <w:r w:rsidR="004D484A" w:rsidRPr="000E1300">
        <w:rPr>
          <w:rFonts w:ascii="Times New Roman" w:eastAsia="HY신명조" w:hAnsi="Times New Roman" w:cs="Times New Roman"/>
          <w:szCs w:val="20"/>
        </w:rPr>
        <w:t>(buyer-initiated trad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t>ing value</w:t>
      </w:r>
      <w:r w:rsidR="004D484A" w:rsidRPr="000E1300">
        <w:rPr>
          <w:rFonts w:ascii="Times New Roman" w:eastAsia="HY신명조" w:hAnsi="Times New Roman" w:cs="Times New Roman"/>
          <w:szCs w:val="20"/>
        </w:rPr>
        <w:t>)</w:t>
      </w:r>
      <w:r w:rsidRPr="000E1300">
        <w:rPr>
          <w:rFonts w:ascii="Times New Roman" w:eastAsia="HY신명조" w:hAnsi="Times New Roman" w:cs="Times New Roman"/>
          <w:szCs w:val="20"/>
        </w:rPr>
        <w:t>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매도주도거래로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체결된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거래대금</w:t>
      </w:r>
      <w:r w:rsidR="004D484A" w:rsidRPr="000E1300">
        <w:rPr>
          <w:rFonts w:ascii="Times New Roman" w:eastAsia="HY신명조" w:hAnsi="Times New Roman" w:cs="Times New Roman"/>
          <w:szCs w:val="20"/>
        </w:rPr>
        <w:t>(seller-initiated trad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t xml:space="preserve">ing 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lastRenderedPageBreak/>
        <w:t>value</w:t>
      </w:r>
      <w:r w:rsidR="004D484A" w:rsidRPr="000E1300">
        <w:rPr>
          <w:rFonts w:ascii="Times New Roman" w:eastAsia="HY신명조" w:hAnsi="Times New Roman" w:cs="Times New Roman"/>
          <w:szCs w:val="20"/>
        </w:rPr>
        <w:t>)</w:t>
      </w:r>
      <w:r w:rsidRPr="000E1300">
        <w:rPr>
          <w:rFonts w:ascii="Times New Roman" w:eastAsia="HY신명조" w:hAnsi="Times New Roman" w:cs="Times New Roman"/>
          <w:szCs w:val="20"/>
        </w:rPr>
        <w:t>의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차이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해당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시간대에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체결된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거래대금으로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표준화하였다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t>주도거래는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주문번호의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선</w:t>
      </w:r>
      <w:r w:rsidRPr="00911C04">
        <w:rPr>
          <w:rFonts w:ascii="Times New Roman" w:eastAsia="HY신명조" w:hAnsi="Times New Roman" w:cs="Times New Roman" w:hint="eastAsia"/>
          <w:szCs w:val="20"/>
        </w:rPr>
        <w:t>∙</w:t>
      </w:r>
      <w:r w:rsidRPr="000E1300">
        <w:rPr>
          <w:rFonts w:ascii="Times New Roman" w:eastAsia="HY신명조" w:hAnsi="Times New Roman" w:cs="Times New Roman"/>
          <w:szCs w:val="20"/>
        </w:rPr>
        <w:t>후를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비교하여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구분</w:t>
      </w:r>
      <w:r w:rsidR="004D484A" w:rsidRPr="000E1300">
        <w:rPr>
          <w:rFonts w:ascii="Times New Roman" w:eastAsia="HY신명조" w:hAnsi="Times New Roman" w:cs="Times New Roman" w:hint="eastAsia"/>
          <w:szCs w:val="20"/>
        </w:rPr>
        <w:t>하였</w:t>
      </w:r>
      <w:r w:rsidRPr="000E1300">
        <w:rPr>
          <w:rFonts w:ascii="Times New Roman" w:eastAsia="HY신명조" w:hAnsi="Times New Roman" w:cs="Times New Roman"/>
          <w:szCs w:val="20"/>
        </w:rPr>
        <w:t>다</w:t>
      </w:r>
      <w:r w:rsidRPr="000E1300">
        <w:rPr>
          <w:rFonts w:ascii="Times New Roman" w:eastAsia="HY신명조" w:hAnsi="Times New Roman" w:cs="Times New Roman"/>
          <w:szCs w:val="20"/>
        </w:rPr>
        <w:t>.</w:t>
      </w:r>
    </w:p>
    <w:p w:rsidR="00D97D30" w:rsidRPr="000E1300" w:rsidRDefault="00D97D3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2E0174" w:rsidRPr="000E1300" w:rsidRDefault="00583D8B" w:rsidP="000E1300">
      <w:pPr>
        <w:widowControl/>
        <w:autoSpaceDE/>
        <w:autoSpaceDN/>
        <w:spacing w:after="0" w:line="360" w:lineRule="auto"/>
        <w:ind w:firstLineChars="100" w:firstLine="200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position w:val="-28"/>
          <w:szCs w:val="20"/>
        </w:rPr>
        <w:object w:dxaOrig="6560" w:dyaOrig="6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8.1pt;height:31.35pt" o:ole="">
            <v:imagedata r:id="rId8" o:title=""/>
          </v:shape>
          <o:OLEObject Type="Embed" ProgID="Equation.DSMT4" ShapeID="_x0000_i1025" DrawAspect="Content" ObjectID="_1447523783" r:id="rId9"/>
        </w:object>
      </w:r>
    </w:p>
    <w:p w:rsidR="002E0174" w:rsidRPr="000E1300" w:rsidRDefault="002E0174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AF79B7" w:rsidRPr="000E1300" w:rsidRDefault="00AF79B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3F1234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3F123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비동시적거래</w:t>
      </w:r>
      <w:proofErr w:type="spellEnd"/>
      <w:r w:rsidRPr="000E1300">
        <w:rPr>
          <w:rFonts w:ascii="Times New Roman" w:eastAsia="HY신명조" w:hAnsi="Times New Roman" w:cs="Times New Roman"/>
          <w:szCs w:val="20"/>
        </w:rPr>
        <w:t>(non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/>
          <w:szCs w:val="20"/>
        </w:rPr>
        <w:t>synchronous trading)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매수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매도진동효과</w:t>
      </w:r>
      <w:r w:rsidRPr="000E1300">
        <w:rPr>
          <w:rFonts w:ascii="Times New Roman" w:eastAsia="HY신명조" w:hAnsi="Times New Roman" w:cs="Times New Roman" w:hint="eastAsia"/>
          <w:szCs w:val="20"/>
        </w:rPr>
        <w:t>(bid-ask bounce effect)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827641" w:rsidRPr="000E1300">
        <w:rPr>
          <w:rFonts w:ascii="Times New Roman" w:eastAsia="HY신명조" w:hAnsi="Times New Roman" w:cs="Times New Roman" w:hint="eastAsia"/>
          <w:szCs w:val="20"/>
        </w:rPr>
        <w:t>등시장미시요인을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통제하기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5</w:t>
      </w:r>
      <w:r w:rsidRPr="000E1300">
        <w:rPr>
          <w:rFonts w:ascii="Times New Roman" w:eastAsia="HY신명조" w:hAnsi="Times New Roman" w:cs="Times New Roman" w:hint="eastAsia"/>
          <w:szCs w:val="20"/>
        </w:rPr>
        <w:t>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구간의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마지막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매수호가와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매도호가의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평균가격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(quoted bid-ask midpoint price, </w:t>
      </w:r>
      <w:proofErr w:type="spellStart"/>
      <w:r w:rsidRPr="00911C04">
        <w:rPr>
          <w:rFonts w:ascii="Times New Roman" w:eastAsia="HY신명조" w:hAnsi="Times New Roman" w:cs="Times New Roman" w:hint="eastAsia"/>
          <w:szCs w:val="20"/>
        </w:rPr>
        <w:t>qprc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>)</w:t>
      </w:r>
      <w:proofErr w:type="spellStart"/>
      <w:r w:rsidR="00AF64D9" w:rsidRPr="000E1300">
        <w:rPr>
          <w:rFonts w:ascii="Times New Roman" w:eastAsia="HY신명조" w:hAnsi="Times New Roman" w:cs="Times New Roman" w:hint="eastAsia"/>
          <w:szCs w:val="20"/>
        </w:rPr>
        <w:t>으로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연속복리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 xml:space="preserve">(quoted bid-ask midpoint return, </w:t>
      </w:r>
      <w:r w:rsidR="005F4594" w:rsidRPr="00911C04">
        <w:rPr>
          <w:rFonts w:ascii="Times New Roman" w:eastAsia="HY신명조" w:hAnsi="Times New Roman" w:cs="Times New Roman" w:hint="eastAsia"/>
          <w:szCs w:val="20"/>
        </w:rPr>
        <w:t>return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이다</w:t>
      </w:r>
      <w:r w:rsidR="005F4594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F79B7" w:rsidRPr="000E1300" w:rsidRDefault="00AF79B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67040F" w:rsidRPr="00C7435D" w:rsidRDefault="0066404B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유동성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5B3D27" w:rsidRPr="00C7435D">
        <w:rPr>
          <w:rFonts w:ascii="Times New Roman" w:eastAsia="HY신명조" w:hAnsi="Times New Roman" w:cs="Times New Roman" w:hint="eastAsia"/>
          <w:sz w:val="26"/>
          <w:szCs w:val="26"/>
        </w:rPr>
        <w:t>지표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958F3" w:rsidRPr="00C7435D">
        <w:rPr>
          <w:rFonts w:ascii="Times New Roman" w:eastAsia="HY신명조" w:hAnsi="Times New Roman" w:cs="Times New Roman"/>
          <w:sz w:val="26"/>
          <w:szCs w:val="26"/>
        </w:rPr>
        <w:t>–</w:t>
      </w:r>
      <w:r w:rsidR="004B757F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827641" w:rsidRPr="00C7435D">
        <w:rPr>
          <w:rFonts w:ascii="Times New Roman" w:eastAsia="HY신명조" w:hAnsi="Times New Roman" w:cs="Times New Roman" w:hint="eastAsia"/>
          <w:sz w:val="26"/>
          <w:szCs w:val="26"/>
        </w:rPr>
        <w:t>단순평균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>스프레드와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>시간가중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958F3" w:rsidRPr="00C7435D">
        <w:rPr>
          <w:rFonts w:ascii="Times New Roman" w:eastAsia="HY신명조" w:hAnsi="Times New Roman" w:cs="Times New Roman" w:hint="eastAsia"/>
          <w:sz w:val="26"/>
          <w:szCs w:val="26"/>
        </w:rPr>
        <w:t>스프레드</w:t>
      </w:r>
    </w:p>
    <w:p w:rsidR="004657AE" w:rsidRPr="000E1300" w:rsidRDefault="004657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8954AA" w:rsidRPr="00911C04" w:rsidRDefault="00172D7F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유동성지표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가지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4F364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사용하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였다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모두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일중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접속시간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매수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매도호가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D43DAE" w:rsidRPr="000E1300">
        <w:rPr>
          <w:rFonts w:ascii="Times New Roman" w:eastAsia="HY신명조" w:hAnsi="Times New Roman" w:cs="Times New Roman"/>
          <w:szCs w:val="20"/>
        </w:rPr>
        <w:t>를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종목간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가격대가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달라짐에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최소호가단위</w:t>
      </w:r>
      <w:r w:rsidR="00363A80" w:rsidRPr="000E1300">
        <w:rPr>
          <w:rFonts w:ascii="Times New Roman" w:eastAsia="HY신명조" w:hAnsi="Times New Roman" w:cs="Times New Roman" w:hint="eastAsia"/>
          <w:szCs w:val="20"/>
        </w:rPr>
        <w:t>(minimum tick size)</w:t>
      </w:r>
      <w:r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변하므로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매수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매도호가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평균가격으로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표준화한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호가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8954AA" w:rsidRPr="000E1300">
        <w:rPr>
          <w:rFonts w:ascii="Times New Roman" w:eastAsia="HY신명조" w:hAnsi="Times New Roman" w:cs="Times New Roman" w:hint="eastAsia"/>
          <w:szCs w:val="20"/>
        </w:rPr>
        <w:t>스프레드율</w:t>
      </w:r>
      <w:proofErr w:type="spellEnd"/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(percentage quoted bid-ask spread, </w:t>
      </w:r>
      <w:r w:rsidR="008954AA" w:rsidRPr="00911C04">
        <w:rPr>
          <w:rFonts w:ascii="Times New Roman" w:eastAsia="HY신명조" w:hAnsi="Times New Roman" w:cs="Times New Roman" w:hint="eastAsia"/>
          <w:szCs w:val="20"/>
        </w:rPr>
        <w:t>BAS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사용한다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아래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식의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911C04">
        <w:rPr>
          <w:rFonts w:ascii="Times New Roman" w:eastAsia="HY신명조" w:hAnsi="Times New Roman" w:cs="Times New Roman" w:hint="eastAsia"/>
          <w:szCs w:val="20"/>
        </w:rPr>
        <w:t>i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접속거래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시간에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호가의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순서를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나타낸다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D43DAE" w:rsidRPr="000E1300" w:rsidRDefault="00D43D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43DAE" w:rsidRPr="000E1300" w:rsidRDefault="000462A8" w:rsidP="00D43DAE">
      <w:pPr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position w:val="-42"/>
          <w:szCs w:val="20"/>
        </w:rPr>
        <w:object w:dxaOrig="2140" w:dyaOrig="780">
          <v:shape id="_x0000_i1026" type="#_x0000_t75" style="width:106.45pt;height:38.05pt" o:ole="">
            <v:imagedata r:id="rId10" o:title=""/>
          </v:shape>
          <o:OLEObject Type="Embed" ProgID="Equation.DSMT4" ShapeID="_x0000_i1026" DrawAspect="Content" ObjectID="_1447523784" r:id="rId11"/>
        </w:object>
      </w:r>
    </w:p>
    <w:p w:rsidR="00D43DAE" w:rsidRPr="000E1300" w:rsidRDefault="00D43D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43DAE" w:rsidRPr="000E1300" w:rsidRDefault="0029690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46085" w:rsidRPr="000E1300">
        <w:rPr>
          <w:rFonts w:ascii="Times New Roman" w:eastAsia="HY신명조" w:hAnsi="Times New Roman" w:cs="Times New Roman"/>
          <w:szCs w:val="20"/>
        </w:rPr>
        <w:t>스프레드</w:t>
      </w:r>
      <w:r w:rsidR="00846085" w:rsidRPr="000E1300">
        <w:rPr>
          <w:rFonts w:ascii="Times New Roman" w:eastAsia="HY신명조" w:hAnsi="Times New Roman" w:cs="Times New Roman"/>
          <w:szCs w:val="20"/>
        </w:rPr>
        <w:t xml:space="preserve">(average 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 xml:space="preserve">percentage </w:t>
      </w:r>
      <w:r w:rsidR="00846085" w:rsidRPr="000E1300">
        <w:rPr>
          <w:rFonts w:ascii="Times New Roman" w:eastAsia="HY신명조" w:hAnsi="Times New Roman" w:cs="Times New Roman"/>
          <w:szCs w:val="20"/>
        </w:rPr>
        <w:t xml:space="preserve">quoted spread, </w:t>
      </w:r>
      <w:r w:rsidR="00846085" w:rsidRPr="00911C04">
        <w:rPr>
          <w:rFonts w:ascii="Times New Roman" w:eastAsia="HY신명조" w:hAnsi="Times New Roman" w:cs="Times New Roman"/>
          <w:szCs w:val="20"/>
        </w:rPr>
        <w:t>QSPRD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846085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접속거래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시간대에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>호가</w:t>
      </w:r>
      <w:r w:rsidR="008954A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72D7F" w:rsidRPr="000E1300">
        <w:rPr>
          <w:rFonts w:ascii="Times New Roman" w:eastAsia="HY신명조" w:hAnsi="Times New Roman" w:cs="Times New Roman" w:hint="eastAsia"/>
          <w:szCs w:val="20"/>
        </w:rPr>
        <w:t>스프레드율을</w:t>
      </w:r>
      <w:proofErr w:type="spellEnd"/>
      <w:r w:rsidR="00172D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72D7F" w:rsidRPr="000E1300">
        <w:rPr>
          <w:rFonts w:ascii="Times New Roman" w:eastAsia="HY신명조" w:hAnsi="Times New Roman" w:cs="Times New Roman" w:hint="eastAsia"/>
          <w:szCs w:val="20"/>
        </w:rPr>
        <w:t>단순평균한</w:t>
      </w:r>
      <w:proofErr w:type="spellEnd"/>
      <w:r w:rsidR="00172D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>값이다</w:t>
      </w:r>
      <w:r w:rsidR="00172D7F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D43DAE" w:rsidRPr="000E1300" w:rsidRDefault="00D43D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43DAE" w:rsidRPr="000E1300" w:rsidRDefault="000462A8" w:rsidP="00D43DAE">
      <w:pPr>
        <w:spacing w:after="0" w:line="360" w:lineRule="auto"/>
        <w:jc w:val="center"/>
        <w:rPr>
          <w:rFonts w:ascii="Times New Roman" w:eastAsia="HY신명조" w:hAnsi="Times New Roman" w:cs="Times New Roman"/>
          <w:position w:val="-26"/>
          <w:szCs w:val="20"/>
        </w:rPr>
      </w:pPr>
      <w:r w:rsidRPr="000E1300">
        <w:rPr>
          <w:rFonts w:ascii="Times New Roman" w:eastAsia="HY신명조" w:hAnsi="Times New Roman" w:cs="Times New Roman"/>
          <w:position w:val="-26"/>
          <w:szCs w:val="20"/>
        </w:rPr>
        <w:object w:dxaOrig="1960" w:dyaOrig="620">
          <v:shape id="_x0000_i1027" type="#_x0000_t75" style="width:97.7pt;height:31.35pt" o:ole="">
            <v:imagedata r:id="rId12" o:title=""/>
          </v:shape>
          <o:OLEObject Type="Embed" ProgID="Equation.DSMT4" ShapeID="_x0000_i1027" DrawAspect="Content" ObjectID="_1447523785" r:id="rId13"/>
        </w:object>
      </w:r>
    </w:p>
    <w:p w:rsidR="00D43DAE" w:rsidRPr="000E1300" w:rsidRDefault="00D43D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43DAE" w:rsidRPr="000E1300" w:rsidRDefault="00846085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시간가중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스프레드</w:t>
      </w:r>
      <w:r w:rsidRPr="000E1300">
        <w:rPr>
          <w:rFonts w:ascii="Times New Roman" w:eastAsia="HY신명조" w:hAnsi="Times New Roman" w:cs="Times New Roman"/>
          <w:szCs w:val="20"/>
        </w:rPr>
        <w:t xml:space="preserve">(time-weighted average quoted bid-ask spread, </w:t>
      </w:r>
      <w:r w:rsidRPr="00911C04">
        <w:rPr>
          <w:rFonts w:ascii="Times New Roman" w:eastAsia="HY신명조" w:hAnsi="Times New Roman" w:cs="Times New Roman"/>
          <w:szCs w:val="20"/>
        </w:rPr>
        <w:t>TWSPRD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6C694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접속거래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시간대에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3A80" w:rsidRPr="000E1300">
        <w:rPr>
          <w:rFonts w:ascii="Times New Roman" w:eastAsia="HY신명조" w:hAnsi="Times New Roman" w:cs="Times New Roman" w:hint="eastAsia"/>
          <w:szCs w:val="20"/>
        </w:rPr>
        <w:t>호가</w:t>
      </w:r>
      <w:r w:rsidR="00363A8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363A80" w:rsidRPr="000E1300">
        <w:rPr>
          <w:rFonts w:ascii="Times New Roman" w:eastAsia="HY신명조" w:hAnsi="Times New Roman" w:cs="Times New Roman" w:hint="eastAsia"/>
          <w:szCs w:val="20"/>
        </w:rPr>
        <w:t>스프레드율을</w:t>
      </w:r>
      <w:proofErr w:type="spellEnd"/>
      <w:r w:rsidR="00363A8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31FE" w:rsidRPr="000E1300">
        <w:rPr>
          <w:rFonts w:ascii="Times New Roman" w:eastAsia="HY신명조" w:hAnsi="Times New Roman" w:cs="Times New Roman" w:hint="eastAsia"/>
          <w:szCs w:val="20"/>
        </w:rPr>
        <w:t>해당</w:t>
      </w:r>
      <w:r w:rsidR="000D31F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호가가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지속된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시간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4B757F" w:rsidRPr="00464F11">
        <w:rPr>
          <w:rFonts w:ascii="Times New Roman" w:eastAsia="HY신명조" w:hAnsi="Times New Roman" w:cs="Times New Roman" w:hint="eastAsia"/>
          <w:i/>
          <w:szCs w:val="20"/>
        </w:rPr>
        <w:t>t</w:t>
      </w:r>
      <w:r w:rsidR="004B757F" w:rsidRPr="00464F11">
        <w:rPr>
          <w:rFonts w:ascii="Times New Roman" w:eastAsia="HY신명조" w:hAnsi="Times New Roman" w:cs="Times New Roman" w:hint="eastAsia"/>
          <w:i/>
          <w:szCs w:val="20"/>
          <w:vertAlign w:val="subscript"/>
        </w:rPr>
        <w:t>i+1</w:t>
      </w:r>
      <w:r w:rsidR="004B757F" w:rsidRPr="00464F11">
        <w:rPr>
          <w:rFonts w:ascii="Times New Roman" w:eastAsia="HY신명조" w:hAnsi="Times New Roman" w:cs="Times New Roman" w:hint="eastAsia"/>
          <w:i/>
          <w:szCs w:val="20"/>
        </w:rPr>
        <w:t xml:space="preserve"> </w:t>
      </w:r>
      <w:r w:rsidR="004B757F" w:rsidRPr="00464F11">
        <w:rPr>
          <w:rFonts w:ascii="Times New Roman" w:eastAsia="HY신명조" w:hAnsi="Times New Roman" w:cs="Times New Roman"/>
          <w:i/>
          <w:szCs w:val="20"/>
        </w:rPr>
        <w:t>–</w:t>
      </w:r>
      <w:r w:rsidR="004B757F" w:rsidRPr="00464F11">
        <w:rPr>
          <w:rFonts w:ascii="Times New Roman" w:eastAsia="HY신명조" w:hAnsi="Times New Roman" w:cs="Times New Roman" w:hint="eastAsia"/>
          <w:i/>
          <w:szCs w:val="20"/>
        </w:rPr>
        <w:t xml:space="preserve"> </w:t>
      </w:r>
      <w:proofErr w:type="spellStart"/>
      <w:r w:rsidR="004B757F" w:rsidRPr="00464F11">
        <w:rPr>
          <w:rFonts w:ascii="Times New Roman" w:eastAsia="HY신명조" w:hAnsi="Times New Roman" w:cs="Times New Roman" w:hint="eastAsia"/>
          <w:i/>
          <w:szCs w:val="20"/>
        </w:rPr>
        <w:t>t</w:t>
      </w:r>
      <w:r w:rsidR="004B757F" w:rsidRPr="00464F11">
        <w:rPr>
          <w:rFonts w:ascii="Times New Roman" w:eastAsia="HY신명조" w:hAnsi="Times New Roman" w:cs="Times New Roman" w:hint="eastAsia"/>
          <w:i/>
          <w:szCs w:val="20"/>
          <w:vertAlign w:val="subscript"/>
        </w:rPr>
        <w:t>i</w:t>
      </w:r>
      <w:proofErr w:type="spellEnd"/>
      <w:r w:rsidR="004B757F" w:rsidRPr="000E1300">
        <w:rPr>
          <w:rFonts w:ascii="Times New Roman" w:eastAsia="HY신명조" w:hAnsi="Times New Roman" w:cs="Times New Roman" w:hint="eastAsia"/>
          <w:szCs w:val="20"/>
        </w:rPr>
        <w:t>)</w:t>
      </w:r>
      <w:proofErr w:type="spellStart"/>
      <w:r w:rsidRPr="000E1300">
        <w:rPr>
          <w:rFonts w:ascii="Times New Roman" w:eastAsia="HY신명조" w:hAnsi="Times New Roman" w:cs="Times New Roman"/>
          <w:szCs w:val="20"/>
        </w:rPr>
        <w:t>으로</w:t>
      </w:r>
      <w:proofErr w:type="spellEnd"/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6C6945" w:rsidRPr="000E1300">
        <w:rPr>
          <w:rFonts w:ascii="Times New Roman" w:eastAsia="HY신명조" w:hAnsi="Times New Roman" w:cs="Times New Roman"/>
          <w:szCs w:val="20"/>
        </w:rPr>
        <w:t>가중평균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한</w:t>
      </w:r>
      <w:proofErr w:type="spellEnd"/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>값이다</w:t>
      </w:r>
      <w:r w:rsidR="005D40C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아래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식에서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911C04">
        <w:rPr>
          <w:rFonts w:ascii="Times New Roman" w:eastAsia="HY신명조" w:hAnsi="Times New Roman" w:cs="Times New Roman" w:hint="eastAsia"/>
          <w:szCs w:val="20"/>
        </w:rPr>
        <w:t>T</w:t>
      </w:r>
      <w:r w:rsidR="004B757F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시가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D43DAE" w:rsidRPr="000E1300">
        <w:rPr>
          <w:rFonts w:ascii="Times New Roman" w:eastAsia="HY신명조" w:hAnsi="Times New Roman" w:cs="Times New Roman"/>
          <w:szCs w:val="20"/>
        </w:rPr>
        <w:t>단일가매매</w:t>
      </w:r>
      <w:proofErr w:type="spellEnd"/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이후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D43DAE" w:rsidRPr="000E1300">
        <w:rPr>
          <w:rFonts w:ascii="Times New Roman" w:eastAsia="HY신명조" w:hAnsi="Times New Roman" w:cs="Times New Roman"/>
          <w:szCs w:val="20"/>
        </w:rPr>
        <w:t>첫번째</w:t>
      </w:r>
      <w:proofErr w:type="spellEnd"/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최우선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매수</w:t>
      </w:r>
      <w:r w:rsidR="00D43DAE" w:rsidRPr="000E1300">
        <w:rPr>
          <w:rFonts w:ascii="Times New Roman" w:eastAsia="HY신명조" w:hAnsi="Times New Roman" w:cs="Times New Roman"/>
          <w:szCs w:val="20"/>
        </w:rPr>
        <w:t>-</w:t>
      </w:r>
      <w:r w:rsidR="00D43DAE" w:rsidRPr="000E1300">
        <w:rPr>
          <w:rFonts w:ascii="Times New Roman" w:eastAsia="HY신명조" w:hAnsi="Times New Roman" w:cs="Times New Roman"/>
          <w:szCs w:val="20"/>
        </w:rPr>
        <w:t>매도호가의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호가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시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D43DAE" w:rsidRPr="000E1300">
        <w:rPr>
          <w:rFonts w:ascii="Times New Roman" w:eastAsia="HY신명조" w:hAnsi="Times New Roman" w:cs="Times New Roman"/>
          <w:szCs w:val="20"/>
        </w:rPr>
        <w:t>을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나타내며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, </w:t>
      </w:r>
      <w:r w:rsidR="00D43DAE" w:rsidRPr="00911C04">
        <w:rPr>
          <w:rFonts w:ascii="Times New Roman" w:eastAsia="HY신명조" w:hAnsi="Times New Roman" w:cs="Times New Roman" w:hint="eastAsia"/>
          <w:szCs w:val="20"/>
        </w:rPr>
        <w:t>T</w:t>
      </w:r>
      <w:r w:rsidR="00D43DAE" w:rsidRPr="00911C04">
        <w:rPr>
          <w:rFonts w:ascii="Times New Roman" w:eastAsia="HY신명조" w:hAnsi="Times New Roman" w:cs="Times New Roman"/>
          <w:szCs w:val="20"/>
        </w:rPr>
        <w:t>’</w:t>
      </w:r>
      <w:r w:rsidR="00D43DAE" w:rsidRPr="00911C04">
        <w:rPr>
          <w:rFonts w:ascii="Times New Roman" w:eastAsia="HY신명조" w:hAnsi="Times New Roman" w:cs="Times New Roman" w:hint="eastAsia"/>
          <w:szCs w:val="20"/>
        </w:rPr>
        <w:t>은</w:t>
      </w:r>
      <w:r w:rsidR="00D43DAE" w:rsidRPr="00911C04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종가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D43DAE" w:rsidRPr="000E1300">
        <w:rPr>
          <w:rFonts w:ascii="Times New Roman" w:eastAsia="HY신명조" w:hAnsi="Times New Roman" w:cs="Times New Roman"/>
          <w:szCs w:val="20"/>
        </w:rPr>
        <w:t>단일가매매</w:t>
      </w:r>
      <w:proofErr w:type="spellEnd"/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시간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D43DAE" w:rsidRPr="000E1300">
        <w:rPr>
          <w:rFonts w:ascii="Times New Roman" w:eastAsia="HY신명조" w:hAnsi="Times New Roman" w:cs="Times New Roman"/>
          <w:szCs w:val="20"/>
        </w:rPr>
        <w:t>첫번째</w:t>
      </w:r>
      <w:proofErr w:type="spellEnd"/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주문이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들어온</w:t>
      </w:r>
      <w:r w:rsidR="00D43DA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/>
          <w:szCs w:val="20"/>
        </w:rPr>
        <w:t>시</w:t>
      </w:r>
      <w:r w:rsidR="004B757F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나타낸다</w:t>
      </w:r>
      <w:r w:rsidR="00D43DAE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D43DAE" w:rsidRPr="000E1300" w:rsidRDefault="00D43D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43DAE" w:rsidRPr="000E1300" w:rsidRDefault="000462A8" w:rsidP="00D43DAE">
      <w:pPr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position w:val="-28"/>
          <w:szCs w:val="20"/>
        </w:rPr>
        <w:object w:dxaOrig="2640" w:dyaOrig="639">
          <v:shape id="_x0000_i1028" type="#_x0000_t75" style="width:131.65pt;height:31.35pt" o:ole="">
            <v:imagedata r:id="rId14" o:title=""/>
          </v:shape>
          <o:OLEObject Type="Embed" ProgID="Equation.DSMT4" ShapeID="_x0000_i1028" DrawAspect="Content" ObjectID="_1447523786" r:id="rId15"/>
        </w:object>
      </w:r>
    </w:p>
    <w:p w:rsidR="00FF34FD" w:rsidRPr="000E1300" w:rsidRDefault="00FF34FD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74502" w:rsidRPr="00C7435D" w:rsidRDefault="00074502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lastRenderedPageBreak/>
        <w:t>가치가중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포트폴리오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구성</w:t>
      </w:r>
    </w:p>
    <w:p w:rsidR="00074502" w:rsidRPr="000E1300" w:rsidRDefault="0007450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74502" w:rsidRPr="000E1300" w:rsidRDefault="0007450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호가의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갱신이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충분히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일어나지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않는다면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비동시적거래</w:t>
      </w:r>
      <w:proofErr w:type="spellEnd"/>
      <w:r w:rsidR="0029690B" w:rsidRPr="000E1300">
        <w:rPr>
          <w:rFonts w:ascii="Times New Roman" w:eastAsia="HY신명조" w:hAnsi="Times New Roman" w:cs="Times New Roman" w:hint="eastAsia"/>
          <w:szCs w:val="20"/>
        </w:rPr>
        <w:t>(non-synchronous trading)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>같은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시장마찰요인이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분석결과에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줄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827641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>연구에서는</w:t>
      </w:r>
      <w:r w:rsidR="0029690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해당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연도의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거래일이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충분히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많고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시가총액이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종목만으로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포트폴리오를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구성함으로써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개별종목을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분석에서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발생할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시장마찰요인의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줄이고자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>하였다</w:t>
      </w:r>
      <w:r w:rsidR="00CA38FF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>수준의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28157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시가총액을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가중치로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사용하였다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074502" w:rsidRPr="000E1300" w:rsidRDefault="0007450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A1DF6" w:rsidRPr="00C7435D" w:rsidRDefault="004A1DF6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유동성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수준에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따른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거래일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구분</w:t>
      </w:r>
    </w:p>
    <w:p w:rsidR="004A1DF6" w:rsidRPr="000E1300" w:rsidRDefault="004A1DF6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CC098E" w:rsidRPr="000E1300" w:rsidRDefault="00E751AA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따른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비교</w:t>
      </w:r>
      <w:r w:rsidRPr="00911C04">
        <w:rPr>
          <w:rFonts w:ascii="Times New Roman" w:eastAsia="HY신명조" w:hAnsi="Times New Roman" w:cs="Times New Roman" w:hint="eastAsia"/>
          <w:szCs w:val="20"/>
        </w:rPr>
        <w:t>∙</w:t>
      </w:r>
      <w:r w:rsidRPr="000E1300">
        <w:rPr>
          <w:rFonts w:ascii="Times New Roman" w:eastAsia="HY신명조" w:hAnsi="Times New Roman" w:cs="Times New Roman" w:hint="eastAsia"/>
          <w:szCs w:val="20"/>
        </w:rPr>
        <w:t>분석하기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또는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구분하여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정의하였다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정의된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단순평균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스프레드를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628C7" w:rsidRPr="000E1300">
        <w:rPr>
          <w:rFonts w:ascii="Times New Roman" w:eastAsia="HY신명조" w:hAnsi="Times New Roman" w:cs="Times New Roman" w:hint="eastAsia"/>
          <w:szCs w:val="20"/>
        </w:rPr>
        <w:t>3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0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이동평균으로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추세를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제거하</w:t>
      </w:r>
      <w:r w:rsidRPr="000E1300">
        <w:rPr>
          <w:rFonts w:ascii="Times New Roman" w:eastAsia="HY신명조" w:hAnsi="Times New Roman" w:cs="Times New Roman" w:hint="eastAsia"/>
          <w:szCs w:val="20"/>
        </w:rPr>
        <w:t>였다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074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추세가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제거된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스프레드를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1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표준편차보다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거래일을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3A6508" w:rsidRPr="000E1300">
        <w:rPr>
          <w:rFonts w:ascii="Times New Roman" w:eastAsia="HY신명조" w:hAnsi="Times New Roman" w:cs="Times New Roman"/>
          <w:szCs w:val="20"/>
        </w:rPr>
        <w:t>(illiquid days)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정의하</w:t>
      </w:r>
      <w:r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이외의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거래일은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C098E" w:rsidRPr="000E1300">
        <w:rPr>
          <w:rFonts w:ascii="Times New Roman" w:eastAsia="HY신명조" w:hAnsi="Times New Roman" w:cs="Times New Roman"/>
          <w:szCs w:val="20"/>
        </w:rPr>
        <w:t>유동성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CC098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C098E" w:rsidRPr="000E1300">
        <w:rPr>
          <w:rFonts w:ascii="Times New Roman" w:eastAsia="HY신명조" w:hAnsi="Times New Roman" w:cs="Times New Roman"/>
          <w:szCs w:val="20"/>
        </w:rPr>
        <w:t>거래일</w:t>
      </w:r>
      <w:r w:rsidR="00CC098E" w:rsidRPr="000E1300">
        <w:rPr>
          <w:rFonts w:ascii="Times New Roman" w:eastAsia="HY신명조" w:hAnsi="Times New Roman" w:cs="Times New Roman"/>
          <w:szCs w:val="20"/>
        </w:rPr>
        <w:t>(liquid days)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정의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하였다</w:t>
      </w:r>
      <w:r w:rsidR="003A6508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2E3235" w:rsidRPr="000E1300" w:rsidRDefault="002E3235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67040F" w:rsidRPr="000E1300" w:rsidRDefault="00F60FE6" w:rsidP="00911C04">
      <w:pPr>
        <w:pStyle w:val="a7"/>
        <w:widowControl/>
        <w:numPr>
          <w:ilvl w:val="0"/>
          <w:numId w:val="1"/>
        </w:numPr>
        <w:wordWrap/>
        <w:autoSpaceDE/>
        <w:autoSpaceDN/>
        <w:spacing w:after="0" w:line="360" w:lineRule="auto"/>
        <w:ind w:leftChars="0" w:left="284" w:hanging="284"/>
        <w:jc w:val="center"/>
        <w:rPr>
          <w:rFonts w:ascii="HY견명조" w:eastAsia="HY견명조" w:hAnsi="Times New Roman" w:cs="Times New Roman"/>
          <w:sz w:val="30"/>
          <w:szCs w:val="30"/>
        </w:rPr>
      </w:pPr>
      <w:r w:rsidRPr="000E1300">
        <w:rPr>
          <w:rFonts w:ascii="HY견명조" w:eastAsia="HY견명조" w:hAnsi="Times New Roman" w:cs="Times New Roman" w:hint="eastAsia"/>
          <w:sz w:val="30"/>
          <w:szCs w:val="30"/>
        </w:rPr>
        <w:t>실증분석결과</w:t>
      </w:r>
    </w:p>
    <w:p w:rsidR="00C71472" w:rsidRPr="000E1300" w:rsidRDefault="00C7147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408AE" w:rsidRPr="00C7435D" w:rsidRDefault="000E3601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유동성에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대한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4A1DF6" w:rsidRPr="00C7435D">
        <w:rPr>
          <w:rFonts w:ascii="Times New Roman" w:eastAsia="HY신명조" w:hAnsi="Times New Roman" w:cs="Times New Roman" w:hint="eastAsia"/>
          <w:sz w:val="26"/>
          <w:szCs w:val="26"/>
        </w:rPr>
        <w:t>요약통계량</w:t>
      </w:r>
    </w:p>
    <w:p w:rsidR="005C6AB2" w:rsidRPr="000E1300" w:rsidRDefault="005C6AB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C6AB2" w:rsidRPr="000E1300" w:rsidRDefault="005C6AB2" w:rsidP="00594371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="009333BC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 w:hint="eastAsia"/>
          <w:szCs w:val="20"/>
        </w:rPr>
        <w:t>&gt;</w:t>
      </w:r>
    </w:p>
    <w:p w:rsidR="002F6A3E" w:rsidRPr="000E1300" w:rsidRDefault="002F6A3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F15AD" w:rsidRPr="000E1300" w:rsidRDefault="00464F1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1&gt;</w:t>
      </w:r>
      <w:r w:rsidR="00C17713" w:rsidRPr="000E1300">
        <w:rPr>
          <w:rFonts w:ascii="Times New Roman" w:eastAsia="HY신명조" w:hAnsi="Times New Roman" w:cs="Times New Roman"/>
          <w:szCs w:val="20"/>
        </w:rPr>
        <w:t>은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전체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기간과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하위기간에서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가치가중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요약통계량을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나타낸다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. </w:t>
      </w:r>
      <w:r w:rsidR="00C17713" w:rsidRPr="000E1300">
        <w:rPr>
          <w:rFonts w:ascii="Times New Roman" w:eastAsia="HY신명조" w:hAnsi="Times New Roman" w:cs="Times New Roman"/>
          <w:szCs w:val="20"/>
        </w:rPr>
        <w:t>전체기간에서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시간가중</w:t>
      </w:r>
      <w:r w:rsidR="00C51A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스프레드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(TWSPRD)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평균은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 xml:space="preserve"> 0.47%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51A7F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ED6CCF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C51A7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스프레드</w:t>
      </w:r>
      <w:r w:rsidR="00C17713" w:rsidRPr="000E1300">
        <w:rPr>
          <w:rFonts w:ascii="Times New Roman" w:eastAsia="HY신명조" w:hAnsi="Times New Roman" w:cs="Times New Roman"/>
          <w:szCs w:val="20"/>
        </w:rPr>
        <w:t>(QSPRD)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 xml:space="preserve"> 0.35%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1.34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>크다</w:t>
      </w:r>
      <w:r w:rsidR="000462A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한국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거래소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>NYSE</w:t>
      </w:r>
      <w:r w:rsidR="009A2793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9A2793" w:rsidRPr="000E1300">
        <w:rPr>
          <w:rFonts w:ascii="Times New Roman" w:eastAsia="HY신명조" w:hAnsi="Times New Roman" w:cs="Times New Roman" w:hint="eastAsia"/>
          <w:szCs w:val="20"/>
        </w:rPr>
        <w:t xml:space="preserve"> NASDAQ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>처럼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>시장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>전체에</w:t>
      </w:r>
      <w:r w:rsidR="00704A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주는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최소호가단위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변경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4371" w:rsidRPr="000E1300">
        <w:rPr>
          <w:rFonts w:ascii="Times New Roman" w:eastAsia="HY신명조" w:hAnsi="Times New Roman" w:cs="Times New Roman" w:hint="eastAsia"/>
          <w:szCs w:val="20"/>
        </w:rPr>
        <w:t>없었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지만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기간을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포함하고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있어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크고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2,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갈수록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작아진다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2008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금융위기를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포함한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기간이지만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예상과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달리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24729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증가하지는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않았다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1F32C2" w:rsidRPr="000E1300" w:rsidRDefault="0059437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갈수록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A93E6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감소하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지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만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F15AD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감소하는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속도는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차이를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65%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감소할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스프레드는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42%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감소하였다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하지만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변화율은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기간을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포함하고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있기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때문이다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대부분의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lastRenderedPageBreak/>
        <w:t>스프레드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크기가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감소한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시기는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넘어오는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기간에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이루어졌다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스프레드를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80373" w:rsidRPr="000E1300">
        <w:rPr>
          <w:rFonts w:ascii="Times New Roman" w:eastAsia="HY신명조" w:hAnsi="Times New Roman" w:cs="Times New Roman" w:hint="eastAsia"/>
          <w:szCs w:val="20"/>
        </w:rPr>
        <w:t>비교하면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단순평균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스프레드는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29%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감소하고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스프레드는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10%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감소하였다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변화율의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00BA" w:rsidRPr="000E1300">
        <w:rPr>
          <w:rFonts w:ascii="Times New Roman" w:eastAsia="HY신명조" w:hAnsi="Times New Roman" w:cs="Times New Roman" w:hint="eastAsia"/>
          <w:szCs w:val="20"/>
        </w:rPr>
        <w:t>차이</w:t>
      </w:r>
      <w:r w:rsidR="00E80373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E8037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80373"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="00E80373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단순평균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1.12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였던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반면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2,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1.46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, 1.85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상대적인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커지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27C14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1F32C2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704A17" w:rsidRPr="000E1300" w:rsidRDefault="00704A1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6E7521" w:rsidRPr="000E1300" w:rsidRDefault="006E7521" w:rsidP="006E7521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그림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72B58" w:rsidRPr="000E1300">
        <w:rPr>
          <w:rFonts w:ascii="Times New Roman" w:eastAsia="HY신명조" w:hAnsi="Times New Roman" w:cs="Times New Roman" w:hint="eastAsia"/>
          <w:szCs w:val="20"/>
        </w:rPr>
        <w:t>1</w:t>
      </w:r>
      <w:r w:rsidR="009333BC">
        <w:rPr>
          <w:rFonts w:ascii="Times New Roman" w:eastAsia="HY신명조" w:hAnsi="Times New Roman" w:cs="Times New Roman" w:hint="eastAsia"/>
          <w:szCs w:val="20"/>
        </w:rPr>
        <w:t>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 w:hint="eastAsia"/>
          <w:szCs w:val="20"/>
        </w:rPr>
        <w:t>&gt;</w:t>
      </w:r>
    </w:p>
    <w:p w:rsidR="006E7521" w:rsidRPr="000E1300" w:rsidRDefault="006E752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EA01BF" w:rsidRPr="000E1300" w:rsidRDefault="00464F1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그림</w:t>
      </w:r>
      <w:r w:rsidR="00DC3DF0" w:rsidRPr="000E1300">
        <w:rPr>
          <w:rFonts w:ascii="Times New Roman" w:eastAsia="HY신명조" w:hAnsi="Times New Roman" w:cs="Times New Roman" w:hint="eastAsia"/>
          <w:szCs w:val="20"/>
        </w:rPr>
        <w:t>1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BE2CB9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일별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포트폴리오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스프레드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C17713" w:rsidRPr="000E1300">
        <w:rPr>
          <w:rFonts w:ascii="Times New Roman" w:eastAsia="HY신명조" w:hAnsi="Times New Roman" w:cs="Times New Roman"/>
          <w:szCs w:val="20"/>
        </w:rPr>
        <w:t>시계열을</w:t>
      </w:r>
      <w:proofErr w:type="spellEnd"/>
      <w:r w:rsidR="00C17713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C17713" w:rsidRPr="000E1300">
        <w:rPr>
          <w:rFonts w:ascii="Times New Roman" w:eastAsia="HY신명조" w:hAnsi="Times New Roman" w:cs="Times New Roman"/>
          <w:szCs w:val="20"/>
        </w:rPr>
        <w:t>나타낸다</w:t>
      </w:r>
      <w:r w:rsidR="00C17713" w:rsidRPr="000E1300">
        <w:rPr>
          <w:rFonts w:ascii="Times New Roman" w:eastAsia="HY신명조" w:hAnsi="Times New Roman" w:cs="Times New Roman"/>
          <w:szCs w:val="20"/>
        </w:rPr>
        <w:t xml:space="preserve">.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1999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이전에는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9D5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거의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없다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. 2000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년까지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감소하는데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스프레드보다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9D5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감소하는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속도가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빠르다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기간에서는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감소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추이가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A01BF" w:rsidRPr="000E1300">
        <w:rPr>
          <w:rFonts w:ascii="Times New Roman" w:eastAsia="HY신명조" w:hAnsi="Times New Roman" w:cs="Times New Roman" w:hint="eastAsia"/>
          <w:szCs w:val="20"/>
        </w:rPr>
        <w:t>완만</w:t>
      </w:r>
      <w:r w:rsidR="00626279" w:rsidRPr="000E1300">
        <w:rPr>
          <w:rFonts w:ascii="Times New Roman" w:eastAsia="HY신명조" w:hAnsi="Times New Roman" w:cs="Times New Roman" w:hint="eastAsia"/>
          <w:szCs w:val="20"/>
        </w:rPr>
        <w:t>하게</w:t>
      </w:r>
      <w:r w:rsidR="006262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26279" w:rsidRPr="000E1300">
        <w:rPr>
          <w:rFonts w:ascii="Times New Roman" w:eastAsia="HY신명조" w:hAnsi="Times New Roman" w:cs="Times New Roman" w:hint="eastAsia"/>
          <w:szCs w:val="20"/>
        </w:rPr>
        <w:t>나타난다</w:t>
      </w:r>
      <w:r w:rsidR="00626279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5C6AB2" w:rsidRPr="000E1300" w:rsidRDefault="005C6AB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A1DF6" w:rsidRPr="00C7435D" w:rsidRDefault="005C6AB2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주문불균형</w:t>
      </w:r>
      <w:r w:rsidR="00291339" w:rsidRPr="00C7435D">
        <w:rPr>
          <w:rFonts w:ascii="Times New Roman" w:eastAsia="HY신명조" w:hAnsi="Times New Roman" w:cs="Times New Roman" w:hint="eastAsia"/>
          <w:sz w:val="26"/>
          <w:szCs w:val="26"/>
        </w:rPr>
        <w:t>의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수익률</w:t>
      </w:r>
      <w:r w:rsidR="00B80A02" w:rsidRPr="00C7435D">
        <w:rPr>
          <w:rFonts w:ascii="Times New Roman" w:eastAsia="HY신명조" w:hAnsi="Times New Roman" w:cs="Times New Roman" w:hint="eastAsia"/>
          <w:sz w:val="26"/>
          <w:szCs w:val="26"/>
        </w:rPr>
        <w:t>예측력</w:t>
      </w:r>
    </w:p>
    <w:p w:rsidR="00232279" w:rsidRPr="000E1300" w:rsidRDefault="0023227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3C3A08" w:rsidRPr="000E1300" w:rsidRDefault="005C6AB2" w:rsidP="00F112B1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333BC">
        <w:rPr>
          <w:rFonts w:ascii="Times New Roman" w:eastAsia="HY신명조" w:hAnsi="Times New Roman" w:cs="Times New Roman" w:hint="eastAsia"/>
          <w:szCs w:val="20"/>
        </w:rPr>
        <w:t>2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 w:hint="eastAsia"/>
          <w:szCs w:val="20"/>
        </w:rPr>
        <w:t>&gt;</w:t>
      </w:r>
    </w:p>
    <w:p w:rsidR="002F6A3E" w:rsidRPr="000E1300" w:rsidRDefault="002F6A3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AB4A1C" w:rsidRPr="000E1300" w:rsidRDefault="00464F1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2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2F6A3E" w:rsidRPr="000E1300">
        <w:rPr>
          <w:rFonts w:ascii="Times New Roman" w:eastAsia="HY신명조" w:hAnsi="Times New Roman" w:cs="Times New Roman"/>
          <w:szCs w:val="20"/>
        </w:rPr>
        <w:t>는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일중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5</w:t>
      </w:r>
      <w:r w:rsidR="002F6A3E" w:rsidRPr="000E1300">
        <w:rPr>
          <w:rFonts w:ascii="Times New Roman" w:eastAsia="HY신명조" w:hAnsi="Times New Roman" w:cs="Times New Roman"/>
          <w:szCs w:val="20"/>
        </w:rPr>
        <w:t>분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단위로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측정한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수익률과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주문불균형의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동일시점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상관관계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(contemporaneous correlations)</w:t>
      </w:r>
      <w:r w:rsidR="002F6A3E" w:rsidRPr="000E1300">
        <w:rPr>
          <w:rFonts w:ascii="Times New Roman" w:eastAsia="HY신명조" w:hAnsi="Times New Roman" w:cs="Times New Roman"/>
          <w:szCs w:val="20"/>
        </w:rPr>
        <w:t>를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나타낸다</w:t>
      </w:r>
      <w:r w:rsidR="002F6A3E" w:rsidRPr="000E1300">
        <w:rPr>
          <w:rFonts w:ascii="Times New Roman" w:eastAsia="HY신명조" w:hAnsi="Times New Roman" w:cs="Times New Roman"/>
          <w:szCs w:val="20"/>
        </w:rPr>
        <w:t xml:space="preserve">.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주문불균형이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가격에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직접적인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주는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주도거래로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측정되므로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사이에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강한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양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(+)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상관관계가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나타난다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상관계수는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 0.6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104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이며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>세</w:t>
      </w:r>
      <w:r w:rsidR="00F112B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F6A3E" w:rsidRPr="000E1300">
        <w:rPr>
          <w:rFonts w:ascii="Times New Roman" w:eastAsia="HY신명조" w:hAnsi="Times New Roman" w:cs="Times New Roman"/>
          <w:szCs w:val="20"/>
        </w:rPr>
        <w:t>하위기간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0.5636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상관계수를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갖는다</w:t>
      </w:r>
      <w:r w:rsidR="00AB4A1C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각각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0.6655, 0.6659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위기기간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동안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거래체결이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주가에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미친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영향이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나타난다</w:t>
      </w:r>
      <w:r w:rsidR="001D1FD4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2F6A3E" w:rsidRPr="000E1300" w:rsidRDefault="002F6A3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3C3A08" w:rsidRPr="000E1300" w:rsidRDefault="003C3A08" w:rsidP="005315DE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="009333BC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3C3A08" w:rsidRPr="000E1300" w:rsidRDefault="003C3A08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315DE" w:rsidRPr="000E1300" w:rsidRDefault="00AB4A1C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주문불균형은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동일시점에서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주가의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움직임과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밀접하게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움직일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뿐만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아니라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지속성이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강한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속성을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가지고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7C12FF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spellStart"/>
      <w:r w:rsidR="007C12FF" w:rsidRPr="000E1300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="007C12FF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7C12FF" w:rsidRPr="000E1300">
        <w:rPr>
          <w:rFonts w:ascii="Times New Roman" w:eastAsia="HY신명조" w:hAnsi="Times New Roman" w:cs="Times New Roman" w:hint="eastAsia"/>
          <w:szCs w:val="20"/>
        </w:rPr>
        <w:t>.,</w:t>
      </w:r>
      <w:proofErr w:type="gramEnd"/>
      <w:r w:rsidR="007C12FF" w:rsidRPr="000E1300">
        <w:rPr>
          <w:rFonts w:ascii="Times New Roman" w:eastAsia="HY신명조" w:hAnsi="Times New Roman" w:cs="Times New Roman" w:hint="eastAsia"/>
          <w:szCs w:val="20"/>
        </w:rPr>
        <w:t xml:space="preserve"> 2005)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따라서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과거의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알면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미래의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주가를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예측할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464F11">
        <w:rPr>
          <w:rFonts w:ascii="Times New Roman" w:eastAsia="HY신명조" w:hAnsi="Times New Roman" w:cs="Times New Roman" w:hint="eastAsia"/>
          <w:szCs w:val="20"/>
        </w:rPr>
        <w:t>&lt;</w:t>
      </w:r>
      <w:r w:rsidR="00464F11">
        <w:rPr>
          <w:rFonts w:ascii="Times New Roman" w:eastAsia="HY신명조" w:hAnsi="Times New Roman" w:cs="Times New Roman" w:hint="eastAsia"/>
          <w:szCs w:val="20"/>
        </w:rPr>
        <w:t>표</w:t>
      </w:r>
      <w:r w:rsidR="00464F11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464F11">
        <w:rPr>
          <w:rFonts w:ascii="Times New Roman" w:eastAsia="HY신명조" w:hAnsi="Times New Roman" w:cs="Times New Roman" w:hint="eastAsia"/>
          <w:szCs w:val="20"/>
        </w:rPr>
        <w:t>3</w:t>
      </w:r>
      <w:r w:rsidR="00464F11">
        <w:rPr>
          <w:rFonts w:ascii="Times New Roman" w:eastAsia="HY신명조" w:hAnsi="Times New Roman" w:cs="Times New Roman" w:hint="eastAsia"/>
          <w:szCs w:val="20"/>
        </w:rPr>
        <w:t>&gt;</w:t>
      </w:r>
      <w:r w:rsidR="00464F11">
        <w:rPr>
          <w:rFonts w:ascii="Times New Roman" w:eastAsia="HY신명조" w:hAnsi="Times New Roman" w:cs="Times New Roman" w:hint="eastAsia"/>
          <w:szCs w:val="20"/>
        </w:rPr>
        <w:t>은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E5A27" w:rsidRPr="000E1300">
        <w:rPr>
          <w:rFonts w:ascii="Times New Roman" w:eastAsia="HY신명조" w:hAnsi="Times New Roman" w:cs="Times New Roman" w:hint="eastAsia"/>
          <w:szCs w:val="20"/>
        </w:rPr>
        <w:t>전체기간을</w:t>
      </w:r>
      <w:r w:rsidR="00DE5A2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E5A27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DE5A2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분석한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결과이다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CRS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750EB8" w:rsidRPr="000E1300">
        <w:rPr>
          <w:rFonts w:ascii="Times New Roman" w:eastAsia="HY신명조" w:hAnsi="Times New Roman" w:cs="Times New Roman" w:hint="eastAsia"/>
          <w:szCs w:val="20"/>
        </w:rPr>
        <w:t>2008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결과처럼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설명력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72761A" w:rsidRPr="004F7E99">
        <w:rPr>
          <w:rFonts w:ascii="Times New Roman" w:eastAsia="HY신명조" w:hAnsi="Times New Roman" w:cs="Times New Roman" w:hint="eastAsia"/>
          <w:i/>
          <w:szCs w:val="20"/>
        </w:rPr>
        <w:t>Adj. R</w:t>
      </w:r>
      <w:r w:rsidR="0072761A" w:rsidRPr="004F7E99">
        <w:rPr>
          <w:rFonts w:ascii="Times New Roman" w:eastAsia="HY신명조" w:hAnsi="Times New Roman" w:cs="Times New Roman" w:hint="eastAsia"/>
          <w:i/>
          <w:szCs w:val="20"/>
          <w:vertAlign w:val="superscript"/>
        </w:rPr>
        <w:t>2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낮지만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315DE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계수의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Pr="000E1300">
        <w:rPr>
          <w:rFonts w:ascii="Times New Roman" w:eastAsia="HY신명조" w:hAnsi="Times New Roman" w:cs="Times New Roman" w:hint="eastAsia"/>
          <w:szCs w:val="20"/>
        </w:rPr>
        <w:t>값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게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나타난다</w:t>
      </w:r>
      <w:r w:rsidR="0072761A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존재하지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않는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주문주도시장이라고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하더라도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주문불균형이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>짧은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>시간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>동안은</w:t>
      </w:r>
      <w:r w:rsidR="002D764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갖는다고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737C8D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5315DE" w:rsidRPr="000E1300" w:rsidRDefault="005315D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215E3" w:rsidRPr="00C7435D" w:rsidRDefault="00423188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시장효율성의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추세</w:t>
      </w:r>
    </w:p>
    <w:p w:rsidR="005215E3" w:rsidRPr="000E1300" w:rsidRDefault="005215E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9C0C1D" w:rsidRPr="000E1300" w:rsidRDefault="003C3A08" w:rsidP="00750EB8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그림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072B58" w:rsidRPr="000E1300">
        <w:rPr>
          <w:rFonts w:ascii="Times New Roman" w:eastAsia="HY신명조" w:hAnsi="Times New Roman" w:cs="Times New Roman" w:hint="eastAsia"/>
          <w:szCs w:val="20"/>
        </w:rPr>
        <w:t>2</w:t>
      </w:r>
      <w:r w:rsidR="009333BC">
        <w:rPr>
          <w:rFonts w:ascii="Times New Roman" w:eastAsia="HY신명조" w:hAnsi="Times New Roman" w:cs="Times New Roman" w:hint="eastAsia"/>
          <w:szCs w:val="20"/>
        </w:rPr>
        <w:t>를</w:t>
      </w:r>
      <w:r w:rsidR="00750EB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50EB8"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750EB8" w:rsidRPr="000E1300" w:rsidRDefault="00750EB8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E4B24" w:rsidRPr="000E1300" w:rsidRDefault="00464F1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그림</w:t>
      </w:r>
      <w:r>
        <w:rPr>
          <w:rFonts w:ascii="Times New Roman" w:eastAsia="HY신명조" w:hAnsi="Times New Roman" w:cs="Times New Roman" w:hint="eastAsia"/>
          <w:szCs w:val="20"/>
        </w:rPr>
        <w:t xml:space="preserve"> 2&gt;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57E5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1E57E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추정하고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계수에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값과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설명력에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월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단위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(monthly) </w:t>
      </w:r>
      <w:proofErr w:type="spellStart"/>
      <w:r w:rsidR="001E183B" w:rsidRPr="000E1300">
        <w:rPr>
          <w:rFonts w:ascii="Times New Roman" w:eastAsia="HY신명조" w:hAnsi="Times New Roman" w:cs="Times New Roman" w:hint="eastAsia"/>
          <w:szCs w:val="20"/>
        </w:rPr>
        <w:t>시계열을</w:t>
      </w:r>
      <w:proofErr w:type="spellEnd"/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>나타낸다</w:t>
      </w:r>
      <w:r w:rsidR="001E183B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Y-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축은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설명력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BD7417" w:rsidRPr="004F7E99">
        <w:rPr>
          <w:rFonts w:ascii="Times New Roman" w:eastAsia="HY신명조" w:hAnsi="Times New Roman" w:cs="Times New Roman" w:hint="eastAsia"/>
          <w:i/>
          <w:szCs w:val="20"/>
        </w:rPr>
        <w:t>Adj. R</w:t>
      </w:r>
      <w:r w:rsidR="00BD7417" w:rsidRPr="004F7E99">
        <w:rPr>
          <w:rFonts w:ascii="Times New Roman" w:eastAsia="HY신명조" w:hAnsi="Times New Roman" w:cs="Times New Roman" w:hint="eastAsia"/>
          <w:i/>
          <w:szCs w:val="20"/>
          <w:vertAlign w:val="superscript"/>
        </w:rPr>
        <w:t>2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나타내며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보조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Y-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축은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나타낸다</w:t>
      </w:r>
      <w:r w:rsidR="00E06398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B6728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그림</w:t>
      </w:r>
      <w:r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2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수익률예측력으로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측정한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시장효율성의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51565" w:rsidRPr="000E1300">
        <w:rPr>
          <w:rFonts w:ascii="Times New Roman" w:eastAsia="HY신명조" w:hAnsi="Times New Roman" w:cs="Times New Roman" w:hint="eastAsia"/>
          <w:szCs w:val="20"/>
        </w:rPr>
        <w:t>추이로</w:t>
      </w:r>
      <w:r w:rsidR="0045156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해석할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6B5D39" w:rsidRPr="000E1300" w:rsidRDefault="0069483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설명력과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Pr="000E1300">
        <w:rPr>
          <w:rFonts w:ascii="Times New Roman" w:eastAsia="HY신명조" w:hAnsi="Times New Roman" w:cs="Times New Roman" w:hint="eastAsia"/>
          <w:szCs w:val="20"/>
        </w:rPr>
        <w:t>값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모두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199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7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월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높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은데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이는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-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1997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후반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-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높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값이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. 1998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후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설명력과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값이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작아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지는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경향이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뚜</w:t>
      </w:r>
      <w:r w:rsidR="00BD7417" w:rsidRPr="000E1300">
        <w:rPr>
          <w:rFonts w:ascii="Times New Roman" w:eastAsia="HY신명조" w:hAnsi="Times New Roman" w:cs="Times New Roman" w:hint="eastAsia"/>
          <w:szCs w:val="20"/>
        </w:rPr>
        <w:t>렷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하다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설명력은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1999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>중반</w:t>
      </w:r>
      <w:r w:rsidR="00163A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5%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이내로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형성된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이에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t-</w:t>
      </w:r>
      <w:r w:rsidRPr="000E1300">
        <w:rPr>
          <w:rFonts w:ascii="Times New Roman" w:eastAsia="HY신명조" w:hAnsi="Times New Roman" w:cs="Times New Roman" w:hint="eastAsia"/>
          <w:szCs w:val="20"/>
        </w:rPr>
        <w:t>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2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기간이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다수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나타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난다</w:t>
      </w:r>
      <w:r w:rsidR="00462BD7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수익률예측력은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변동성이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지표라고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, 2008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이전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기간인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2005</w:t>
      </w:r>
      <w:r w:rsidRPr="000E1300">
        <w:rPr>
          <w:rFonts w:ascii="Times New Roman" w:eastAsia="HY신명조" w:hAnsi="Times New Roman" w:cs="Times New Roman" w:hint="eastAsia"/>
          <w:szCs w:val="20"/>
        </w:rPr>
        <w:t>년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2007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년을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전</w:t>
      </w:r>
      <w:r w:rsidR="00A40D55" w:rsidRPr="00911C04">
        <w:rPr>
          <w:rFonts w:ascii="Times New Roman" w:eastAsia="HY신명조" w:hAnsi="Times New Roman" w:cs="Times New Roman" w:hint="eastAsia"/>
          <w:szCs w:val="20"/>
        </w:rPr>
        <w:t>∙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후한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>기간에서</w:t>
      </w:r>
      <w:r w:rsidR="00A40D5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상당히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오랜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갖는다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E4B24" w:rsidRPr="000E1300" w:rsidRDefault="004E4B24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315936" w:rsidRPr="00C7435D" w:rsidRDefault="00DC1F3A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유동성과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시장효율성</w:t>
      </w:r>
    </w:p>
    <w:p w:rsidR="00A52053" w:rsidRPr="000E1300" w:rsidRDefault="00A5205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A52053" w:rsidRPr="000E1300" w:rsidRDefault="00A5205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Pr="000E1300">
        <w:rPr>
          <w:rFonts w:ascii="Times New Roman" w:eastAsia="HY신명조" w:hAnsi="Times New Roman" w:cs="Times New Roman" w:hint="eastAsia"/>
          <w:szCs w:val="20"/>
        </w:rPr>
        <w:t>(illiquid days)</w:t>
      </w:r>
      <w:r w:rsidR="00632A6B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주목하였다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이유는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낮을수록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차익거래가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감소하고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낮아질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것으로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때문이다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32A6B" w:rsidRPr="000E1300">
        <w:rPr>
          <w:rFonts w:ascii="Times New Roman" w:eastAsia="HY신명조" w:hAnsi="Times New Roman" w:cs="Times New Roman" w:hint="eastAsia"/>
          <w:szCs w:val="20"/>
        </w:rPr>
        <w:t>유동성은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특정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자산시장에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제한된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미칠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뿐만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아니라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Blume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>,</w:t>
      </w:r>
      <w:proofErr w:type="gramEnd"/>
      <w:r w:rsidR="00CE6D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1989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 xml:space="preserve">; </w:t>
      </w:r>
      <w:r w:rsidRPr="000E1300">
        <w:rPr>
          <w:rFonts w:ascii="Times New Roman" w:eastAsia="HY신명조" w:hAnsi="Times New Roman" w:cs="Times New Roman" w:hint="eastAsia"/>
          <w:szCs w:val="20"/>
        </w:rPr>
        <w:t>Cox and Peterson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1994)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기초자산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신용파생상품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가격오류</w:t>
      </w:r>
      <w:r w:rsidRPr="000E1300">
        <w:rPr>
          <w:rFonts w:ascii="Times New Roman" w:eastAsia="HY신명조" w:hAnsi="Times New Roman" w:cs="Times New Roman" w:hint="eastAsia"/>
          <w:szCs w:val="20"/>
        </w:rPr>
        <w:t>(mispricing)</w:t>
      </w:r>
      <w:r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유발하고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차익거래를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불가능하게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="00CE6D97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spellStart"/>
      <w:r w:rsidR="00CE6D97" w:rsidRPr="000E1300">
        <w:rPr>
          <w:rFonts w:ascii="Times New Roman" w:eastAsia="HY신명조" w:hAnsi="Times New Roman" w:cs="Times New Roman"/>
          <w:szCs w:val="20"/>
        </w:rPr>
        <w:t>Kapadia</w:t>
      </w:r>
      <w:proofErr w:type="spellEnd"/>
      <w:r w:rsidR="00CE6D97" w:rsidRPr="000E1300">
        <w:rPr>
          <w:rFonts w:ascii="Times New Roman" w:eastAsia="HY신명조" w:hAnsi="Times New Roman" w:cs="Times New Roman"/>
          <w:szCs w:val="20"/>
        </w:rPr>
        <w:t xml:space="preserve"> and </w:t>
      </w:r>
      <w:proofErr w:type="spellStart"/>
      <w:r w:rsidR="00CE6D97" w:rsidRPr="000E1300">
        <w:rPr>
          <w:rFonts w:ascii="Times New Roman" w:eastAsia="HY신명조" w:hAnsi="Times New Roman" w:cs="Times New Roman"/>
          <w:szCs w:val="20"/>
        </w:rPr>
        <w:t>Pu</w:t>
      </w:r>
      <w:proofErr w:type="spellEnd"/>
      <w:r w:rsidR="00CE6D9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E6D97" w:rsidRPr="000E1300">
        <w:rPr>
          <w:rFonts w:ascii="Times New Roman" w:eastAsia="HY신명조" w:hAnsi="Times New Roman" w:cs="Times New Roman"/>
          <w:szCs w:val="20"/>
        </w:rPr>
        <w:t>2012)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특성에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연구로는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 w:hint="eastAsia"/>
          <w:szCs w:val="20"/>
        </w:rPr>
        <w:t>양철원</w:t>
      </w:r>
      <w:r w:rsidR="00213DBC" w:rsidRPr="000E1300">
        <w:rPr>
          <w:rFonts w:ascii="Times New Roman" w:eastAsia="HY신명조" w:hAnsi="Times New Roman" w:cs="Times New Roman"/>
          <w:szCs w:val="20"/>
        </w:rPr>
        <w:t>(2010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, 2011</w:t>
      </w:r>
      <w:r w:rsidR="00213DBC" w:rsidRPr="000E1300">
        <w:rPr>
          <w:rFonts w:ascii="Times New Roman" w:eastAsia="HY신명조" w:hAnsi="Times New Roman" w:cs="Times New Roman"/>
          <w:szCs w:val="20"/>
        </w:rPr>
        <w:t>)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연구를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들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213DBC" w:rsidRPr="000E1300">
        <w:rPr>
          <w:rFonts w:ascii="Times New Roman" w:eastAsia="HY신명조" w:hAnsi="Times New Roman" w:cs="Times New Roman"/>
          <w:szCs w:val="20"/>
        </w:rPr>
        <w:t>1997</w:t>
      </w:r>
      <w:r w:rsidR="00213DBC" w:rsidRPr="000E1300">
        <w:rPr>
          <w:rFonts w:ascii="Times New Roman" w:eastAsia="HY신명조" w:hAnsi="Times New Roman" w:cs="Times New Roman"/>
          <w:szCs w:val="20"/>
        </w:rPr>
        <w:t>년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아시아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금융위기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기간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수익률이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하락한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기간으로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이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기간에는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213DBC" w:rsidRPr="000E1300">
        <w:rPr>
          <w:rFonts w:ascii="Times New Roman" w:eastAsia="HY신명조" w:hAnsi="Times New Roman" w:cs="Times New Roman"/>
          <w:szCs w:val="20"/>
        </w:rPr>
        <w:t>하락장과</w:t>
      </w:r>
      <w:proofErr w:type="spellEnd"/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proofErr w:type="spellStart"/>
      <w:r w:rsidR="00213DBC" w:rsidRPr="000E1300">
        <w:rPr>
          <w:rFonts w:ascii="Times New Roman" w:eastAsia="HY신명조" w:hAnsi="Times New Roman" w:cs="Times New Roman"/>
          <w:szCs w:val="20"/>
        </w:rPr>
        <w:t>상승장</w:t>
      </w:r>
      <w:proofErr w:type="spellEnd"/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모두에서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유동성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고갈현상이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나타났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으며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양철원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, 2010)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, </w:t>
      </w:r>
      <w:r w:rsidR="00213DBC" w:rsidRPr="000E1300">
        <w:rPr>
          <w:rFonts w:ascii="Times New Roman" w:eastAsia="HY신명조" w:hAnsi="Times New Roman" w:cs="Times New Roman"/>
          <w:szCs w:val="20"/>
        </w:rPr>
        <w:t>정상기간보다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유동성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고갈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기간에</w:t>
      </w:r>
      <w:r w:rsidR="004E4B24" w:rsidRPr="000E1300">
        <w:rPr>
          <w:rFonts w:ascii="Times New Roman" w:eastAsia="HY신명조" w:hAnsi="Times New Roman" w:cs="Times New Roman" w:hint="eastAsia"/>
          <w:szCs w:val="20"/>
        </w:rPr>
        <w:t>서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주식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수익률의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하락과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변동성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증가가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유동성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하락에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미치는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영향이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강하게</w:t>
      </w:r>
      <w:r w:rsidR="00213DBC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213DBC" w:rsidRPr="000E1300">
        <w:rPr>
          <w:rFonts w:ascii="Times New Roman" w:eastAsia="HY신명조" w:hAnsi="Times New Roman" w:cs="Times New Roman"/>
          <w:szCs w:val="20"/>
        </w:rPr>
        <w:t>나타났다</w:t>
      </w:r>
      <w:r w:rsidR="00213DBC" w:rsidRPr="000E1300">
        <w:rPr>
          <w:rFonts w:ascii="Times New Roman" w:eastAsia="HY신명조" w:hAnsi="Times New Roman" w:cs="Times New Roman"/>
          <w:szCs w:val="20"/>
        </w:rPr>
        <w:t>(</w:t>
      </w:r>
      <w:r w:rsidR="00213DBC" w:rsidRPr="000E1300">
        <w:rPr>
          <w:rFonts w:ascii="Times New Roman" w:eastAsia="HY신명조" w:hAnsi="Times New Roman" w:cs="Times New Roman"/>
          <w:szCs w:val="20"/>
        </w:rPr>
        <w:t>양철원</w:t>
      </w:r>
      <w:r w:rsidR="00213DBC" w:rsidRPr="000E1300">
        <w:rPr>
          <w:rFonts w:ascii="Times New Roman" w:eastAsia="HY신명조" w:hAnsi="Times New Roman" w:cs="Times New Roman"/>
          <w:szCs w:val="20"/>
        </w:rPr>
        <w:t>, 2011).</w:t>
      </w:r>
    </w:p>
    <w:p w:rsidR="00A52053" w:rsidRPr="000E1300" w:rsidRDefault="00A5205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A52053" w:rsidRPr="000E1300" w:rsidRDefault="00A52053" w:rsidP="00A52053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="009333BC">
        <w:rPr>
          <w:rFonts w:ascii="Times New Roman" w:eastAsia="HY신명조" w:hAnsi="Times New Roman" w:cs="Times New Roman" w:hint="eastAsia"/>
          <w:szCs w:val="20"/>
        </w:rPr>
        <w:t xml:space="preserve"> 4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 w:hint="eastAsia"/>
          <w:szCs w:val="20"/>
        </w:rPr>
        <w:t>&gt;</w:t>
      </w:r>
    </w:p>
    <w:p w:rsidR="00A52053" w:rsidRPr="000E1300" w:rsidRDefault="00A5205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355019" w:rsidRPr="000E1300" w:rsidRDefault="00464F1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4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(liquid days)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(illiquid days)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구분하고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(average quoted bid-ask spread)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수는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수는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별로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11%, 9%, 11%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차지한다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거래일에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스프레드는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각각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/>
          <w:szCs w:val="20"/>
        </w:rPr>
        <w:t>1.83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A52053" w:rsidRPr="000E1300">
        <w:rPr>
          <w:rFonts w:ascii="Times New Roman" w:eastAsia="HY신명조" w:hAnsi="Times New Roman" w:cs="Times New Roman"/>
          <w:szCs w:val="20"/>
        </w:rPr>
        <w:t>, 1.41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A52053" w:rsidRPr="000E1300">
        <w:rPr>
          <w:rFonts w:ascii="Times New Roman" w:eastAsia="HY신명조" w:hAnsi="Times New Roman" w:cs="Times New Roman"/>
          <w:szCs w:val="20"/>
        </w:rPr>
        <w:t>, 1.10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배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크며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줄어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든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앞서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감소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863027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하는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보았는데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현상의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대부분은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lastRenderedPageBreak/>
        <w:t>유동성이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감소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비롯된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것이라고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표준편차도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작아지고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NYSE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최소호가단위가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줄어들수록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커지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변동성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커지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보였는데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CRS(2008)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다른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모습이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라고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96E62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1169FA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6D2B50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5F2CF1" w:rsidRPr="000E1300" w:rsidRDefault="005F2CF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150C80" w:rsidRPr="000E1300" w:rsidRDefault="00150C80" w:rsidP="00150C80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="009333BC">
        <w:rPr>
          <w:rFonts w:ascii="Times New Roman" w:eastAsia="HY신명조" w:hAnsi="Times New Roman" w:cs="Times New Roman" w:hint="eastAsia"/>
          <w:szCs w:val="20"/>
        </w:rPr>
        <w:t xml:space="preserve"> 5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0C4B5A" w:rsidRPr="000E1300" w:rsidRDefault="000C4B5A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C4B5A" w:rsidRPr="000E1300" w:rsidRDefault="006E287A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5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1B3473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1B347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785B">
        <w:rPr>
          <w:rFonts w:ascii="Times New Roman" w:eastAsia="HY신명조" w:hAnsi="Times New Roman" w:cs="Times New Roman" w:hint="eastAsia"/>
          <w:szCs w:val="20"/>
        </w:rPr>
        <w:t>&lt;</w:t>
      </w:r>
      <w:r w:rsidR="0072785B">
        <w:rPr>
          <w:rFonts w:ascii="Times New Roman" w:eastAsia="HY신명조" w:hAnsi="Times New Roman" w:cs="Times New Roman" w:hint="eastAsia"/>
          <w:szCs w:val="20"/>
        </w:rPr>
        <w:t>표</w:t>
      </w:r>
      <w:r w:rsidR="0072785B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72785B">
        <w:rPr>
          <w:rFonts w:ascii="Times New Roman" w:eastAsia="HY신명조" w:hAnsi="Times New Roman" w:cs="Times New Roman" w:hint="eastAsia"/>
          <w:szCs w:val="20"/>
        </w:rPr>
        <w:t>3</w:t>
      </w:r>
      <w:r w:rsidR="0072785B">
        <w:rPr>
          <w:rFonts w:ascii="Times New Roman" w:eastAsia="HY신명조" w:hAnsi="Times New Roman" w:cs="Times New Roman" w:hint="eastAsia"/>
          <w:szCs w:val="20"/>
        </w:rPr>
        <w:t>&gt;</w:t>
      </w:r>
      <w:r w:rsidR="00BC4450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BC44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모형에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(illiquid days)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상호작용변수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A52053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A52053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A52053" w:rsidRPr="004F7E99">
        <w:rPr>
          <w:rFonts w:ascii="Times New Roman" w:eastAsia="HY신명조" w:hAnsi="Times New Roman" w:cs="Times New Roman"/>
          <w:i/>
          <w:szCs w:val="20"/>
        </w:rPr>
        <w:t>*ILD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추가</w:t>
      </w:r>
      <w:r w:rsidR="001B3473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1B347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3473" w:rsidRPr="000E1300">
        <w:rPr>
          <w:rFonts w:ascii="Times New Roman" w:eastAsia="HY신명조" w:hAnsi="Times New Roman" w:cs="Times New Roman" w:hint="eastAsia"/>
          <w:szCs w:val="20"/>
        </w:rPr>
        <w:t>모형이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A52053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BC445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지표로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단순평균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스프레드와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시간가중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스프레드를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이용한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가지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경우에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실증분석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보여준다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지표의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결과가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매우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비슷하므로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단순평균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스프레드의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중심으로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해석하면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다음과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같다</w:t>
      </w:r>
      <w:r w:rsidR="000C4B5A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B44992" w:rsidRPr="000E1300" w:rsidRDefault="00A52053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변수</w:t>
      </w:r>
      <w:r w:rsidRPr="000E1300">
        <w:rPr>
          <w:rFonts w:ascii="Times New Roman" w:eastAsia="HY신명조" w:hAnsi="Times New Roman" w:cs="Times New Roman" w:hint="eastAsia"/>
          <w:szCs w:val="20"/>
        </w:rPr>
        <w:t>(</w:t>
      </w:r>
      <w:r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Pr="000E1300">
        <w:rPr>
          <w:rFonts w:ascii="Times New Roman" w:eastAsia="HY신명조" w:hAnsi="Times New Roman" w:cs="Times New Roman" w:hint="eastAsia"/>
          <w:szCs w:val="20"/>
        </w:rPr>
        <w:t>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계수는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계수의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크기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지속적으로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감소하는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지만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주문불균형계수에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t-</w:t>
      </w:r>
      <w:r w:rsidRPr="000E1300">
        <w:rPr>
          <w:rFonts w:ascii="Times New Roman" w:eastAsia="HY신명조" w:hAnsi="Times New Roman" w:cs="Times New Roman" w:hint="eastAsia"/>
          <w:szCs w:val="20"/>
        </w:rPr>
        <w:t>통계량은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저유동성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상호작용변수</w:t>
      </w:r>
      <w:r w:rsidRPr="000E1300">
        <w:rPr>
          <w:rFonts w:ascii="Times New Roman" w:eastAsia="HY신명조" w:hAnsi="Times New Roman" w:cs="Times New Roman" w:hint="eastAsia"/>
          <w:szCs w:val="20"/>
        </w:rPr>
        <w:t>(</w:t>
      </w:r>
      <w:r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Pr="004F7E99">
        <w:rPr>
          <w:rFonts w:ascii="Times New Roman" w:eastAsia="HY신명조" w:hAnsi="Times New Roman" w:cs="Times New Roman"/>
          <w:i/>
          <w:szCs w:val="20"/>
        </w:rPr>
        <w:t>*ILD</w:t>
      </w:r>
      <w:r w:rsidRPr="000E1300">
        <w:rPr>
          <w:rFonts w:ascii="Times New Roman" w:eastAsia="HY신명조" w:hAnsi="Times New Roman" w:cs="Times New Roman" w:hint="eastAsia"/>
          <w:szCs w:val="20"/>
        </w:rPr>
        <w:t>)</w:t>
      </w:r>
      <w:r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양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(+)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갖는데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오직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에서만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t-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값이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적으로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D45F8" w:rsidRPr="000E1300">
        <w:rPr>
          <w:rFonts w:ascii="Times New Roman" w:eastAsia="HY신명조" w:hAnsi="Times New Roman" w:cs="Times New Roman" w:hint="eastAsia"/>
          <w:szCs w:val="20"/>
        </w:rPr>
        <w:t>않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>아진다</w:t>
      </w:r>
      <w:r w:rsidR="00335325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설명력</w:t>
      </w:r>
      <w:r w:rsidR="008A3B78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8A3B78" w:rsidRPr="004F7E99">
        <w:rPr>
          <w:rFonts w:ascii="Times New Roman" w:eastAsia="HY신명조" w:hAnsi="Times New Roman" w:cs="Times New Roman" w:hint="eastAsia"/>
          <w:i/>
          <w:szCs w:val="20"/>
        </w:rPr>
        <w:t>Adj. R</w:t>
      </w:r>
      <w:r w:rsidR="008A3B78" w:rsidRPr="004F7E99">
        <w:rPr>
          <w:rFonts w:ascii="Times New Roman" w:eastAsia="HY신명조" w:hAnsi="Times New Roman" w:cs="Times New Roman" w:hint="eastAsia"/>
          <w:i/>
          <w:szCs w:val="20"/>
          <w:vertAlign w:val="superscript"/>
        </w:rPr>
        <w:t>2</w:t>
      </w:r>
      <w:r w:rsidR="008A3B78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도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4.83%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이지만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0.05%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까지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작아진다</w:t>
      </w:r>
      <w:r w:rsidR="003F7830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6342DB" w:rsidRPr="000E1300" w:rsidRDefault="002245AC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따른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크</w:t>
      </w:r>
      <w:r w:rsidR="00C9152A" w:rsidRPr="000E1300">
        <w:rPr>
          <w:rFonts w:ascii="Times New Roman" w:eastAsia="HY신명조" w:hAnsi="Times New Roman" w:cs="Times New Roman" w:hint="eastAsia"/>
          <w:szCs w:val="20"/>
        </w:rPr>
        <w:t>게</w:t>
      </w:r>
      <w:r w:rsidR="00C9152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52A" w:rsidRPr="000E1300">
        <w:rPr>
          <w:rFonts w:ascii="Times New Roman" w:eastAsia="HY신명조" w:hAnsi="Times New Roman" w:cs="Times New Roman" w:hint="eastAsia"/>
          <w:szCs w:val="20"/>
        </w:rPr>
        <w:t>나타났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6342DB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6342DB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6342DB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6342DB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표준편차는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0.0069%</w:t>
      </w:r>
      <w:r w:rsidRPr="000E1300">
        <w:rPr>
          <w:rFonts w:ascii="Times New Roman" w:eastAsia="HY신명조" w:hAnsi="Times New Roman" w:cs="Times New Roman" w:hint="eastAsia"/>
          <w:szCs w:val="20"/>
        </w:rPr>
        <w:t>만큼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움직이는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6342DB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6342DB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6342DB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6342DB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표준편차는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0.0035%</w:t>
      </w:r>
      <w:r w:rsidRPr="000E1300">
        <w:rPr>
          <w:rFonts w:ascii="Times New Roman" w:eastAsia="HY신명조" w:hAnsi="Times New Roman" w:cs="Times New Roman" w:hint="eastAsia"/>
          <w:szCs w:val="20"/>
        </w:rPr>
        <w:t>만큼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미친다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표준편차의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각각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0.0026%, 0.0029%</w:t>
      </w:r>
      <w:r w:rsidRPr="000E1300">
        <w:rPr>
          <w:rFonts w:ascii="Times New Roman" w:eastAsia="HY신명조" w:hAnsi="Times New Roman" w:cs="Times New Roman" w:hint="eastAsia"/>
          <w:szCs w:val="20"/>
        </w:rPr>
        <w:t>만큼의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미친다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69308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</w:p>
    <w:p w:rsidR="006C3416" w:rsidRPr="000E1300" w:rsidRDefault="007751E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주문불균형이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이유는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위기기간과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위기기간이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시기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성격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달라지기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때문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나타난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Pr="000E1300">
        <w:rPr>
          <w:rFonts w:ascii="Times New Roman" w:eastAsia="HY신명조" w:hAnsi="Times New Roman" w:cs="Times New Roman" w:hint="eastAsia"/>
          <w:szCs w:val="20"/>
        </w:rPr>
        <w:t>라고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/>
          <w:szCs w:val="20"/>
        </w:rPr>
        <w:t>각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주문불균형의</w:t>
      </w:r>
      <w:r w:rsidRPr="000E1300">
        <w:rPr>
          <w:rFonts w:ascii="Times New Roman" w:eastAsia="HY신명조" w:hAnsi="Times New Roman" w:cs="Times New Roman"/>
          <w:szCs w:val="20"/>
        </w:rPr>
        <w:t xml:space="preserve"> 1</w:t>
      </w:r>
      <w:r w:rsidRPr="000E1300">
        <w:rPr>
          <w:rFonts w:ascii="Times New Roman" w:eastAsia="HY신명조" w:hAnsi="Times New Roman" w:cs="Times New Roman"/>
          <w:szCs w:val="20"/>
        </w:rPr>
        <w:t>차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자기상관계수를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계산</w:t>
      </w:r>
      <w:r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/>
          <w:szCs w:val="20"/>
        </w:rPr>
        <w:t>각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하위기간별로</w:t>
      </w:r>
      <w:r w:rsidRPr="000E1300">
        <w:rPr>
          <w:rFonts w:ascii="Times New Roman" w:eastAsia="HY신명조" w:hAnsi="Times New Roman" w:cs="Times New Roman"/>
          <w:szCs w:val="20"/>
        </w:rPr>
        <w:t xml:space="preserve"> 0.4</w:t>
      </w:r>
      <w:r w:rsidRPr="000E1300">
        <w:rPr>
          <w:rFonts w:ascii="Times New Roman" w:eastAsia="HY신명조" w:hAnsi="Times New Roman" w:cs="Times New Roman" w:hint="eastAsia"/>
          <w:szCs w:val="20"/>
        </w:rPr>
        <w:t>59</w:t>
      </w:r>
      <w:r w:rsidRPr="000E1300">
        <w:rPr>
          <w:rFonts w:ascii="Times New Roman" w:eastAsia="HY신명조" w:hAnsi="Times New Roman" w:cs="Times New Roman"/>
          <w:szCs w:val="20"/>
        </w:rPr>
        <w:t>, 0.2</w:t>
      </w:r>
      <w:r w:rsidRPr="000E1300">
        <w:rPr>
          <w:rFonts w:ascii="Times New Roman" w:eastAsia="HY신명조" w:hAnsi="Times New Roman" w:cs="Times New Roman" w:hint="eastAsia"/>
          <w:szCs w:val="20"/>
        </w:rPr>
        <w:t>41</w:t>
      </w:r>
      <w:r w:rsidRPr="000E1300">
        <w:rPr>
          <w:rFonts w:ascii="Times New Roman" w:eastAsia="HY신명조" w:hAnsi="Times New Roman" w:cs="Times New Roman"/>
          <w:szCs w:val="20"/>
        </w:rPr>
        <w:t>, 0.3</w:t>
      </w:r>
      <w:r w:rsidRPr="000E1300">
        <w:rPr>
          <w:rFonts w:ascii="Times New Roman" w:eastAsia="HY신명조" w:hAnsi="Times New Roman" w:cs="Times New Roman" w:hint="eastAsia"/>
          <w:szCs w:val="20"/>
        </w:rPr>
        <w:t>43</w:t>
      </w:r>
      <w:r w:rsidRPr="000E1300">
        <w:rPr>
          <w:rFonts w:ascii="Times New Roman" w:eastAsia="HY신명조" w:hAnsi="Times New Roman" w:cs="Times New Roman"/>
          <w:szCs w:val="20"/>
        </w:rPr>
        <w:t>의</w:t>
      </w:r>
      <w:r w:rsidRPr="000E1300">
        <w:rPr>
          <w:rFonts w:ascii="Times New Roman" w:eastAsia="HY신명조" w:hAnsi="Times New Roman" w:cs="Times New Roman"/>
          <w:szCs w:val="20"/>
        </w:rPr>
        <w:t xml:space="preserve"> 1</w:t>
      </w:r>
      <w:r w:rsidRPr="000E1300">
        <w:rPr>
          <w:rFonts w:ascii="Times New Roman" w:eastAsia="HY신명조" w:hAnsi="Times New Roman" w:cs="Times New Roman"/>
          <w:szCs w:val="20"/>
        </w:rPr>
        <w:t>차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자기상관계수를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얻을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수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있었다</w:t>
      </w:r>
      <w:r w:rsidRPr="000E1300">
        <w:rPr>
          <w:rFonts w:ascii="Times New Roman" w:eastAsia="HY신명조" w:hAnsi="Times New Roman" w:cs="Times New Roman"/>
          <w:szCs w:val="20"/>
        </w:rPr>
        <w:t>.</w:t>
      </w:r>
      <w:r w:rsidR="007918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나아가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별로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자기상관계수를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비교하여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보았다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거래일과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자기상관계수가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각각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0.448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0.522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보였다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0.242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0.227,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0.344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0.340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자기상관계수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보였다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낮았던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제외하면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2,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수준에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성격이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달라지지는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않</w:t>
      </w:r>
      <w:r w:rsidR="006342DB" w:rsidRPr="000E1300">
        <w:rPr>
          <w:rFonts w:ascii="Times New Roman" w:eastAsia="HY신명조" w:hAnsi="Times New Roman" w:cs="Times New Roman" w:hint="eastAsia"/>
          <w:szCs w:val="20"/>
        </w:rPr>
        <w:t>았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6C3416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905A45" w:rsidRPr="000E1300" w:rsidRDefault="00905A45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상태에서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겪게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되면서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시장충격을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줄이기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장기간에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걸쳐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분할하여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제출하였기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때문에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자기상관계수를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보인다고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lastRenderedPageBreak/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위기기간이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자기상관계수가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보이는데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이는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증가하였기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때문이라고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정보거래자들이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자신들의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숨기기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선호하여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나타난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결과라고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해석할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E64D0" w:rsidRPr="000E1300" w:rsidRDefault="00AE64D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C17309" w:rsidRPr="000E1300">
        <w:rPr>
          <w:rFonts w:ascii="Times New Roman" w:eastAsia="HY신명조" w:hAnsi="Times New Roman" w:cs="Times New Roman" w:hint="eastAsia"/>
          <w:szCs w:val="20"/>
        </w:rPr>
        <w:t>상의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>한국주식시장은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증가하고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시장</w:t>
      </w:r>
      <w:r w:rsidRPr="000E1300">
        <w:rPr>
          <w:rFonts w:ascii="Times New Roman" w:eastAsia="HY신명조" w:hAnsi="Times New Roman" w:cs="Times New Roman" w:hint="eastAsia"/>
          <w:szCs w:val="20"/>
        </w:rPr>
        <w:t>효율성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증대</w:t>
      </w:r>
      <w:r w:rsidR="00285FF3" w:rsidRPr="000E1300">
        <w:rPr>
          <w:rFonts w:ascii="Times New Roman" w:eastAsia="HY신명조" w:hAnsi="Times New Roman" w:cs="Times New Roman" w:hint="eastAsia"/>
          <w:szCs w:val="20"/>
        </w:rPr>
        <w:t>되었다고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고갈기간이라도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기간과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2008 </w:t>
      </w:r>
      <w:r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지표가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다르게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나타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났다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비교하면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변화에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>대해</w:t>
      </w:r>
      <w:r w:rsidR="00010C0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변화하는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모습은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NYSE</w:t>
      </w:r>
      <w:r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다르다고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CRS(2008)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반면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</w:t>
      </w:r>
      <w:r w:rsidR="00982D44" w:rsidRPr="000E1300">
        <w:rPr>
          <w:rFonts w:ascii="Times New Roman" w:eastAsia="HY신명조" w:hAnsi="Times New Roman" w:cs="Times New Roman" w:hint="eastAsia"/>
          <w:szCs w:val="20"/>
        </w:rPr>
        <w:t>하지</w:t>
      </w:r>
      <w:r w:rsidR="00982D4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82D44" w:rsidRPr="000E1300">
        <w:rPr>
          <w:rFonts w:ascii="Times New Roman" w:eastAsia="HY신명조" w:hAnsi="Times New Roman" w:cs="Times New Roman" w:hint="eastAsia"/>
          <w:szCs w:val="20"/>
        </w:rPr>
        <w:t>않는</w:t>
      </w:r>
      <w:r w:rsidR="00982D4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337EE2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150C80" w:rsidRPr="000E1300" w:rsidRDefault="00150C8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24B79" w:rsidRPr="00C7435D" w:rsidRDefault="00D24B79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규모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포트폴리오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분석</w:t>
      </w:r>
    </w:p>
    <w:p w:rsidR="00D24B79" w:rsidRPr="000E1300" w:rsidRDefault="00D24B7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ED112B" w:rsidRPr="000E1300" w:rsidRDefault="00ED112B" w:rsidP="00ED112B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9333BC"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9333BC">
        <w:rPr>
          <w:rFonts w:ascii="Times New Roman" w:eastAsia="HY신명조" w:hAnsi="Times New Roman" w:cs="Times New Roman" w:hint="eastAsia"/>
          <w:szCs w:val="20"/>
        </w:rPr>
        <w:t>6</w:t>
      </w:r>
      <w:r w:rsidR="009333BC">
        <w:rPr>
          <w:rFonts w:ascii="Times New Roman" w:eastAsia="HY신명조" w:hAnsi="Times New Roman" w:cs="Times New Roman" w:hint="eastAsia"/>
          <w:szCs w:val="20"/>
        </w:rPr>
        <w:t>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ED112B" w:rsidRPr="000E1300" w:rsidRDefault="00ED112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D24B79" w:rsidRPr="000E1300" w:rsidRDefault="00E1270F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6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종목을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규모에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개의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포트폴리오로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구분하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규모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포트폴리오에서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수익률예측력으로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측정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결과이다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45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개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종목으로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구성되며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포트폴리오의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수익률은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개별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종목</w:t>
      </w:r>
      <w:r w:rsidR="0014399B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연도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시가총액으로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776C78" w:rsidRPr="000E1300">
        <w:rPr>
          <w:rFonts w:ascii="Times New Roman" w:eastAsia="HY신명조" w:hAnsi="Times New Roman" w:cs="Times New Roman" w:hint="eastAsia"/>
          <w:szCs w:val="20"/>
        </w:rPr>
        <w:t>가중평균하여</w:t>
      </w:r>
      <w:proofErr w:type="spellEnd"/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구성하였다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6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결과에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거래일과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시가총액을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기준으로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>종목으로</w:t>
      </w:r>
      <w:r w:rsidR="008D4C4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선정한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90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종목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내에서도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지표에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있다고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8A387D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D24B79" w:rsidRPr="000E1300" w:rsidRDefault="0014399B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단순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평균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사용한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경우의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중심으로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해석하면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다음과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같다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>기업으로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(Large firms)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종목을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분석한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결과와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같이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776C7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작아지는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인다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B3004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상호작용변수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C46248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C46248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C46248" w:rsidRPr="004F7E99">
        <w:rPr>
          <w:rFonts w:ascii="Times New Roman" w:eastAsia="HY신명조" w:hAnsi="Times New Roman" w:cs="Times New Roman" w:hint="eastAsia"/>
          <w:i/>
          <w:szCs w:val="20"/>
        </w:rPr>
        <w:t>*ILD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AC0648" w:rsidRPr="000E1300">
        <w:rPr>
          <w:rFonts w:ascii="Times New Roman" w:eastAsia="HY신명조" w:hAnsi="Times New Roman" w:cs="Times New Roman" w:hint="eastAsia"/>
          <w:szCs w:val="20"/>
        </w:rPr>
        <w:t>부터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않으며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에서도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않다</w:t>
      </w:r>
      <w:r w:rsidR="00D05C3E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소규모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>기업으로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241BF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(Small firms)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계수가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줄어드는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보이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지만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C21D8B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C9188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782F8F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0675D6" w:rsidRPr="000E1300" w:rsidRDefault="000675D6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408AE" w:rsidRPr="00C7435D" w:rsidRDefault="009A66AE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proofErr w:type="spellStart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강건성</w:t>
      </w:r>
      <w:proofErr w:type="spellEnd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분석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: 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>예측가능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>주문불균형과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>예측불가능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>주문불균형의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217E2A" w:rsidRPr="00C7435D">
        <w:rPr>
          <w:rFonts w:ascii="Times New Roman" w:eastAsia="HY신명조" w:hAnsi="Times New Roman" w:cs="Times New Roman" w:hint="eastAsia"/>
          <w:sz w:val="26"/>
          <w:szCs w:val="26"/>
        </w:rPr>
        <w:t>수익률예측력</w:t>
      </w:r>
    </w:p>
    <w:p w:rsidR="000675D6" w:rsidRPr="000E1300" w:rsidRDefault="000675D6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217E2A" w:rsidRPr="000E1300" w:rsidRDefault="00217E2A" w:rsidP="00217E2A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5256F9"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5256F9">
        <w:rPr>
          <w:rFonts w:ascii="Times New Roman" w:eastAsia="HY신명조" w:hAnsi="Times New Roman" w:cs="Times New Roman" w:hint="eastAsia"/>
          <w:szCs w:val="20"/>
        </w:rPr>
        <w:t>7</w:t>
      </w:r>
      <w:r w:rsidR="005256F9">
        <w:rPr>
          <w:rFonts w:ascii="Times New Roman" w:eastAsia="HY신명조" w:hAnsi="Times New Roman" w:cs="Times New Roman" w:hint="eastAsia"/>
          <w:szCs w:val="20"/>
        </w:rPr>
        <w:t>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364485" w:rsidRPr="000E1300" w:rsidRDefault="00364485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B4FED" w:rsidRPr="000E1300" w:rsidRDefault="00814F0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7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>
        <w:rPr>
          <w:rFonts w:ascii="Times New Roman" w:eastAsia="HY신명조" w:hAnsi="Times New Roman" w:cs="Times New Roman" w:hint="eastAsia"/>
          <w:szCs w:val="20"/>
        </w:rPr>
        <w:t>은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주문불균형을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예측가능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(expected order imbalance)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예측불가능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(unexpected order imbalance)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구분하고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부분의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분석하였다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만약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투자자들이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담긴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정보내용에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주의를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기울인다면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적극적으로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특성을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하고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>기반하여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주문을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제출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것이다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6E04E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예측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가능한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부분은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갖지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>못하고</w:t>
      </w:r>
      <w:r w:rsidR="00CE45FA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오직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예측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불가능한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B4FED" w:rsidRPr="000E1300">
        <w:rPr>
          <w:rFonts w:ascii="Times New Roman" w:eastAsia="HY신명조" w:hAnsi="Times New Roman" w:cs="Times New Roman" w:hint="eastAsia"/>
          <w:szCs w:val="20"/>
        </w:rPr>
        <w:t>부분에서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만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보일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것이다</w:t>
      </w:r>
      <w:r w:rsidR="00DA6075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DD661F" w:rsidRPr="000E1300" w:rsidRDefault="00BA4EF0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>
        <w:rPr>
          <w:rFonts w:ascii="Times New Roman" w:eastAsia="HY신명조" w:hAnsi="Times New Roman" w:cs="Times New Roman" w:hint="eastAsia"/>
          <w:szCs w:val="20"/>
        </w:rPr>
        <w:t>&lt;</w:t>
      </w:r>
      <w:r>
        <w:rPr>
          <w:rFonts w:ascii="Times New Roman" w:eastAsia="HY신명조" w:hAnsi="Times New Roman" w:cs="Times New Roman" w:hint="eastAsia"/>
          <w:szCs w:val="20"/>
        </w:rPr>
        <w:t>표</w:t>
      </w:r>
      <w:r w:rsidRPr="000E1300">
        <w:rPr>
          <w:rFonts w:ascii="Times New Roman" w:eastAsia="HY신명조" w:hAnsi="Times New Roman" w:cs="Times New Roman"/>
          <w:szCs w:val="20"/>
        </w:rPr>
        <w:t xml:space="preserve"> </w:t>
      </w:r>
      <w:r>
        <w:rPr>
          <w:rFonts w:ascii="Times New Roman" w:eastAsia="HY신명조" w:hAnsi="Times New Roman" w:cs="Times New Roman" w:hint="eastAsia"/>
          <w:szCs w:val="20"/>
        </w:rPr>
        <w:t>7</w:t>
      </w:r>
      <w:r>
        <w:rPr>
          <w:rFonts w:ascii="Times New Roman" w:eastAsia="HY신명조" w:hAnsi="Times New Roman" w:cs="Times New Roman" w:hint="eastAsia"/>
          <w:szCs w:val="20"/>
        </w:rPr>
        <w:t>&gt;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예측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불가능한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AC6A87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AC6A87" w:rsidRPr="004F7E99">
        <w:rPr>
          <w:rFonts w:ascii="Times New Roman" w:eastAsia="HY신명조" w:hAnsi="Times New Roman" w:cs="Times New Roman" w:hint="eastAsia"/>
          <w:i/>
          <w:szCs w:val="20"/>
        </w:rPr>
        <w:t>I</w:t>
      </w:r>
      <w:r w:rsidR="00AC6A87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수익률예측력은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예측가능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C143C7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C143C7" w:rsidRPr="004F7E99">
        <w:rPr>
          <w:rFonts w:ascii="Times New Roman" w:eastAsia="HY신명조" w:hAnsi="Times New Roman" w:cs="Times New Roman" w:hint="eastAsia"/>
          <w:i/>
          <w:szCs w:val="20"/>
        </w:rPr>
        <w:t>P</w:t>
      </w:r>
      <w:r w:rsidR="00C143C7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대부분의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하지만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예측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불가능한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수익률예측력도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뚜렷하게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C6A87" w:rsidRPr="000E1300">
        <w:rPr>
          <w:rFonts w:ascii="Times New Roman" w:eastAsia="HY신명조" w:hAnsi="Times New Roman" w:cs="Times New Roman" w:hint="eastAsia"/>
          <w:szCs w:val="20"/>
        </w:rPr>
        <w:t>감소하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경향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앞선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결과와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마찬가지로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예측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불가능한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부분과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1144D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상호작용변수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3941CE" w:rsidRPr="004F7E99">
        <w:rPr>
          <w:rFonts w:ascii="Times New Roman" w:eastAsia="HY신명조" w:hAnsi="Times New Roman" w:cs="Times New Roman"/>
          <w:i/>
          <w:szCs w:val="20"/>
        </w:rPr>
        <w:t>OIMB</w:t>
      </w:r>
      <w:r w:rsidR="003941CE" w:rsidRPr="004F7E99">
        <w:rPr>
          <w:rFonts w:ascii="Times New Roman" w:eastAsia="HY신명조" w:hAnsi="Times New Roman" w:cs="Times New Roman" w:hint="eastAsia"/>
          <w:i/>
          <w:szCs w:val="20"/>
        </w:rPr>
        <w:t>I</w:t>
      </w:r>
      <w:r w:rsidR="003941CE" w:rsidRPr="004F7E99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3941CE" w:rsidRPr="004F7E99">
        <w:rPr>
          <w:rFonts w:ascii="Times New Roman" w:eastAsia="HY신명조" w:hAnsi="Times New Roman" w:cs="Times New Roman" w:hint="eastAsia"/>
          <w:i/>
          <w:szCs w:val="20"/>
        </w:rPr>
        <w:t>*ILD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C143C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유의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하지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431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3941CE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C6A87" w:rsidRPr="000E1300" w:rsidRDefault="00AC6A8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408AE" w:rsidRPr="00C7435D" w:rsidRDefault="009A66AE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proofErr w:type="spellStart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강건성</w:t>
      </w:r>
      <w:proofErr w:type="spellEnd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분석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: </w:t>
      </w:r>
      <w:r w:rsidR="005D4AD4" w:rsidRPr="00C7435D">
        <w:rPr>
          <w:rFonts w:ascii="Times New Roman" w:eastAsia="HY신명조" w:hAnsi="Times New Roman" w:cs="Times New Roman" w:hint="eastAsia"/>
          <w:sz w:val="26"/>
          <w:szCs w:val="26"/>
        </w:rPr>
        <w:t>개별종목</w:t>
      </w:r>
      <w:r w:rsidR="005D4AD4"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 </w:t>
      </w:r>
      <w:r w:rsidR="005D4AD4" w:rsidRPr="00C7435D">
        <w:rPr>
          <w:rFonts w:ascii="Times New Roman" w:eastAsia="HY신명조" w:hAnsi="Times New Roman" w:cs="Times New Roman" w:hint="eastAsia"/>
          <w:sz w:val="26"/>
          <w:szCs w:val="26"/>
        </w:rPr>
        <w:t>분석</w:t>
      </w:r>
    </w:p>
    <w:p w:rsidR="00232279" w:rsidRPr="000E1300" w:rsidRDefault="0023227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D4AD4" w:rsidRPr="000E1300" w:rsidRDefault="005D4AD4" w:rsidP="005D4AD4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5256F9">
        <w:rPr>
          <w:rFonts w:ascii="Times New Roman" w:eastAsia="HY신명조" w:hAnsi="Times New Roman" w:cs="Times New Roman" w:hint="eastAsia"/>
          <w:szCs w:val="20"/>
        </w:rPr>
        <w:t>표</w:t>
      </w:r>
      <w:r w:rsidR="005256F9">
        <w:rPr>
          <w:rFonts w:ascii="Times New Roman" w:eastAsia="HY신명조" w:hAnsi="Times New Roman" w:cs="Times New Roman" w:hint="eastAsia"/>
          <w:szCs w:val="20"/>
        </w:rPr>
        <w:t xml:space="preserve"> 8</w:t>
      </w:r>
      <w:r w:rsidR="005256F9">
        <w:rPr>
          <w:rFonts w:ascii="Times New Roman" w:eastAsia="HY신명조" w:hAnsi="Times New Roman" w:cs="Times New Roman" w:hint="eastAsia"/>
          <w:szCs w:val="20"/>
        </w:rPr>
        <w:t>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425431" w:rsidRPr="000E1300" w:rsidRDefault="0042543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0C2B12" w:rsidRPr="000E1300" w:rsidRDefault="0042543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지금까지의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이루어졌다면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814F01">
        <w:rPr>
          <w:rFonts w:ascii="Times New Roman" w:eastAsia="HY신명조" w:hAnsi="Times New Roman" w:cs="Times New Roman" w:hint="eastAsia"/>
          <w:szCs w:val="20"/>
        </w:rPr>
        <w:t>&lt;</w:t>
      </w:r>
      <w:r w:rsidR="00814F01">
        <w:rPr>
          <w:rFonts w:ascii="Times New Roman" w:eastAsia="HY신명조" w:hAnsi="Times New Roman" w:cs="Times New Roman" w:hint="eastAsia"/>
          <w:szCs w:val="20"/>
        </w:rPr>
        <w:t>표</w:t>
      </w:r>
      <w:r w:rsidR="00814F01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814F01">
        <w:rPr>
          <w:rFonts w:ascii="Times New Roman" w:eastAsia="HY신명조" w:hAnsi="Times New Roman" w:cs="Times New Roman" w:hint="eastAsia"/>
          <w:szCs w:val="20"/>
        </w:rPr>
        <w:t>8</w:t>
      </w:r>
      <w:r w:rsidR="00814F01">
        <w:rPr>
          <w:rFonts w:ascii="Times New Roman" w:eastAsia="HY신명조" w:hAnsi="Times New Roman" w:cs="Times New Roman" w:hint="eastAsia"/>
          <w:szCs w:val="20"/>
        </w:rPr>
        <w:t>&gt;</w:t>
      </w:r>
      <w:r w:rsidR="005A1ED4">
        <w:rPr>
          <w:rFonts w:ascii="Times New Roman" w:eastAsia="HY신명조" w:hAnsi="Times New Roman" w:cs="Times New Roman" w:hint="eastAsia"/>
          <w:szCs w:val="20"/>
        </w:rPr>
        <w:t>은</w:t>
      </w:r>
      <w:r w:rsidR="005A1ED4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개별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>종목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>결과이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개별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>종목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D4AD4" w:rsidRPr="000E1300">
        <w:rPr>
          <w:rFonts w:ascii="Times New Roman" w:eastAsia="HY신명조" w:hAnsi="Times New Roman" w:cs="Times New Roman" w:hint="eastAsia"/>
          <w:szCs w:val="20"/>
        </w:rPr>
        <w:t>추정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하는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모형에</w:t>
      </w:r>
      <w:r w:rsidR="00B46071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시간대와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동일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시간대의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시장수익률</w:t>
      </w:r>
      <w:r w:rsidR="00362E79" w:rsidRPr="000E1300">
        <w:rPr>
          <w:rFonts w:ascii="Times New Roman" w:eastAsia="HY신명조" w:hAnsi="Times New Roman" w:cs="Times New Roman" w:hint="eastAsia"/>
          <w:szCs w:val="20"/>
        </w:rPr>
        <w:t>(market return)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통제변수로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11402" w:rsidRPr="000E1300">
        <w:rPr>
          <w:rFonts w:ascii="Times New Roman" w:eastAsia="HY신명조" w:hAnsi="Times New Roman" w:cs="Times New Roman" w:hint="eastAsia"/>
          <w:szCs w:val="20"/>
        </w:rPr>
        <w:t>추가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하였다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시장수익률은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유가증권시장의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362E79" w:rsidRPr="000E1300">
        <w:rPr>
          <w:rFonts w:ascii="Times New Roman" w:eastAsia="HY신명조" w:hAnsi="Times New Roman" w:cs="Times New Roman" w:hint="eastAsia"/>
          <w:szCs w:val="20"/>
        </w:rPr>
        <w:t>보통주를</w:t>
      </w:r>
      <w:proofErr w:type="spellEnd"/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시가총액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가중평균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수익률을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0C2B12" w:rsidRPr="000E1300">
        <w:rPr>
          <w:rFonts w:ascii="Times New Roman" w:eastAsia="HY신명조" w:hAnsi="Times New Roman" w:cs="Times New Roman" w:hint="eastAsia"/>
          <w:szCs w:val="20"/>
        </w:rPr>
        <w:t>대용치로</w:t>
      </w:r>
      <w:proofErr w:type="spellEnd"/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사용하였다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추정된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계수는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0C2B12" w:rsidRPr="000E1300">
        <w:rPr>
          <w:rFonts w:ascii="Times New Roman" w:eastAsia="HY신명조" w:hAnsi="Times New Roman" w:cs="Times New Roman" w:hint="eastAsia"/>
          <w:szCs w:val="20"/>
        </w:rPr>
        <w:t>단순평균하여</w:t>
      </w:r>
      <w:proofErr w:type="spellEnd"/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나타내었</w:t>
      </w:r>
      <w:r w:rsidR="00E11402" w:rsidRPr="000E1300">
        <w:rPr>
          <w:rFonts w:ascii="Times New Roman" w:eastAsia="HY신명조" w:hAnsi="Times New Roman" w:cs="Times New Roman" w:hint="eastAsia"/>
          <w:szCs w:val="20"/>
        </w:rPr>
        <w:t>으며</w:t>
      </w:r>
      <w:r w:rsidR="00E11402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시장수익률을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통제한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E11402" w:rsidRPr="000E1300">
        <w:rPr>
          <w:rFonts w:ascii="Times New Roman" w:eastAsia="HY신명조" w:hAnsi="Times New Roman" w:cs="Times New Roman" w:hint="eastAsia"/>
          <w:szCs w:val="20"/>
        </w:rPr>
        <w:t>에도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존재할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수도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개별종목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교차상관관계를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64485" w:rsidRPr="000E1300">
        <w:rPr>
          <w:rFonts w:ascii="Times New Roman" w:eastAsia="HY신명조" w:hAnsi="Times New Roman" w:cs="Times New Roman" w:hint="eastAsia"/>
          <w:szCs w:val="20"/>
        </w:rPr>
        <w:t>통제하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기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D972C5" w:rsidRPr="000E1300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29046D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(</w:t>
      </w:r>
      <w:proofErr w:type="gramEnd"/>
      <w:r w:rsidR="00D972C5" w:rsidRPr="000E1300">
        <w:rPr>
          <w:rFonts w:ascii="Times New Roman" w:eastAsia="HY신명조" w:hAnsi="Times New Roman" w:cs="Times New Roman" w:hint="eastAsia"/>
          <w:szCs w:val="20"/>
        </w:rPr>
        <w:t>2000)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방식으로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표준오차를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256F9" w:rsidRPr="005256F9">
        <w:rPr>
          <w:rFonts w:ascii="Times New Roman" w:eastAsia="HY신명조" w:hAnsi="Times New Roman" w:cs="Times New Roman"/>
          <w:position w:val="-12"/>
          <w:szCs w:val="20"/>
        </w:rPr>
        <w:object w:dxaOrig="1440" w:dyaOrig="400">
          <v:shape id="_x0000_i1029" type="#_x0000_t75" style="width:71.5pt;height:20.05pt" o:ole="">
            <v:imagedata r:id="rId16" o:title=""/>
          </v:shape>
          <o:OLEObject Type="Embed" ProgID="Equation.DSMT4" ShapeID="_x0000_i1029" DrawAspect="Content" ObjectID="_1447523787" r:id="rId17"/>
        </w:objec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만큼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조정하여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통계량을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계산하였다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여기에서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N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개별주식의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972C5" w:rsidRPr="00911C04">
        <w:rPr>
          <w:rFonts w:ascii="Times New Roman" w:eastAsia="HY신명조" w:hAnsi="Times New Roman" w:cs="Times New Roman"/>
          <w:szCs w:val="20"/>
        </w:rPr>
        <w:object w:dxaOrig="220" w:dyaOrig="260">
          <v:shape id="_x0000_i1030" type="#_x0000_t75" style="width:12.35pt;height:12.85pt" o:ole="">
            <v:imagedata r:id="rId18" o:title=""/>
          </v:shape>
          <o:OLEObject Type="Embed" ProgID="Equation.DSMT4" ShapeID="_x0000_i1030" DrawAspect="Content" ObjectID="_1447523788" r:id="rId19"/>
        </w:objec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개별주식</w:t>
      </w:r>
      <w:r w:rsidR="005A35D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5A35D1" w:rsidRPr="000E1300">
        <w:rPr>
          <w:rFonts w:ascii="Times New Roman" w:eastAsia="HY신명조" w:hAnsi="Times New Roman" w:cs="Times New Roman" w:hint="eastAsia"/>
          <w:szCs w:val="20"/>
        </w:rPr>
        <w:t>회귀잔차</w:t>
      </w:r>
      <w:proofErr w:type="spellEnd"/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상관계수를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A35D1" w:rsidRPr="000E1300">
        <w:rPr>
          <w:rFonts w:ascii="Times New Roman" w:eastAsia="HY신명조" w:hAnsi="Times New Roman" w:cs="Times New Roman" w:hint="eastAsia"/>
          <w:szCs w:val="20"/>
        </w:rPr>
        <w:t>평균한</w:t>
      </w:r>
      <w:r w:rsidR="005A35D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A35D1" w:rsidRPr="000E1300">
        <w:rPr>
          <w:rFonts w:ascii="Times New Roman" w:eastAsia="HY신명조" w:hAnsi="Times New Roman" w:cs="Times New Roman" w:hint="eastAsia"/>
          <w:szCs w:val="20"/>
        </w:rPr>
        <w:t>값이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D972C5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F82502" w:rsidRPr="000E1300" w:rsidRDefault="00E1140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통제변수로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시장수익률을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모형에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포함하고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때문에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설명력이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>높아졌다</w:t>
      </w:r>
      <w:r w:rsidR="000C2B1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앞선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이루어진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결과에</w:t>
      </w:r>
      <w:r w:rsidRPr="000E1300">
        <w:rPr>
          <w:rFonts w:ascii="Times New Roman" w:eastAsia="HY신명조" w:hAnsi="Times New Roman" w:cs="Times New Roman" w:hint="eastAsia"/>
          <w:szCs w:val="20"/>
        </w:rPr>
        <w:t>서는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설명력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29046D" w:rsidRPr="00220B6F">
        <w:rPr>
          <w:rFonts w:ascii="Times New Roman" w:eastAsia="HY신명조" w:hAnsi="Times New Roman" w:cs="Times New Roman" w:hint="eastAsia"/>
          <w:i/>
          <w:szCs w:val="20"/>
        </w:rPr>
        <w:t>Adj. R</w:t>
      </w:r>
      <w:r w:rsidR="0029046D" w:rsidRPr="00220B6F">
        <w:rPr>
          <w:rFonts w:ascii="Times New Roman" w:eastAsia="HY신명조" w:hAnsi="Times New Roman" w:cs="Times New Roman" w:hint="eastAsia"/>
          <w:i/>
          <w:szCs w:val="20"/>
          <w:vertAlign w:val="superscript"/>
        </w:rPr>
        <w:t>2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점차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낮아지고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도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점차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감소하는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보였다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개별종목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수준에서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이루어진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분석결과에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서는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경향이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보이지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않으며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모형의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설명력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29046D" w:rsidRPr="00220B6F">
        <w:rPr>
          <w:rFonts w:ascii="Times New Roman" w:eastAsia="HY신명조" w:hAnsi="Times New Roman" w:cs="Times New Roman" w:hint="eastAsia"/>
          <w:i/>
          <w:szCs w:val="20"/>
        </w:rPr>
        <w:t>Adj. R</w:t>
      </w:r>
      <w:r w:rsidR="0029046D" w:rsidRPr="00220B6F">
        <w:rPr>
          <w:rFonts w:ascii="Times New Roman" w:eastAsia="HY신명조" w:hAnsi="Times New Roman" w:cs="Times New Roman" w:hint="eastAsia"/>
          <w:i/>
          <w:szCs w:val="20"/>
          <w:vertAlign w:val="superscript"/>
        </w:rPr>
        <w:t>2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29046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>주문불균형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>계수에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 xml:space="preserve"> t-</w:t>
      </w:r>
      <w:r w:rsidR="003E0167" w:rsidRPr="000E1300">
        <w:rPr>
          <w:rFonts w:ascii="Times New Roman" w:eastAsia="HY신명조" w:hAnsi="Times New Roman" w:cs="Times New Roman" w:hint="eastAsia"/>
          <w:szCs w:val="20"/>
        </w:rPr>
        <w:t>통계량</w:t>
      </w:r>
      <w:r w:rsidR="00696AD3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ED112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주문불균형과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07551F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07551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7551F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거래일의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상호작용변수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273C60" w:rsidRPr="00220B6F">
        <w:rPr>
          <w:rFonts w:ascii="Times New Roman" w:eastAsia="HY신명조" w:hAnsi="Times New Roman" w:cs="Times New Roman"/>
          <w:i/>
          <w:szCs w:val="20"/>
        </w:rPr>
        <w:t>OIMB</w:t>
      </w:r>
      <w:r w:rsidR="00273C60" w:rsidRPr="00220B6F">
        <w:rPr>
          <w:rFonts w:ascii="Times New Roman" w:eastAsia="HY신명조" w:hAnsi="Times New Roman" w:cs="Times New Roman"/>
          <w:i/>
          <w:szCs w:val="20"/>
          <w:vertAlign w:val="subscript"/>
        </w:rPr>
        <w:t>t-1</w:t>
      </w:r>
      <w:r w:rsidR="00273C60" w:rsidRPr="00220B6F">
        <w:rPr>
          <w:rFonts w:ascii="Times New Roman" w:eastAsia="HY신명조" w:hAnsi="Times New Roman" w:cs="Times New Roman" w:hint="eastAsia"/>
          <w:i/>
          <w:szCs w:val="20"/>
        </w:rPr>
        <w:t>*ILD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음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(-)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계수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273C6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수준의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분석과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비교하여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14F01">
        <w:rPr>
          <w:rFonts w:ascii="Times New Roman" w:eastAsia="HY신명조" w:hAnsi="Times New Roman" w:cs="Times New Roman" w:hint="eastAsia"/>
          <w:szCs w:val="20"/>
        </w:rPr>
        <w:t>&lt;</w:t>
      </w:r>
      <w:r w:rsidR="00814F01">
        <w:rPr>
          <w:rFonts w:ascii="Times New Roman" w:eastAsia="HY신명조" w:hAnsi="Times New Roman" w:cs="Times New Roman" w:hint="eastAsia"/>
          <w:szCs w:val="20"/>
        </w:rPr>
        <w:t>표</w:t>
      </w:r>
      <w:r w:rsidR="00814F01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814F01">
        <w:rPr>
          <w:rFonts w:ascii="Times New Roman" w:eastAsia="HY신명조" w:hAnsi="Times New Roman" w:cs="Times New Roman" w:hint="eastAsia"/>
          <w:szCs w:val="20"/>
        </w:rPr>
        <w:t>8</w:t>
      </w:r>
      <w:r w:rsidR="00814F01">
        <w:rPr>
          <w:rFonts w:ascii="Times New Roman" w:eastAsia="HY신명조" w:hAnsi="Times New Roman" w:cs="Times New Roman" w:hint="eastAsia"/>
          <w:szCs w:val="20"/>
        </w:rPr>
        <w:t>&gt;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개별종목에서의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단순평균하고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있기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때문에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소규모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기업의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결과가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미치는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영향이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크다고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F82502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3E0167" w:rsidRPr="000E1300" w:rsidRDefault="003E0167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408AE" w:rsidRPr="00C7435D" w:rsidRDefault="00960F53" w:rsidP="00C7435D">
      <w:pPr>
        <w:pStyle w:val="a7"/>
        <w:numPr>
          <w:ilvl w:val="1"/>
          <w:numId w:val="1"/>
        </w:numPr>
        <w:spacing w:after="0" w:line="360" w:lineRule="auto"/>
        <w:ind w:leftChars="0" w:left="709" w:hanging="425"/>
        <w:rPr>
          <w:rFonts w:ascii="Times New Roman" w:eastAsia="HY신명조" w:hAnsi="Times New Roman" w:cs="Times New Roman"/>
          <w:sz w:val="26"/>
          <w:szCs w:val="26"/>
        </w:rPr>
      </w:pPr>
      <w:proofErr w:type="spellStart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lastRenderedPageBreak/>
        <w:t>분산비</w:t>
      </w:r>
      <w:proofErr w:type="spellEnd"/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(</w:t>
      </w:r>
      <w:r w:rsidR="004408AE" w:rsidRPr="00C7435D">
        <w:rPr>
          <w:rFonts w:ascii="Times New Roman" w:eastAsia="HY신명조" w:hAnsi="Times New Roman" w:cs="Times New Roman"/>
          <w:sz w:val="26"/>
          <w:szCs w:val="26"/>
        </w:rPr>
        <w:t>variance ratios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 xml:space="preserve">) </w:t>
      </w:r>
      <w:r w:rsidRPr="00C7435D">
        <w:rPr>
          <w:rFonts w:ascii="Times New Roman" w:eastAsia="HY신명조" w:hAnsi="Times New Roman" w:cs="Times New Roman" w:hint="eastAsia"/>
          <w:sz w:val="26"/>
          <w:szCs w:val="26"/>
        </w:rPr>
        <w:t>분석</w:t>
      </w:r>
    </w:p>
    <w:p w:rsidR="00232279" w:rsidRPr="000E1300" w:rsidRDefault="00232279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B1276" w:rsidRPr="000E1300" w:rsidRDefault="004B1276" w:rsidP="004B1276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/>
          <w:szCs w:val="20"/>
        </w:rPr>
        <w:t>&lt;</w:t>
      </w:r>
      <w:r w:rsidR="005256F9">
        <w:rPr>
          <w:rFonts w:ascii="Times New Roman" w:eastAsia="HY신명조" w:hAnsi="Times New Roman" w:cs="Times New Roman" w:hint="eastAsia"/>
          <w:szCs w:val="20"/>
        </w:rPr>
        <w:t>표</w:t>
      </w:r>
      <w:r w:rsidR="005256F9">
        <w:rPr>
          <w:rFonts w:ascii="Times New Roman" w:eastAsia="HY신명조" w:hAnsi="Times New Roman" w:cs="Times New Roman" w:hint="eastAsia"/>
          <w:szCs w:val="20"/>
        </w:rPr>
        <w:t xml:space="preserve"> 9</w:t>
      </w:r>
      <w:r w:rsidR="005256F9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여기에</w:t>
      </w:r>
      <w:r w:rsidRPr="000E1300">
        <w:rPr>
          <w:rFonts w:ascii="Times New Roman" w:eastAsia="HY신명조" w:hAnsi="Times New Roman" w:cs="Times New Roman"/>
          <w:szCs w:val="20"/>
        </w:rPr>
        <w:t>&gt;</w:t>
      </w:r>
    </w:p>
    <w:p w:rsidR="004B1276" w:rsidRPr="000E1300" w:rsidRDefault="004B1276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723043" w:rsidRPr="000E1300" w:rsidRDefault="00D5304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Fama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>(1970)</w:t>
      </w:r>
      <w:r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 xml:space="preserve">Lo and </w:t>
      </w:r>
      <w:proofErr w:type="spellStart"/>
      <w:r w:rsidRPr="000E1300">
        <w:rPr>
          <w:rFonts w:ascii="Times New Roman" w:eastAsia="HY신명조" w:hAnsi="Times New Roman" w:cs="Times New Roman"/>
          <w:szCs w:val="20"/>
        </w:rPr>
        <w:t>MacKinlay</w:t>
      </w:r>
      <w:proofErr w:type="spellEnd"/>
      <w:r w:rsidRPr="000E1300">
        <w:rPr>
          <w:rFonts w:ascii="Times New Roman" w:eastAsia="HY신명조" w:hAnsi="Times New Roman" w:cs="Times New Roman"/>
          <w:szCs w:val="20"/>
        </w:rPr>
        <w:t xml:space="preserve"> (1988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1990) </w:t>
      </w:r>
      <w:r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측정하는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전통적인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방식이라고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지금까지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지표로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사용한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대안으로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E34B6">
        <w:rPr>
          <w:rFonts w:ascii="Times New Roman" w:eastAsia="HY신명조" w:hAnsi="Times New Roman" w:cs="Times New Roman" w:hint="eastAsia"/>
          <w:szCs w:val="20"/>
        </w:rPr>
        <w:t>&lt;</w:t>
      </w:r>
      <w:r w:rsidR="007E34B6">
        <w:rPr>
          <w:rFonts w:ascii="Times New Roman" w:eastAsia="HY신명조" w:hAnsi="Times New Roman" w:cs="Times New Roman" w:hint="eastAsia"/>
          <w:szCs w:val="20"/>
        </w:rPr>
        <w:t>표</w:t>
      </w:r>
      <w:r w:rsidR="007E34B6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7E34B6">
        <w:rPr>
          <w:rFonts w:ascii="Times New Roman" w:eastAsia="HY신명조" w:hAnsi="Times New Roman" w:cs="Times New Roman" w:hint="eastAsia"/>
          <w:szCs w:val="20"/>
        </w:rPr>
        <w:t>9</w:t>
      </w:r>
      <w:r w:rsidR="007E34B6">
        <w:rPr>
          <w:rFonts w:ascii="Times New Roman" w:eastAsia="HY신명조" w:hAnsi="Times New Roman" w:cs="Times New Roman" w:hint="eastAsia"/>
          <w:szCs w:val="20"/>
        </w:rPr>
        <w:t>&gt;</w:t>
      </w:r>
      <w:r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0D3289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0D3289" w:rsidRPr="000E1300">
        <w:rPr>
          <w:rFonts w:ascii="Times New Roman" w:eastAsia="HY신명조" w:hAnsi="Times New Roman" w:cs="Times New Roman" w:hint="eastAsia"/>
          <w:szCs w:val="20"/>
        </w:rPr>
        <w:t>(variance ratio)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>자기상관계수를</w:t>
      </w:r>
      <w:r w:rsidR="00723043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제시하였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A926D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Grossman and Miller(1988)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시장에서는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시장조성자의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재고관리</w:t>
      </w:r>
      <w:r w:rsidRPr="000E1300">
        <w:rPr>
          <w:rFonts w:ascii="Times New Roman" w:eastAsia="HY신명조" w:hAnsi="Times New Roman" w:cs="Times New Roman" w:hint="eastAsia"/>
          <w:szCs w:val="20"/>
        </w:rPr>
        <w:t>과정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>서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0426E">
        <w:rPr>
          <w:rFonts w:ascii="Times New Roman" w:eastAsia="HY신명조" w:hAnsi="Times New Roman" w:cs="Times New Roman" w:hint="eastAsia"/>
          <w:szCs w:val="20"/>
        </w:rPr>
        <w:t>무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작위행보를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벗어날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수도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나아가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05247" w:rsidRPr="000E1300">
        <w:rPr>
          <w:rFonts w:ascii="Times New Roman" w:eastAsia="HY신명조" w:hAnsi="Times New Roman" w:cs="Times New Roman" w:hint="eastAsia"/>
          <w:szCs w:val="20"/>
        </w:rPr>
        <w:t>Gr</w:t>
      </w:r>
      <w:r w:rsidR="00722DAD" w:rsidRPr="000E1300">
        <w:rPr>
          <w:rFonts w:ascii="Times New Roman" w:eastAsia="HY신명조" w:hAnsi="Times New Roman" w:cs="Times New Roman" w:hint="eastAsia"/>
          <w:szCs w:val="20"/>
        </w:rPr>
        <w:t>if</w:t>
      </w:r>
      <w:r w:rsidR="00D05247" w:rsidRPr="000E1300">
        <w:rPr>
          <w:rFonts w:ascii="Times New Roman" w:eastAsia="HY신명조" w:hAnsi="Times New Roman" w:cs="Times New Roman" w:hint="eastAsia"/>
          <w:szCs w:val="20"/>
        </w:rPr>
        <w:t>fin et al</w:t>
      </w:r>
      <w:proofErr w:type="gramStart"/>
      <w:r w:rsidR="00D05247" w:rsidRPr="000E1300">
        <w:rPr>
          <w:rFonts w:ascii="Times New Roman" w:eastAsia="HY신명조" w:hAnsi="Times New Roman" w:cs="Times New Roman" w:hint="eastAsia"/>
          <w:szCs w:val="20"/>
        </w:rPr>
        <w:t>.(</w:t>
      </w:r>
      <w:proofErr w:type="gramEnd"/>
      <w:r w:rsidR="00D05247" w:rsidRPr="000E1300">
        <w:rPr>
          <w:rFonts w:ascii="Times New Roman" w:eastAsia="HY신명조" w:hAnsi="Times New Roman" w:cs="Times New Roman" w:hint="eastAsia"/>
          <w:szCs w:val="20"/>
        </w:rPr>
        <w:t>201</w:t>
      </w:r>
      <w:r w:rsidR="000F3965" w:rsidRPr="000E1300">
        <w:rPr>
          <w:rFonts w:ascii="Times New Roman" w:eastAsia="HY신명조" w:hAnsi="Times New Roman" w:cs="Times New Roman" w:hint="eastAsia"/>
          <w:szCs w:val="20"/>
        </w:rPr>
        <w:t>0</w:t>
      </w:r>
      <w:r w:rsidR="00D05247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D05247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D0524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자기상관계수와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BF67BE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분석을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>통해</w:t>
      </w:r>
      <w:r w:rsidR="00BF67B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신흥시장의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선진시장에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무작위행보를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벗어나지는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보여주었다</w:t>
      </w:r>
      <w:r w:rsidR="00FC560D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7A1068" w:rsidRPr="000E1300" w:rsidRDefault="00273F28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Panel A</w:t>
      </w:r>
      <w:r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5</w:t>
      </w:r>
      <w:r w:rsidRPr="000E1300">
        <w:rPr>
          <w:rFonts w:ascii="Times New Roman" w:eastAsia="HY신명조" w:hAnsi="Times New Roman" w:cs="Times New Roman" w:hint="eastAsia"/>
          <w:szCs w:val="20"/>
        </w:rPr>
        <w:t>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단위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계산하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, Panel B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7A1068"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계산하</w:t>
      </w:r>
      <w:r w:rsidRPr="000E1300">
        <w:rPr>
          <w:rFonts w:ascii="Times New Roman" w:eastAsia="HY신명조" w:hAnsi="Times New Roman" w:cs="Times New Roman" w:hint="eastAsia"/>
          <w:szCs w:val="20"/>
        </w:rPr>
        <w:t>였다</w:t>
      </w:r>
      <w:r w:rsidRPr="000E1300">
        <w:rPr>
          <w:rFonts w:ascii="Times New Roman" w:eastAsia="HY신명조" w:hAnsi="Times New Roman" w:cs="Times New Roman" w:hint="eastAsia"/>
          <w:szCs w:val="20"/>
        </w:rPr>
        <w:t>. 5</w:t>
      </w:r>
      <w:r w:rsidRPr="000E1300">
        <w:rPr>
          <w:rFonts w:ascii="Times New Roman" w:eastAsia="HY신명조" w:hAnsi="Times New Roman" w:cs="Times New Roman" w:hint="eastAsia"/>
          <w:szCs w:val="20"/>
        </w:rPr>
        <w:t>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단위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분산에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거래시간의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5</w:t>
      </w:r>
      <w:r w:rsidRPr="000E1300">
        <w:rPr>
          <w:rFonts w:ascii="Times New Roman" w:eastAsia="HY신명조" w:hAnsi="Times New Roman" w:cs="Times New Roman" w:hint="eastAsia"/>
          <w:szCs w:val="20"/>
        </w:rPr>
        <w:t>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단위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만큼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곱하여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분산과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분산에는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수익률이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포함하고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단위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곱하여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주</w:t>
      </w:r>
      <w:r w:rsidRPr="000E1300">
        <w:rPr>
          <w:rFonts w:ascii="Times New Roman" w:eastAsia="HY신명조" w:hAnsi="Times New Roman" w:cs="Times New Roman" w:hint="eastAsia"/>
          <w:szCs w:val="20"/>
        </w:rPr>
        <w:t>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앞선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분석에서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기업규모에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따라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차이를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보이므로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7E34B6">
        <w:rPr>
          <w:rFonts w:ascii="Times New Roman" w:eastAsia="HY신명조" w:hAnsi="Times New Roman" w:cs="Times New Roman" w:hint="eastAsia"/>
          <w:szCs w:val="20"/>
        </w:rPr>
        <w:t>&lt;</w:t>
      </w:r>
      <w:r w:rsidR="007E34B6">
        <w:rPr>
          <w:rFonts w:ascii="Times New Roman" w:eastAsia="HY신명조" w:hAnsi="Times New Roman" w:cs="Times New Roman" w:hint="eastAsia"/>
          <w:szCs w:val="20"/>
        </w:rPr>
        <w:t>표</w:t>
      </w:r>
      <w:r w:rsidR="007E34B6" w:rsidRPr="000E1300">
        <w:rPr>
          <w:rFonts w:ascii="Times New Roman" w:eastAsia="HY신명조" w:hAnsi="Times New Roman" w:cs="Times New Roman"/>
          <w:szCs w:val="20"/>
        </w:rPr>
        <w:t xml:space="preserve"> </w:t>
      </w:r>
      <w:r w:rsidR="007E34B6">
        <w:rPr>
          <w:rFonts w:ascii="Times New Roman" w:eastAsia="HY신명조" w:hAnsi="Times New Roman" w:cs="Times New Roman" w:hint="eastAsia"/>
          <w:szCs w:val="20"/>
        </w:rPr>
        <w:t>9</w:t>
      </w:r>
      <w:r w:rsidR="007E34B6">
        <w:rPr>
          <w:rFonts w:ascii="Times New Roman" w:eastAsia="HY신명조" w:hAnsi="Times New Roman" w:cs="Times New Roman" w:hint="eastAsia"/>
          <w:szCs w:val="20"/>
        </w:rPr>
        <w:t>&gt;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에서도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기업규모별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포트폴리오의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수익률을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이용하여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7A1068"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계산하였다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F26A42" w:rsidRPr="000E1300" w:rsidRDefault="00F26A4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직전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분산비가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유의하게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또는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감소한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경우를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판별하기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부트스트랩</w:t>
      </w:r>
      <w:r w:rsidRPr="000E1300">
        <w:rPr>
          <w:rFonts w:ascii="Times New Roman" w:eastAsia="HY신명조" w:hAnsi="Times New Roman" w:cs="Times New Roman" w:hint="eastAsia"/>
          <w:szCs w:val="20"/>
        </w:rPr>
        <w:t>(bootstrap)</w:t>
      </w:r>
      <w:r w:rsidRPr="000E1300">
        <w:rPr>
          <w:rFonts w:ascii="Times New Roman" w:eastAsia="HY신명조" w:hAnsi="Times New Roman" w:cs="Times New Roman" w:hint="eastAsia"/>
          <w:szCs w:val="20"/>
        </w:rPr>
        <w:t>기법을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사용하였다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C5105" w:rsidRPr="000E1300">
        <w:rPr>
          <w:rFonts w:ascii="Times New Roman" w:eastAsia="HY신명조" w:hAnsi="Times New Roman" w:cs="Times New Roman" w:hint="eastAsia"/>
          <w:szCs w:val="20"/>
        </w:rPr>
        <w:t>복원추출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방식으로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매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기간의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6C7C20" w:rsidRPr="000E1300">
        <w:rPr>
          <w:rFonts w:ascii="Times New Roman" w:eastAsia="HY신명조" w:hAnsi="Times New Roman" w:cs="Times New Roman" w:hint="eastAsia"/>
          <w:szCs w:val="20"/>
        </w:rPr>
        <w:t>시계열을</w:t>
      </w:r>
      <w:proofErr w:type="spellEnd"/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재구성하고</w:t>
      </w:r>
      <w:r w:rsidR="007C5105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새로이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구성된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각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6C7C20" w:rsidRPr="000E1300">
        <w:rPr>
          <w:rFonts w:ascii="Times New Roman" w:eastAsia="HY신명조" w:hAnsi="Times New Roman" w:cs="Times New Roman" w:hint="eastAsia"/>
          <w:szCs w:val="20"/>
        </w:rPr>
        <w:t>시계열로부터</w:t>
      </w:r>
      <w:proofErr w:type="spellEnd"/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6C7C20"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계산하였다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와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비율을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계산하였다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과정을</w:t>
      </w:r>
      <w:r w:rsidR="007C5105" w:rsidRPr="000E1300">
        <w:rPr>
          <w:rFonts w:ascii="Times New Roman" w:eastAsia="HY신명조" w:hAnsi="Times New Roman" w:cs="Times New Roman" w:hint="eastAsia"/>
          <w:szCs w:val="20"/>
        </w:rPr>
        <w:t xml:space="preserve"> 5,000</w:t>
      </w:r>
      <w:r w:rsidR="007C5105" w:rsidRPr="000E1300">
        <w:rPr>
          <w:rFonts w:ascii="Times New Roman" w:eastAsia="HY신명조" w:hAnsi="Times New Roman" w:cs="Times New Roman" w:hint="eastAsia"/>
          <w:szCs w:val="20"/>
        </w:rPr>
        <w:t>번</w:t>
      </w:r>
      <w:r w:rsidR="007C510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반복하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여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두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사이의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254F42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비율에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대한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분포를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추정하였다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Panel A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또는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Panel B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6C7C2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6C7C20" w:rsidRPr="000E1300">
        <w:rPr>
          <w:rFonts w:ascii="Times New Roman" w:eastAsia="HY신명조" w:hAnsi="Times New Roman" w:cs="Times New Roman" w:hint="eastAsia"/>
          <w:szCs w:val="20"/>
        </w:rPr>
        <w:t>분산비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의</w:t>
      </w:r>
      <w:proofErr w:type="spellEnd"/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비율이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부트스트랩으로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추정한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분포의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상</w:t>
      </w:r>
      <w:r w:rsidR="00254F42" w:rsidRPr="000E1300">
        <w:rPr>
          <w:rFonts w:ascii="바탕체" w:eastAsia="바탕체" w:hAnsi="바탕체" w:cs="Times New Roman" w:hint="eastAsia"/>
          <w:szCs w:val="20"/>
        </w:rPr>
        <w:t>∙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하위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5%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또는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10%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포함된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경우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것으로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판단하였다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5B1B61" w:rsidRPr="000E1300" w:rsidRDefault="00DC7924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무작위행보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(random walk)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따른다면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50D38" w:rsidRPr="000E1300">
        <w:rPr>
          <w:rFonts w:ascii="Times New Roman" w:eastAsia="HY신명조" w:hAnsi="Times New Roman" w:cs="Times New Roman" w:hint="eastAsia"/>
          <w:szCs w:val="20"/>
        </w:rPr>
        <w:t>Panel A</w:t>
      </w:r>
      <w:r w:rsidR="00850D3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850D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273F28"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가까운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여야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273F2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양</w:t>
      </w:r>
      <w:r w:rsidRPr="000E1300">
        <w:rPr>
          <w:rFonts w:ascii="Times New Roman" w:eastAsia="HY신명조" w:hAnsi="Times New Roman" w:cs="Times New Roman" w:hint="eastAsia"/>
          <w:szCs w:val="20"/>
        </w:rPr>
        <w:t>(+)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자기상관관계를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갖는다면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가지며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음</w:t>
      </w:r>
      <w:r w:rsidRPr="000E1300">
        <w:rPr>
          <w:rFonts w:ascii="Times New Roman" w:eastAsia="HY신명조" w:hAnsi="Times New Roman" w:cs="Times New Roman" w:hint="eastAsia"/>
          <w:szCs w:val="20"/>
        </w:rPr>
        <w:t>(-)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자기상관관계를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갖는다면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작은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보일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것이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(Large 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f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irms)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10042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C100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2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(All days)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분산비가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>깝다</w:t>
      </w:r>
      <w:r w:rsidR="00254F42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위기기간을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포함하지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무작위행보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(random walk)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가까운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36BFD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이며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위기기간을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포함한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7A1068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주가는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무작위행보에서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벗어난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36BFD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A36BFD" w:rsidRPr="000E1300">
        <w:rPr>
          <w:rFonts w:ascii="Times New Roman" w:eastAsia="HY신명조" w:hAnsi="Times New Roman" w:cs="Times New Roman" w:hint="eastAsia"/>
          <w:szCs w:val="20"/>
        </w:rPr>
        <w:t>인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다고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있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(All days)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계산한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3452F9"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별로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추세를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보이지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않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지만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(illiquid days)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분산비가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점차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작아지는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방향으로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추세를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보이며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0.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45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B509EE"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특히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값은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3452F9" w:rsidRPr="000E1300">
        <w:rPr>
          <w:rFonts w:ascii="Times New Roman" w:eastAsia="HY신명조" w:hAnsi="Times New Roman" w:cs="Times New Roman" w:hint="eastAsia"/>
          <w:szCs w:val="20"/>
        </w:rPr>
        <w:t>분산비와</w:t>
      </w:r>
      <w:proofErr w:type="spellEnd"/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비교하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>여</w:t>
      </w:r>
      <w:r w:rsidR="00B509E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유의하게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작다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3452F9" w:rsidRPr="000E1300" w:rsidRDefault="005B1B61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lastRenderedPageBreak/>
        <w:t>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작은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="005D6627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작아진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대신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시장심도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(market depth)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낮아져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나타난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현상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(Jones and Lipson, 2001)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일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수도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54538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5D662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proofErr w:type="spellStart"/>
      <w:r w:rsidR="00004397" w:rsidRPr="000E1300">
        <w:rPr>
          <w:rFonts w:ascii="Times New Roman" w:eastAsia="HY신명조" w:hAnsi="Times New Roman" w:cs="Times New Roman" w:hint="eastAsia"/>
          <w:szCs w:val="20"/>
        </w:rPr>
        <w:t>Heston</w:t>
      </w:r>
      <w:proofErr w:type="spellEnd"/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004397" w:rsidRPr="000E1300">
        <w:rPr>
          <w:rFonts w:ascii="Times New Roman" w:eastAsia="HY신명조" w:hAnsi="Times New Roman" w:cs="Times New Roman" w:hint="eastAsia"/>
          <w:szCs w:val="20"/>
        </w:rPr>
        <w:t>.(</w:t>
      </w:r>
      <w:proofErr w:type="gramEnd"/>
      <w:r w:rsidR="00004397" w:rsidRPr="000E1300">
        <w:rPr>
          <w:rFonts w:ascii="Times New Roman" w:eastAsia="HY신명조" w:hAnsi="Times New Roman" w:cs="Times New Roman" w:hint="eastAsia"/>
          <w:szCs w:val="20"/>
        </w:rPr>
        <w:t>2010)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은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수익률이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음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(-)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자기상관계수를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보이는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이유를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>직전에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>체결된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>거래로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="00F3565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넓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어진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스프레드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사이로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새로운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들어오는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과정</w:t>
      </w:r>
      <w:r w:rsidRPr="000E1300">
        <w:rPr>
          <w:rFonts w:ascii="Times New Roman" w:eastAsia="HY신명조" w:hAnsi="Times New Roman" w:cs="Times New Roman" w:hint="eastAsia"/>
          <w:szCs w:val="20"/>
        </w:rPr>
        <w:t>(resiliency)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해석하기도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이들의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의견에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시장충격이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음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(-)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자기상관관계가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강하게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나타날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00439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있으며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이로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크게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D53041" w:rsidRPr="000E1300">
        <w:rPr>
          <w:rFonts w:ascii="Times New Roman" w:eastAsia="HY신명조" w:hAnsi="Times New Roman" w:cs="Times New Roman" w:hint="eastAsia"/>
          <w:szCs w:val="20"/>
        </w:rPr>
        <w:t>분산비를</w:t>
      </w:r>
      <w:proofErr w:type="spellEnd"/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보일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F04B30" w:rsidRPr="000E1300" w:rsidRDefault="007A1068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소규모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(Small 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f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irms)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낮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아서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소규모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기업의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무작위행보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(random walk)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를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벗어난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보인다고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있으며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기업에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="00B97E57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낮다는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앞부분의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452F9"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결과와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04B30" w:rsidRPr="000E1300">
        <w:rPr>
          <w:rFonts w:ascii="Times New Roman" w:eastAsia="HY신명조" w:hAnsi="Times New Roman" w:cs="Times New Roman" w:hint="eastAsia"/>
          <w:szCs w:val="20"/>
        </w:rPr>
        <w:t>일치한</w:t>
      </w:r>
      <w:r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244E0" w:rsidRPr="000E1300" w:rsidRDefault="00002BD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Panel B</w:t>
      </w:r>
      <w:r w:rsidRPr="000E1300">
        <w:rPr>
          <w:rFonts w:ascii="Times New Roman" w:eastAsia="HY신명조" w:hAnsi="Times New Roman" w:cs="Times New Roman" w:hint="eastAsia"/>
          <w:szCs w:val="20"/>
        </w:rPr>
        <w:t>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증가가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사적정보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의</w:t>
      </w:r>
      <w:proofErr w:type="spellEnd"/>
      <w:r w:rsidR="00596A6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유입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Pr="000E1300">
        <w:rPr>
          <w:rFonts w:ascii="Times New Roman" w:eastAsia="HY신명조" w:hAnsi="Times New Roman" w:cs="Times New Roman" w:hint="eastAsia"/>
          <w:szCs w:val="20"/>
        </w:rPr>
        <w:t>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이어지는지를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596A6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실시</w:t>
      </w:r>
      <w:r w:rsidRPr="000E1300">
        <w:rPr>
          <w:rFonts w:ascii="Times New Roman" w:eastAsia="HY신명조" w:hAnsi="Times New Roman" w:cs="Times New Roman" w:hint="eastAsia"/>
          <w:szCs w:val="20"/>
        </w:rPr>
        <w:t>하였다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/>
          <w:szCs w:val="20"/>
        </w:rPr>
        <w:t>French and Roll(1993)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거래시간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사적정보</w:t>
      </w:r>
      <w:r w:rsidR="00596A64" w:rsidRPr="000E1300">
        <w:rPr>
          <w:rFonts w:ascii="Times New Roman" w:eastAsia="HY신명조" w:hAnsi="Times New Roman" w:cs="Times New Roman" w:hint="eastAsia"/>
          <w:szCs w:val="20"/>
        </w:rPr>
        <w:t>의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유입으로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가진다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분산비에는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시장미시요인에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/>
          <w:szCs w:val="20"/>
        </w:rPr>
        <w:t>가격오류</w:t>
      </w:r>
      <w:r w:rsidRPr="000E1300">
        <w:rPr>
          <w:rFonts w:ascii="Times New Roman" w:eastAsia="HY신명조" w:hAnsi="Times New Roman" w:cs="Times New Roman"/>
          <w:szCs w:val="20"/>
        </w:rPr>
        <w:t>(mispricing)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부분과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거래시간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거래체결을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주가에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반영되는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/>
          <w:szCs w:val="20"/>
        </w:rPr>
        <w:t>사적정보</w:t>
      </w:r>
      <w:proofErr w:type="spellEnd"/>
      <w:r w:rsidRPr="000E1300">
        <w:rPr>
          <w:rFonts w:ascii="Times New Roman" w:eastAsia="HY신명조" w:hAnsi="Times New Roman" w:cs="Times New Roman"/>
          <w:szCs w:val="20"/>
        </w:rPr>
        <w:t>(private information)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부분을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명확히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구분하기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어려운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한계가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주문주도시장에서는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시장조성자의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재고관리에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가격변화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(inventory risk)</w:t>
      </w:r>
      <w:r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대해서는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고려하지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않아도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되므로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비해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분산비의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해석이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D2B90"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자유롭다고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4244E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</w:p>
    <w:p w:rsidR="00087A91" w:rsidRPr="000E1300" w:rsidRDefault="00002BD2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Panel B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결과에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하위기간에서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대비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Pr="000E1300">
        <w:rPr>
          <w:rFonts w:ascii="Times New Roman" w:eastAsia="HY신명조" w:hAnsi="Times New Roman" w:cs="Times New Roman" w:hint="eastAsia"/>
          <w:szCs w:val="20"/>
        </w:rPr>
        <w:t>-</w:t>
      </w:r>
      <w:r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Pr="000E1300">
        <w:rPr>
          <w:rFonts w:ascii="Times New Roman" w:eastAsia="HY신명조" w:hAnsi="Times New Roman" w:cs="Times New Roman" w:hint="eastAsia"/>
          <w:szCs w:val="20"/>
        </w:rPr>
        <w:t xml:space="preserve"> 1</w:t>
      </w:r>
      <w:r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보이고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C80804" w:rsidRPr="000E1300">
        <w:rPr>
          <w:rFonts w:ascii="Times New Roman" w:eastAsia="HY신명조" w:hAnsi="Times New Roman" w:cs="Times New Roman" w:hint="eastAsia"/>
          <w:szCs w:val="20"/>
        </w:rPr>
        <w:t>비모수</w:t>
      </w:r>
      <w:proofErr w:type="spellEnd"/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부호검정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도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수익률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수익률보다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유의하게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큰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>갖는다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보여주었다</w:t>
      </w:r>
      <w:r w:rsidR="00C8080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Panel A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기업은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주가의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움직임이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무작위행보에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가까운데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Panel B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전체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(All days)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>(liquid days)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을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대상으로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계산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분산비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="00087A9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가장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높게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나타난다</w:t>
      </w:r>
      <w:r w:rsidR="000D032E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주가가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무작위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행보를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보일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거래시간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거래체결을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통한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BA49D8" w:rsidRPr="000E1300">
        <w:rPr>
          <w:rFonts w:ascii="Times New Roman" w:eastAsia="HY신명조" w:hAnsi="Times New Roman" w:cs="Times New Roman" w:hint="eastAsia"/>
          <w:szCs w:val="20"/>
        </w:rPr>
        <w:t>사적정보의</w:t>
      </w:r>
      <w:proofErr w:type="spellEnd"/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반영이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상대적으로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높았다고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할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분산비가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이전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기간과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비교하여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증가하였는지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부트스트랩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(bootstrap)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기법으로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검정한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모든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경우에서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않았다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BA49D8" w:rsidRPr="000E1300" w:rsidRDefault="000D032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Panel C</w:t>
      </w:r>
      <w:r w:rsidRPr="000E1300">
        <w:rPr>
          <w:rFonts w:ascii="Times New Roman" w:eastAsia="HY신명조" w:hAnsi="Times New Roman" w:cs="Times New Roman" w:hint="eastAsia"/>
          <w:szCs w:val="20"/>
        </w:rPr>
        <w:t>에는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자기상관계수와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유의확률을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함께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나타내었다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만약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시장미시요인에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가격오류</w:t>
      </w:r>
      <w:r w:rsidRPr="000E1300">
        <w:rPr>
          <w:rFonts w:ascii="Times New Roman" w:eastAsia="HY신명조" w:hAnsi="Times New Roman" w:cs="Times New Roman" w:hint="eastAsia"/>
          <w:szCs w:val="20"/>
        </w:rPr>
        <w:t>(pricing error)</w:t>
      </w:r>
      <w:r w:rsidRPr="000E1300">
        <w:rPr>
          <w:rFonts w:ascii="Times New Roman" w:eastAsia="HY신명조" w:hAnsi="Times New Roman" w:cs="Times New Roman" w:hint="eastAsia"/>
          <w:szCs w:val="20"/>
        </w:rPr>
        <w:t>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크다면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자기상관계수는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값을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것이다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포트폴리오는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2</w:t>
      </w:r>
      <w:r w:rsidRPr="000E1300">
        <w:rPr>
          <w:rFonts w:ascii="Times New Roman" w:eastAsia="HY신명조" w:hAnsi="Times New Roman" w:cs="Times New Roman" w:hint="eastAsia"/>
          <w:szCs w:val="20"/>
        </w:rPr>
        <w:t>부터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소규모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D53041" w:rsidRPr="000E1300">
        <w:rPr>
          <w:rFonts w:ascii="Times New Roman" w:eastAsia="HY신명조" w:hAnsi="Times New Roman" w:cs="Times New Roman" w:hint="eastAsia"/>
          <w:szCs w:val="20"/>
        </w:rPr>
        <w:t>포트폴리오는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3</w:t>
      </w:r>
      <w:r w:rsidRPr="000E1300">
        <w:rPr>
          <w:rFonts w:ascii="Times New Roman" w:eastAsia="HY신명조" w:hAnsi="Times New Roman" w:cs="Times New Roman" w:hint="eastAsia"/>
          <w:szCs w:val="20"/>
        </w:rPr>
        <w:t>부터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자기상관계수가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않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>았다</w:t>
      </w:r>
      <w:r w:rsidR="00BA49D8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Panel B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>살펴본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427E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7E8D" w:rsidRPr="000E1300">
        <w:rPr>
          <w:rFonts w:ascii="Times New Roman" w:eastAsia="HY신명조" w:hAnsi="Times New Roman" w:cs="Times New Roman" w:hint="eastAsia"/>
          <w:szCs w:val="20"/>
        </w:rPr>
        <w:t>중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가격오류에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의한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3AA4" w:rsidRPr="000E1300">
        <w:rPr>
          <w:rFonts w:ascii="Times New Roman" w:eastAsia="HY신명조" w:hAnsi="Times New Roman" w:cs="Times New Roman" w:hint="eastAsia"/>
          <w:szCs w:val="20"/>
        </w:rPr>
        <w:t>부분</w:t>
      </w:r>
      <w:r w:rsidR="00427E8D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427E8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8043C" w:rsidRPr="000E1300">
        <w:rPr>
          <w:rFonts w:ascii="Times New Roman" w:eastAsia="HY신명조" w:hAnsi="Times New Roman" w:cs="Times New Roman" w:hint="eastAsia"/>
          <w:szCs w:val="20"/>
        </w:rPr>
        <w:t>작아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지고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있다는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의미한다</w:t>
      </w:r>
      <w:r w:rsidR="00425032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408AE" w:rsidRPr="000E1300" w:rsidRDefault="004408AE" w:rsidP="00911C04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4408AE" w:rsidRPr="000E1300" w:rsidRDefault="00315936" w:rsidP="00911C04">
      <w:pPr>
        <w:pStyle w:val="a7"/>
        <w:widowControl/>
        <w:numPr>
          <w:ilvl w:val="0"/>
          <w:numId w:val="1"/>
        </w:numPr>
        <w:wordWrap/>
        <w:autoSpaceDE/>
        <w:autoSpaceDN/>
        <w:spacing w:after="0" w:line="360" w:lineRule="auto"/>
        <w:ind w:leftChars="0" w:left="284" w:hanging="284"/>
        <w:jc w:val="center"/>
        <w:rPr>
          <w:rFonts w:ascii="HY견명조" w:eastAsia="HY견명조" w:hAnsi="Times New Roman" w:cs="Times New Roman"/>
          <w:sz w:val="30"/>
          <w:szCs w:val="30"/>
        </w:rPr>
      </w:pPr>
      <w:r w:rsidRPr="000E1300">
        <w:rPr>
          <w:rFonts w:ascii="HY견명조" w:eastAsia="HY견명조" w:hAnsi="Times New Roman" w:cs="Times New Roman" w:hint="eastAsia"/>
          <w:sz w:val="30"/>
          <w:szCs w:val="30"/>
        </w:rPr>
        <w:t>결</w:t>
      </w:r>
      <w:r w:rsidR="00131874">
        <w:rPr>
          <w:rFonts w:ascii="HY견명조" w:eastAsia="HY견명조" w:hAnsi="Times New Roman" w:cs="Times New Roman" w:hint="eastAsia"/>
          <w:sz w:val="30"/>
          <w:szCs w:val="30"/>
        </w:rPr>
        <w:t xml:space="preserve"> </w:t>
      </w:r>
      <w:proofErr w:type="spellStart"/>
      <w:r w:rsidRPr="000E1300">
        <w:rPr>
          <w:rFonts w:ascii="HY견명조" w:eastAsia="HY견명조" w:hAnsi="Times New Roman" w:cs="Times New Roman" w:hint="eastAsia"/>
          <w:sz w:val="30"/>
          <w:szCs w:val="30"/>
        </w:rPr>
        <w:t>론</w:t>
      </w:r>
      <w:proofErr w:type="spellEnd"/>
    </w:p>
    <w:p w:rsidR="004408AE" w:rsidRPr="000E1300" w:rsidRDefault="004408AE" w:rsidP="00911C04">
      <w:pPr>
        <w:widowControl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573A81" w:rsidRPr="000E1300" w:rsidRDefault="00573A81" w:rsidP="00911C04">
      <w:pPr>
        <w:widowControl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본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연구는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>한국주식시장에서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>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>상호작용관계를</w:t>
      </w:r>
      <w:r w:rsidR="00420785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수익률예측력을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이용하여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살펴보았다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>주문주도시장이면서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>분석기간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>동안</w:t>
      </w:r>
      <w:r w:rsidR="00AA22DB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최소호가단위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(minimum tick size) </w:t>
      </w:r>
      <w:r w:rsidRPr="000E1300">
        <w:rPr>
          <w:rFonts w:ascii="Times New Roman" w:eastAsia="HY신명조" w:hAnsi="Times New Roman" w:cs="Times New Roman" w:hint="eastAsia"/>
          <w:szCs w:val="20"/>
        </w:rPr>
        <w:t>축소처럼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인위적으로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유동성에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영향을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급격한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제도변화가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없었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>던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유동성과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6109F4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6109F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09F4" w:rsidRPr="000E1300">
        <w:rPr>
          <w:rFonts w:ascii="Times New Roman" w:eastAsia="HY신명조" w:hAnsi="Times New Roman" w:cs="Times New Roman" w:hint="eastAsia"/>
          <w:szCs w:val="20"/>
        </w:rPr>
        <w:t>관계는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>다음과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D3590" w:rsidRPr="000E1300">
        <w:rPr>
          <w:rFonts w:ascii="Times New Roman" w:eastAsia="HY신명조" w:hAnsi="Times New Roman" w:cs="Times New Roman" w:hint="eastAsia"/>
          <w:szCs w:val="20"/>
        </w:rPr>
        <w:t>같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요약할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있다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C41304" w:rsidRPr="000E1300" w:rsidRDefault="003429FE" w:rsidP="00911C04">
      <w:pPr>
        <w:widowControl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스프레드가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감소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(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증가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)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하</w:t>
      </w:r>
      <w:r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보였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으며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,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수익률예측력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최근으로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올수록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낮아지는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경향을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여</w:t>
      </w:r>
      <w:r w:rsidR="00AE5270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AE5270" w:rsidRPr="000E1300">
        <w:rPr>
          <w:rFonts w:ascii="Times New Roman" w:eastAsia="HY신명조" w:hAnsi="Times New Roman" w:cs="Times New Roman" w:hint="eastAsia"/>
          <w:szCs w:val="20"/>
        </w:rPr>
        <w:t>한국주식시장의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시장효율성이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점진적으로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증대되는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결과를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85D8C" w:rsidRPr="000E1300">
        <w:rPr>
          <w:rFonts w:ascii="Times New Roman" w:eastAsia="HY신명조" w:hAnsi="Times New Roman" w:cs="Times New Roman" w:hint="eastAsia"/>
          <w:szCs w:val="20"/>
        </w:rPr>
        <w:t>얻었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다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>다만</w:t>
      </w:r>
      <w:r w:rsidR="008205CC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이후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유동성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낮은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거래일에는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주문불균형의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수익률예측력이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이상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유의하지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않은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반면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거래일에는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여전히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통계적으로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유의하였다</w:t>
      </w:r>
      <w:r w:rsidR="00C41304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시장조성자가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존재하는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시장에서</w:t>
      </w:r>
      <w:r w:rsidR="00317272" w:rsidRPr="000E1300">
        <w:rPr>
          <w:rFonts w:ascii="Times New Roman" w:eastAsia="HY신명조" w:hAnsi="Times New Roman" w:cs="Times New Roman" w:hint="eastAsia"/>
          <w:szCs w:val="20"/>
        </w:rPr>
        <w:t>는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높을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때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차익거래자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참여로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인해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시장효율성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증대된다는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C</w:t>
      </w:r>
      <w:r w:rsidR="009C699D" w:rsidRPr="000E1300">
        <w:rPr>
          <w:rFonts w:ascii="Times New Roman" w:eastAsia="HY신명조" w:hAnsi="Times New Roman" w:cs="Times New Roman" w:hint="eastAsia"/>
          <w:szCs w:val="20"/>
        </w:rPr>
        <w:t>RS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(2008)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주장을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317272" w:rsidRPr="000E1300">
        <w:rPr>
          <w:rFonts w:ascii="Times New Roman" w:eastAsia="HY신명조" w:hAnsi="Times New Roman" w:cs="Times New Roman" w:hint="eastAsia"/>
          <w:szCs w:val="20"/>
        </w:rPr>
        <w:t>주문주도시장인</w:t>
      </w:r>
      <w:r w:rsidR="00317272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한국주식시장에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그대로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적용하기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어렵다는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6109F4" w:rsidRPr="000E1300">
        <w:rPr>
          <w:rFonts w:ascii="Times New Roman" w:eastAsia="HY신명조" w:hAnsi="Times New Roman" w:cs="Times New Roman" w:hint="eastAsia"/>
          <w:szCs w:val="20"/>
        </w:rPr>
        <w:t>의미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한다</w:t>
      </w:r>
      <w:r w:rsidR="005E1779" w:rsidRPr="000E1300">
        <w:rPr>
          <w:rFonts w:ascii="Times New Roman" w:eastAsia="HY신명조" w:hAnsi="Times New Roman" w:cs="Times New Roman" w:hint="eastAsia"/>
          <w:szCs w:val="20"/>
        </w:rPr>
        <w:t>.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주문주도시장에서는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정보거래자가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주문분할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등을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통해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자신의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정보를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보다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쉽게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숨길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수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있는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거래일을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선호하기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때문에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4033F" w:rsidRPr="000E1300">
        <w:rPr>
          <w:rFonts w:ascii="Times New Roman" w:eastAsia="HY신명조" w:hAnsi="Times New Roman" w:cs="Times New Roman" w:hint="eastAsia"/>
          <w:szCs w:val="20"/>
        </w:rPr>
        <w:t>이러한</w:t>
      </w:r>
      <w:r w:rsidR="00E4033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4033F" w:rsidRPr="000E1300">
        <w:rPr>
          <w:rFonts w:ascii="Times New Roman" w:eastAsia="HY신명조" w:hAnsi="Times New Roman" w:cs="Times New Roman" w:hint="eastAsia"/>
          <w:szCs w:val="20"/>
        </w:rPr>
        <w:t>차이가</w:t>
      </w:r>
      <w:r w:rsidR="00E4033F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나타난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E4033F" w:rsidRPr="000E1300">
        <w:rPr>
          <w:rFonts w:ascii="Times New Roman" w:eastAsia="HY신명조" w:hAnsi="Times New Roman" w:cs="Times New Roman" w:hint="eastAsia"/>
          <w:szCs w:val="20"/>
        </w:rPr>
        <w:t>것으로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보인다</w:t>
      </w:r>
      <w:r w:rsidR="00F772BC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A85D8C" w:rsidRPr="000E1300" w:rsidRDefault="006109F4" w:rsidP="00911C04">
      <w:pPr>
        <w:widowControl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0E1300">
        <w:rPr>
          <w:rFonts w:ascii="Times New Roman" w:eastAsia="HY신명조" w:hAnsi="Times New Roman" w:cs="Times New Roman" w:hint="eastAsia"/>
          <w:szCs w:val="20"/>
        </w:rPr>
        <w:t>대규모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Pr="000E1300">
        <w:rPr>
          <w:rFonts w:ascii="Times New Roman" w:eastAsia="HY신명조" w:hAnsi="Times New Roman" w:cs="Times New Roman" w:hint="eastAsia"/>
          <w:szCs w:val="20"/>
        </w:rPr>
        <w:t>기업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>으로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>구성한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>포트폴리오</w:t>
      </w:r>
      <w:r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B5714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분석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9635A" w:rsidRPr="000E1300">
        <w:rPr>
          <w:rFonts w:ascii="Times New Roman" w:eastAsia="HY신명조" w:hAnsi="Times New Roman" w:cs="Times New Roman" w:hint="eastAsia"/>
          <w:szCs w:val="20"/>
        </w:rPr>
        <w:t>결과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의하면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5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B5714" w:rsidRPr="000E1300">
        <w:rPr>
          <w:rFonts w:ascii="Times New Roman" w:eastAsia="HY신명조" w:hAnsi="Times New Roman" w:cs="Times New Roman" w:hint="eastAsia"/>
          <w:szCs w:val="20"/>
        </w:rPr>
        <w:t>분산비는</w:t>
      </w:r>
      <w:proofErr w:type="spellEnd"/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아시아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금융위기와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2008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글로벌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금융위기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기간이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아닌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2(2001.01~2005.12)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무작위행보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(random walk)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에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가까운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모습을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보</w:t>
      </w:r>
      <w:r w:rsidR="00AE5270" w:rsidRPr="000E1300">
        <w:rPr>
          <w:rFonts w:ascii="Times New Roman" w:eastAsia="HY신명조" w:hAnsi="Times New Roman" w:cs="Times New Roman" w:hint="eastAsia"/>
          <w:szCs w:val="20"/>
        </w:rPr>
        <w:t>였으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며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,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수익률과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종가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-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시가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수익률의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B5714" w:rsidRPr="000E1300">
        <w:rPr>
          <w:rFonts w:ascii="Times New Roman" w:eastAsia="HY신명조" w:hAnsi="Times New Roman" w:cs="Times New Roman" w:hint="eastAsia"/>
          <w:szCs w:val="20"/>
        </w:rPr>
        <w:t>분산비</w:t>
      </w:r>
      <w:proofErr w:type="spellEnd"/>
      <w:r w:rsidR="00AE5270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E5270" w:rsidRPr="000E1300">
        <w:rPr>
          <w:rFonts w:ascii="Times New Roman" w:eastAsia="HY신명조" w:hAnsi="Times New Roman" w:cs="Times New Roman" w:hint="eastAsia"/>
          <w:szCs w:val="20"/>
        </w:rPr>
        <w:t>또한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하위기간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2(2001.01~2005.12)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높은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거래일에서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E5270" w:rsidRPr="000E1300">
        <w:rPr>
          <w:rFonts w:ascii="Times New Roman" w:eastAsia="HY신명조" w:hAnsi="Times New Roman" w:cs="Times New Roman" w:hint="eastAsia"/>
          <w:szCs w:val="20"/>
        </w:rPr>
        <w:t>높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게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나타났다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.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결과는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>위기기간이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>아니면서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유동성이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풍부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>한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>거래일</w:t>
      </w:r>
      <w:r w:rsidR="00D52BB6" w:rsidRPr="000E1300">
        <w:rPr>
          <w:rFonts w:ascii="Times New Roman" w:eastAsia="HY신명조" w:hAnsi="Times New Roman" w:cs="Times New Roman" w:hint="eastAsia"/>
          <w:szCs w:val="20"/>
        </w:rPr>
        <w:t>의</w:t>
      </w:r>
      <w:r w:rsidR="00821976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40D5C" w:rsidRPr="000E1300">
        <w:rPr>
          <w:rFonts w:ascii="Times New Roman" w:eastAsia="HY신명조" w:hAnsi="Times New Roman" w:cs="Times New Roman" w:hint="eastAsia"/>
          <w:szCs w:val="20"/>
        </w:rPr>
        <w:t>일중</w:t>
      </w:r>
      <w:r w:rsidR="00540D5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540D5C" w:rsidRPr="000E1300">
        <w:rPr>
          <w:rFonts w:ascii="Times New Roman" w:eastAsia="HY신명조" w:hAnsi="Times New Roman" w:cs="Times New Roman" w:hint="eastAsia"/>
          <w:szCs w:val="20"/>
        </w:rPr>
        <w:t>거래시간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에서</w:t>
      </w:r>
      <w:r w:rsidR="00540D5C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거래</w:t>
      </w:r>
      <w:r w:rsidR="00D52BB6" w:rsidRPr="000E1300">
        <w:rPr>
          <w:rFonts w:ascii="Times New Roman" w:eastAsia="HY신명조" w:hAnsi="Times New Roman" w:cs="Times New Roman" w:hint="eastAsia"/>
          <w:szCs w:val="20"/>
        </w:rPr>
        <w:t>체결을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통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해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주가에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proofErr w:type="spellStart"/>
      <w:r w:rsidR="001B5714" w:rsidRPr="000E1300">
        <w:rPr>
          <w:rFonts w:ascii="Times New Roman" w:eastAsia="HY신명조" w:hAnsi="Times New Roman" w:cs="Times New Roman" w:hint="eastAsia"/>
          <w:szCs w:val="20"/>
        </w:rPr>
        <w:t>사적정보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가</w:t>
      </w:r>
      <w:proofErr w:type="spellEnd"/>
      <w:r w:rsidR="002A6C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더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많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이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2A6C48" w:rsidRPr="000E1300">
        <w:rPr>
          <w:rFonts w:ascii="Times New Roman" w:eastAsia="HY신명조" w:hAnsi="Times New Roman" w:cs="Times New Roman" w:hint="eastAsia"/>
          <w:szCs w:val="20"/>
        </w:rPr>
        <w:t>반영되었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다는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것을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의미한다</w:t>
      </w:r>
      <w:r w:rsidR="001B5714" w:rsidRPr="000E1300">
        <w:rPr>
          <w:rFonts w:ascii="Times New Roman" w:eastAsia="HY신명조" w:hAnsi="Times New Roman" w:cs="Times New Roman" w:hint="eastAsia"/>
          <w:szCs w:val="20"/>
        </w:rPr>
        <w:t>.</w:t>
      </w:r>
    </w:p>
    <w:p w:rsidR="00483BF3" w:rsidRPr="000E1300" w:rsidRDefault="00483BF3" w:rsidP="00911C04">
      <w:pPr>
        <w:widowControl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</w:p>
    <w:p w:rsidR="003C5CB8" w:rsidRPr="001C52D5" w:rsidRDefault="003C5CB8">
      <w:pPr>
        <w:widowControl/>
        <w:wordWrap/>
        <w:autoSpaceDE/>
        <w:autoSpaceDN/>
        <w:rPr>
          <w:rFonts w:ascii="Times New Roman" w:eastAsia="HY신명조" w:hAnsi="Times New Roman" w:cs="Times New Roman"/>
          <w:sz w:val="22"/>
        </w:rPr>
      </w:pPr>
      <w:r w:rsidRPr="000E1300">
        <w:rPr>
          <w:rFonts w:ascii="Times New Roman" w:eastAsia="HY신명조" w:hAnsi="Times New Roman" w:cs="Times New Roman"/>
          <w:szCs w:val="20"/>
        </w:rPr>
        <w:br w:type="page"/>
      </w:r>
    </w:p>
    <w:p w:rsidR="00CA7AE3" w:rsidRPr="00AD4FB8" w:rsidRDefault="00315936" w:rsidP="00AD4FB8">
      <w:pPr>
        <w:spacing w:after="0" w:line="360" w:lineRule="auto"/>
        <w:jc w:val="center"/>
        <w:rPr>
          <w:rFonts w:ascii="Times New Roman" w:eastAsia="HY신명조" w:hAnsi="Times New Roman" w:cs="Times New Roman"/>
          <w:b/>
          <w:sz w:val="26"/>
          <w:szCs w:val="26"/>
        </w:rPr>
      </w:pPr>
      <w:r w:rsidRPr="00AD4FB8">
        <w:rPr>
          <w:rFonts w:ascii="Times New Roman" w:eastAsia="HY신명조" w:hAnsi="Times New Roman" w:cs="Times New Roman" w:hint="eastAsia"/>
          <w:b/>
          <w:sz w:val="26"/>
          <w:szCs w:val="26"/>
        </w:rPr>
        <w:lastRenderedPageBreak/>
        <w:t>참</w:t>
      </w:r>
      <w:r w:rsidR="00AD4FB8">
        <w:rPr>
          <w:rFonts w:ascii="Times New Roman" w:eastAsia="HY신명조" w:hAnsi="Times New Roman" w:cs="Times New Roman" w:hint="eastAsia"/>
          <w:b/>
          <w:sz w:val="26"/>
          <w:szCs w:val="26"/>
        </w:rPr>
        <w:t xml:space="preserve"> </w:t>
      </w:r>
      <w:r w:rsidRPr="00AD4FB8">
        <w:rPr>
          <w:rFonts w:ascii="Times New Roman" w:eastAsia="HY신명조" w:hAnsi="Times New Roman" w:cs="Times New Roman" w:hint="eastAsia"/>
          <w:b/>
          <w:sz w:val="26"/>
          <w:szCs w:val="26"/>
        </w:rPr>
        <w:t>고</w:t>
      </w:r>
      <w:r w:rsidR="00AD4FB8">
        <w:rPr>
          <w:rFonts w:ascii="Times New Roman" w:eastAsia="HY신명조" w:hAnsi="Times New Roman" w:cs="Times New Roman" w:hint="eastAsia"/>
          <w:b/>
          <w:sz w:val="26"/>
          <w:szCs w:val="26"/>
        </w:rPr>
        <w:t xml:space="preserve"> </w:t>
      </w:r>
      <w:r w:rsidRPr="00AD4FB8">
        <w:rPr>
          <w:rFonts w:ascii="Times New Roman" w:eastAsia="HY신명조" w:hAnsi="Times New Roman" w:cs="Times New Roman" w:hint="eastAsia"/>
          <w:b/>
          <w:sz w:val="26"/>
          <w:szCs w:val="26"/>
        </w:rPr>
        <w:t>문</w:t>
      </w:r>
      <w:r w:rsidR="00AD4FB8">
        <w:rPr>
          <w:rFonts w:ascii="Times New Roman" w:eastAsia="HY신명조" w:hAnsi="Times New Roman" w:cs="Times New Roman" w:hint="eastAsia"/>
          <w:b/>
          <w:sz w:val="26"/>
          <w:szCs w:val="26"/>
        </w:rPr>
        <w:t xml:space="preserve"> </w:t>
      </w:r>
      <w:r w:rsidRPr="00AD4FB8">
        <w:rPr>
          <w:rFonts w:ascii="Times New Roman" w:eastAsia="HY신명조" w:hAnsi="Times New Roman" w:cs="Times New Roman" w:hint="eastAsia"/>
          <w:b/>
          <w:sz w:val="26"/>
          <w:szCs w:val="26"/>
        </w:rPr>
        <w:t>헌</w:t>
      </w:r>
    </w:p>
    <w:p w:rsidR="004B0E3A" w:rsidRPr="00E2141B" w:rsidRDefault="004B0E3A" w:rsidP="004B0E3A">
      <w:pPr>
        <w:spacing w:after="0" w:line="360" w:lineRule="auto"/>
        <w:rPr>
          <w:rFonts w:ascii="Times New Roman" w:eastAsia="HY신명조" w:hAnsi="Times New Roman" w:cs="Times New Roman"/>
          <w:szCs w:val="20"/>
        </w:rPr>
      </w:pPr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" w:name="_ENREF_35"/>
      <w:r w:rsidRPr="00E2141B">
        <w:rPr>
          <w:rFonts w:ascii="Times New Roman" w:eastAsia="HY신명조" w:hAnsi="Times New Roman" w:cs="Times New Roman"/>
          <w:noProof/>
        </w:rPr>
        <w:t>양철원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한국주식시장에서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시장유동성의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결정요인</w:t>
      </w:r>
      <w:r w:rsidR="00E43698">
        <w:rPr>
          <w:rFonts w:ascii="Times New Roman" w:eastAsia="HY신명조" w:hAnsi="Times New Roman" w:cs="Times New Roman" w:hint="eastAsia"/>
          <w:noProof/>
        </w:rPr>
        <w:t>,</w:t>
      </w:r>
      <w:r w:rsidR="00E43698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증권학회지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17919">
        <w:rPr>
          <w:rFonts w:ascii="Times New Roman" w:eastAsia="HY신명조" w:hAnsi="Times New Roman" w:cs="Times New Roman" w:hint="eastAsia"/>
          <w:noProof/>
        </w:rPr>
        <w:t>39, (</w:t>
      </w:r>
      <w:r w:rsidRPr="00E2141B">
        <w:rPr>
          <w:rFonts w:ascii="Times New Roman" w:eastAsia="HY신명조" w:hAnsi="Times New Roman" w:cs="Times New Roman"/>
          <w:noProof/>
        </w:rPr>
        <w:t>2010</w:t>
      </w:r>
      <w:r w:rsidR="00B17919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103-132.</w:t>
      </w:r>
      <w:bookmarkEnd w:id="1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" w:name="_ENREF_36"/>
      <w:r w:rsidRPr="00E2141B">
        <w:rPr>
          <w:rFonts w:ascii="Times New Roman" w:eastAsia="HY신명조" w:hAnsi="Times New Roman" w:cs="Times New Roman"/>
          <w:noProof/>
        </w:rPr>
        <w:t>양철원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유동성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고갈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기간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개별주식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유동성의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결정요인</w:t>
      </w:r>
      <w:r w:rsidRPr="00E2141B">
        <w:rPr>
          <w:rFonts w:ascii="Times New Roman" w:eastAsia="HY신명조" w:hAnsi="Times New Roman" w:cs="Times New Roman"/>
          <w:noProof/>
        </w:rPr>
        <w:t xml:space="preserve">: </w:t>
      </w:r>
      <w:r w:rsidRPr="00E2141B">
        <w:rPr>
          <w:rFonts w:ascii="Times New Roman" w:eastAsia="HY신명조" w:hAnsi="Times New Roman" w:cs="Times New Roman"/>
          <w:noProof/>
        </w:rPr>
        <w:t>한국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주식시장에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대한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실증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분석</w:t>
      </w:r>
      <w:r w:rsidR="00E43698">
        <w:rPr>
          <w:rFonts w:ascii="Times New Roman" w:eastAsia="HY신명조" w:hAnsi="Times New Roman" w:cs="Times New Roman" w:hint="eastAsia"/>
          <w:noProof/>
        </w:rPr>
        <w:t>,</w:t>
      </w:r>
      <w:r w:rsidR="00E43698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증권학회지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17919">
        <w:rPr>
          <w:rFonts w:ascii="Times New Roman" w:eastAsia="HY신명조" w:hAnsi="Times New Roman" w:cs="Times New Roman" w:hint="eastAsia"/>
          <w:noProof/>
        </w:rPr>
        <w:t>40, (</w:t>
      </w:r>
      <w:r w:rsidRPr="00E2141B">
        <w:rPr>
          <w:rFonts w:ascii="Times New Roman" w:eastAsia="HY신명조" w:hAnsi="Times New Roman" w:cs="Times New Roman"/>
          <w:noProof/>
        </w:rPr>
        <w:t>2011)</w:t>
      </w:r>
      <w:r w:rsidR="00B17919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673-712.</w:t>
      </w:r>
      <w:bookmarkEnd w:id="2"/>
    </w:p>
    <w:p w:rsidR="004B0E3A" w:rsidRPr="00E2141B" w:rsidRDefault="004B0E3A" w:rsidP="00B53A16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" w:name="_ENREF_37"/>
      <w:r w:rsidRPr="00E2141B">
        <w:rPr>
          <w:rFonts w:ascii="Times New Roman" w:eastAsia="HY신명조" w:hAnsi="Times New Roman" w:cs="Times New Roman"/>
          <w:noProof/>
        </w:rPr>
        <w:t>이은정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주식시장의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투자자는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왜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분할주문을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하는가</w:t>
      </w:r>
      <w:r w:rsidRPr="00E2141B">
        <w:rPr>
          <w:rFonts w:ascii="Times New Roman" w:eastAsia="HY신명조" w:hAnsi="Times New Roman" w:cs="Times New Roman"/>
          <w:noProof/>
        </w:rPr>
        <w:t xml:space="preserve">?: </w:t>
      </w:r>
      <w:r w:rsidRPr="00E2141B">
        <w:rPr>
          <w:rFonts w:ascii="Times New Roman" w:eastAsia="HY신명조" w:hAnsi="Times New Roman" w:cs="Times New Roman"/>
          <w:noProof/>
        </w:rPr>
        <w:t>한국주식시장에서의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분할주문거래에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관한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E2141B">
        <w:rPr>
          <w:rFonts w:ascii="Times New Roman" w:eastAsia="HY신명조" w:hAnsi="Times New Roman" w:cs="Times New Roman"/>
          <w:noProof/>
        </w:rPr>
        <w:t>연구</w:t>
      </w:r>
      <w:r w:rsidR="00E43698">
        <w:rPr>
          <w:rFonts w:ascii="Times New Roman" w:eastAsia="HY신명조" w:hAnsi="Times New Roman" w:cs="Times New Roman" w:hint="eastAsia"/>
          <w:noProof/>
        </w:rPr>
        <w:t>,</w:t>
      </w:r>
      <w:r w:rsidR="00E43698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증권학회지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17919">
        <w:rPr>
          <w:rFonts w:ascii="Times New Roman" w:eastAsia="HY신명조" w:hAnsi="Times New Roman" w:cs="Times New Roman" w:hint="eastAsia"/>
          <w:noProof/>
        </w:rPr>
        <w:t>37, (</w:t>
      </w:r>
      <w:r w:rsidRPr="00E2141B">
        <w:rPr>
          <w:rFonts w:ascii="Times New Roman" w:eastAsia="HY신명조" w:hAnsi="Times New Roman" w:cs="Times New Roman"/>
          <w:noProof/>
        </w:rPr>
        <w:t>2008)</w:t>
      </w:r>
      <w:r w:rsidR="00B17919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391-424.</w:t>
      </w:r>
      <w:bookmarkEnd w:id="3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4" w:name="_ENREF_1"/>
      <w:r w:rsidRPr="00E2141B">
        <w:rPr>
          <w:rFonts w:ascii="Times New Roman" w:eastAsia="HY신명조" w:hAnsi="Times New Roman" w:cs="Times New Roman"/>
          <w:noProof/>
        </w:rPr>
        <w:t xml:space="preserve">Amihud, Y.,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Illiquidity and stock returns: cross-section and time-series effects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Markets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185E04">
        <w:rPr>
          <w:rFonts w:ascii="Times New Roman" w:eastAsia="HY신명조" w:hAnsi="Times New Roman" w:cs="Times New Roman" w:hint="eastAsia"/>
          <w:noProof/>
        </w:rPr>
        <w:t>5, (</w:t>
      </w:r>
      <w:r w:rsidRPr="00E2141B">
        <w:rPr>
          <w:rFonts w:ascii="Times New Roman" w:eastAsia="HY신명조" w:hAnsi="Times New Roman" w:cs="Times New Roman"/>
          <w:noProof/>
        </w:rPr>
        <w:t>2002)</w:t>
      </w:r>
      <w:r w:rsidR="00185E04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31-56.</w:t>
      </w:r>
      <w:bookmarkEnd w:id="4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5" w:name="_ENREF_2"/>
      <w:r w:rsidRPr="00E2141B">
        <w:rPr>
          <w:rFonts w:ascii="Times New Roman" w:eastAsia="HY신명조" w:hAnsi="Times New Roman" w:cs="Times New Roman"/>
          <w:noProof/>
        </w:rPr>
        <w:t xml:space="preserve">Avramov, D., T. Chordia, and A. Goyal,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Liquidity and autocorrelations in individual stock returns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185E04">
        <w:rPr>
          <w:rFonts w:ascii="Times New Roman" w:eastAsia="HY신명조" w:hAnsi="Times New Roman" w:cs="Times New Roman" w:hint="eastAsia"/>
          <w:noProof/>
        </w:rPr>
        <w:t>64, (</w:t>
      </w:r>
      <w:r w:rsidRPr="00E2141B">
        <w:rPr>
          <w:rFonts w:ascii="Times New Roman" w:eastAsia="HY신명조" w:hAnsi="Times New Roman" w:cs="Times New Roman"/>
          <w:noProof/>
        </w:rPr>
        <w:t>2006)</w:t>
      </w:r>
      <w:r w:rsidR="00185E04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2365-2394.</w:t>
      </w:r>
      <w:bookmarkEnd w:id="5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6" w:name="_ENREF_3"/>
      <w:r w:rsidRPr="00E2141B">
        <w:rPr>
          <w:rFonts w:ascii="Times New Roman" w:eastAsia="HY신명조" w:hAnsi="Times New Roman" w:cs="Times New Roman"/>
          <w:noProof/>
        </w:rPr>
        <w:t xml:space="preserve">Bae, K.-H., et al.,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Do foreigners facilitate information transmission in emerging markets?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185E04">
        <w:rPr>
          <w:rFonts w:ascii="Times New Roman" w:eastAsia="HY신명조" w:hAnsi="Times New Roman" w:cs="Times New Roman" w:hint="eastAsia"/>
          <w:noProof/>
        </w:rPr>
        <w:t>105, (</w:t>
      </w:r>
      <w:r w:rsidRPr="00E2141B">
        <w:rPr>
          <w:rFonts w:ascii="Times New Roman" w:eastAsia="HY신명조" w:hAnsi="Times New Roman" w:cs="Times New Roman"/>
          <w:noProof/>
        </w:rPr>
        <w:t>2012)</w:t>
      </w:r>
      <w:r w:rsidR="00185E04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209-227.</w:t>
      </w:r>
      <w:bookmarkEnd w:id="6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7" w:name="_ENREF_4"/>
      <w:r w:rsidRPr="00E2141B">
        <w:rPr>
          <w:rFonts w:ascii="Times New Roman" w:eastAsia="HY신명조" w:hAnsi="Times New Roman" w:cs="Times New Roman"/>
          <w:noProof/>
        </w:rPr>
        <w:t xml:space="preserve">Blume, M.E., A.C. Mackinlay, and B. Terker,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Order Imbalances and Stock Price Movements on October 19 and 20, 1987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44, (</w:t>
      </w:r>
      <w:r w:rsidRPr="00E2141B">
        <w:rPr>
          <w:rFonts w:ascii="Times New Roman" w:eastAsia="HY신명조" w:hAnsi="Times New Roman" w:cs="Times New Roman"/>
          <w:noProof/>
        </w:rPr>
        <w:t>1989)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827-848.</w:t>
      </w:r>
      <w:bookmarkEnd w:id="7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8" w:name="_ENREF_5"/>
      <w:r w:rsidRPr="00E2141B">
        <w:rPr>
          <w:rFonts w:ascii="Times New Roman" w:eastAsia="HY신명조" w:hAnsi="Times New Roman" w:cs="Times New Roman"/>
          <w:noProof/>
        </w:rPr>
        <w:t xml:space="preserve">Boehmer, E. and E.K. Kelley,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Institutional Investors and the Informational Efficiency of Prices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22, (</w:t>
      </w:r>
      <w:r w:rsidRPr="00E2141B">
        <w:rPr>
          <w:rFonts w:ascii="Times New Roman" w:eastAsia="HY신명조" w:hAnsi="Times New Roman" w:cs="Times New Roman"/>
          <w:noProof/>
        </w:rPr>
        <w:t>2009)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3563-3594.</w:t>
      </w:r>
      <w:bookmarkEnd w:id="8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9" w:name="_ENREF_6"/>
      <w:r w:rsidRPr="00E2141B">
        <w:rPr>
          <w:rFonts w:ascii="Times New Roman" w:eastAsia="HY신명조" w:hAnsi="Times New Roman" w:cs="Times New Roman"/>
          <w:noProof/>
        </w:rPr>
        <w:t xml:space="preserve">Brennan, M., N. Jegadeesh, and B. Swaminathan,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Investment analysis and the adjustment of stock prices to common information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6, (</w:t>
      </w:r>
      <w:r w:rsidRPr="00E2141B">
        <w:rPr>
          <w:rFonts w:ascii="Times New Roman" w:eastAsia="HY신명조" w:hAnsi="Times New Roman" w:cs="Times New Roman"/>
          <w:noProof/>
        </w:rPr>
        <w:t>1993)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799-824.</w:t>
      </w:r>
      <w:bookmarkEnd w:id="9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0" w:name="_ENREF_7"/>
      <w:r w:rsidRPr="00E2141B">
        <w:rPr>
          <w:rFonts w:ascii="Times New Roman" w:eastAsia="HY신명조" w:hAnsi="Times New Roman" w:cs="Times New Roman"/>
          <w:noProof/>
        </w:rPr>
        <w:t xml:space="preserve">Brown, P., D. Walsh, and A. Yuen,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The interaction between order imbalance and stock price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Pacific-Basin Finance Journal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5, (</w:t>
      </w:r>
      <w:r w:rsidRPr="00E2141B">
        <w:rPr>
          <w:rFonts w:ascii="Times New Roman" w:eastAsia="HY신명조" w:hAnsi="Times New Roman" w:cs="Times New Roman"/>
          <w:noProof/>
        </w:rPr>
        <w:t>1997)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539-557.</w:t>
      </w:r>
      <w:bookmarkEnd w:id="10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1" w:name="_ENREF_8"/>
      <w:r w:rsidRPr="00E2141B">
        <w:rPr>
          <w:rFonts w:ascii="Times New Roman" w:eastAsia="HY신명조" w:hAnsi="Times New Roman" w:cs="Times New Roman"/>
          <w:noProof/>
        </w:rPr>
        <w:t xml:space="preserve">Chan, K. and W.-M. Fong,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Trade size, order imbalance, and the volatility</w:t>
      </w:r>
      <w:r w:rsidRPr="00E2141B">
        <w:rPr>
          <w:rFonts w:ascii="Times New Roman" w:eastAsia="바탕" w:hAnsi="Times New Roman" w:cs="Times New Roman"/>
          <w:noProof/>
        </w:rPr>
        <w:t>–</w:t>
      </w:r>
      <w:r w:rsidRPr="00E2141B">
        <w:rPr>
          <w:rFonts w:ascii="Times New Roman" w:eastAsia="HY신명조" w:hAnsi="Times New Roman" w:cs="Times New Roman"/>
          <w:noProof/>
        </w:rPr>
        <w:t>volume relation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57, (</w:t>
      </w:r>
      <w:r w:rsidRPr="00E2141B">
        <w:rPr>
          <w:rFonts w:ascii="Times New Roman" w:eastAsia="HY신명조" w:hAnsi="Times New Roman" w:cs="Times New Roman"/>
          <w:noProof/>
        </w:rPr>
        <w:t>2000)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247-273.</w:t>
      </w:r>
      <w:bookmarkEnd w:id="11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2" w:name="_ENREF_9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Commonality in liquidity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56, (</w:t>
      </w:r>
      <w:r w:rsidRPr="00E2141B">
        <w:rPr>
          <w:rFonts w:ascii="Times New Roman" w:eastAsia="HY신명조" w:hAnsi="Times New Roman" w:cs="Times New Roman"/>
          <w:noProof/>
        </w:rPr>
        <w:t>2000)</w:t>
      </w:r>
      <w:r w:rsidR="006D7DDD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3-28.</w:t>
      </w:r>
      <w:bookmarkEnd w:id="12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3" w:name="_ENREF_10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Market Liquidity and Trading Activity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6D7DDD">
        <w:rPr>
          <w:rFonts w:ascii="Times New Roman" w:eastAsia="HY신명조" w:hAnsi="Times New Roman" w:cs="Times New Roman" w:hint="eastAsia"/>
          <w:noProof/>
        </w:rPr>
        <w:t>56, (</w:t>
      </w:r>
      <w:r w:rsidRPr="00E2141B">
        <w:rPr>
          <w:rFonts w:ascii="Times New Roman" w:eastAsia="HY신명조" w:hAnsi="Times New Roman" w:cs="Times New Roman"/>
          <w:noProof/>
        </w:rPr>
        <w:t>2001</w:t>
      </w:r>
      <w:r w:rsidR="006D7DDD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501-530.</w:t>
      </w:r>
      <w:bookmarkEnd w:id="13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4" w:name="_ENREF_11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Order imbalance, liquidity, and market returns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22376">
        <w:rPr>
          <w:rFonts w:ascii="Times New Roman" w:eastAsia="HY신명조" w:hAnsi="Times New Roman" w:cs="Times New Roman" w:hint="eastAsia"/>
          <w:noProof/>
        </w:rPr>
        <w:t>65, (</w:t>
      </w:r>
      <w:r w:rsidRPr="00E2141B">
        <w:rPr>
          <w:rFonts w:ascii="Times New Roman" w:eastAsia="HY신명조" w:hAnsi="Times New Roman" w:cs="Times New Roman"/>
          <w:noProof/>
        </w:rPr>
        <w:t>2002</w:t>
      </w:r>
      <w:r w:rsidR="00B22376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111-130.</w:t>
      </w:r>
      <w:bookmarkEnd w:id="14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5" w:name="_ENREF_12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Evidence on the speed of convergence to market efficiency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22376">
        <w:rPr>
          <w:rFonts w:ascii="Times New Roman" w:eastAsia="HY신명조" w:hAnsi="Times New Roman" w:cs="Times New Roman" w:hint="eastAsia"/>
          <w:noProof/>
        </w:rPr>
        <w:t>76, (</w:t>
      </w:r>
      <w:r w:rsidRPr="00E2141B">
        <w:rPr>
          <w:rFonts w:ascii="Times New Roman" w:eastAsia="HY신명조" w:hAnsi="Times New Roman" w:cs="Times New Roman"/>
          <w:noProof/>
        </w:rPr>
        <w:t>2005)</w:t>
      </w:r>
      <w:r w:rsidR="00B22376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271-292.</w:t>
      </w:r>
      <w:bookmarkEnd w:id="15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6" w:name="_ENREF_13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Liquidity and market efficiency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22376">
        <w:rPr>
          <w:rFonts w:ascii="Times New Roman" w:eastAsia="HY신명조" w:hAnsi="Times New Roman" w:cs="Times New Roman" w:hint="eastAsia"/>
          <w:noProof/>
        </w:rPr>
        <w:t>87, (</w:t>
      </w:r>
      <w:r w:rsidRPr="00E2141B">
        <w:rPr>
          <w:rFonts w:ascii="Times New Roman" w:eastAsia="HY신명조" w:hAnsi="Times New Roman" w:cs="Times New Roman"/>
          <w:noProof/>
        </w:rPr>
        <w:t>2008)</w:t>
      </w:r>
      <w:r w:rsidR="00B22376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249-268.</w:t>
      </w:r>
      <w:bookmarkEnd w:id="16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7" w:name="_ENREF_14"/>
      <w:r w:rsidRPr="00E2141B">
        <w:rPr>
          <w:rFonts w:ascii="Times New Roman" w:eastAsia="HY신명조" w:hAnsi="Times New Roman" w:cs="Times New Roman"/>
          <w:noProof/>
        </w:rPr>
        <w:t xml:space="preserve">Chordia, T., R. Roll,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Recent trends in trading activity and market quality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22376">
        <w:rPr>
          <w:rFonts w:ascii="Times New Roman" w:eastAsia="HY신명조" w:hAnsi="Times New Roman" w:cs="Times New Roman" w:hint="eastAsia"/>
          <w:noProof/>
        </w:rPr>
        <w:t>101, (</w:t>
      </w:r>
      <w:r w:rsidRPr="00E2141B">
        <w:rPr>
          <w:rFonts w:ascii="Times New Roman" w:eastAsia="HY신명조" w:hAnsi="Times New Roman" w:cs="Times New Roman"/>
          <w:noProof/>
        </w:rPr>
        <w:t>2011</w:t>
      </w:r>
      <w:r w:rsidR="00B22376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243-263.</w:t>
      </w:r>
      <w:bookmarkEnd w:id="17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8" w:name="_ENREF_15"/>
      <w:r w:rsidRPr="00E2141B">
        <w:rPr>
          <w:rFonts w:ascii="Times New Roman" w:eastAsia="HY신명조" w:hAnsi="Times New Roman" w:cs="Times New Roman"/>
          <w:noProof/>
        </w:rPr>
        <w:t xml:space="preserve">Chordia, T. and A. Subrahmanyam,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Order imbalance and individual stock returns: Theory and evidence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B22376">
        <w:rPr>
          <w:rFonts w:ascii="Times New Roman" w:eastAsia="HY신명조" w:hAnsi="Times New Roman" w:cs="Times New Roman" w:hint="eastAsia"/>
          <w:noProof/>
        </w:rPr>
        <w:t>72, (</w:t>
      </w:r>
      <w:r w:rsidRPr="00E2141B">
        <w:rPr>
          <w:rFonts w:ascii="Times New Roman" w:eastAsia="HY신명조" w:hAnsi="Times New Roman" w:cs="Times New Roman"/>
          <w:noProof/>
        </w:rPr>
        <w:t>2004</w:t>
      </w:r>
      <w:r w:rsidR="00B22376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485-518.</w:t>
      </w:r>
      <w:bookmarkEnd w:id="18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19" w:name="_ENREF_16"/>
      <w:r w:rsidRPr="00E2141B">
        <w:rPr>
          <w:rFonts w:ascii="Times New Roman" w:eastAsia="HY신명조" w:hAnsi="Times New Roman" w:cs="Times New Roman"/>
          <w:noProof/>
        </w:rPr>
        <w:lastRenderedPageBreak/>
        <w:t xml:space="preserve">Chung, D.Y. and K. Hrazdil,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Liquidity and market efficiency: A large sample study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Banking &amp;amp;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34, (</w:t>
      </w:r>
      <w:r w:rsidRPr="00E2141B">
        <w:rPr>
          <w:rFonts w:ascii="Times New Roman" w:eastAsia="HY신명조" w:hAnsi="Times New Roman" w:cs="Times New Roman"/>
          <w:noProof/>
        </w:rPr>
        <w:t>2010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2346-2357.</w:t>
      </w:r>
      <w:bookmarkEnd w:id="19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0" w:name="_ENREF_17"/>
      <w:r w:rsidRPr="00E2141B">
        <w:rPr>
          <w:rFonts w:ascii="Times New Roman" w:eastAsia="HY신명조" w:hAnsi="Times New Roman" w:cs="Times New Roman"/>
          <w:noProof/>
        </w:rPr>
        <w:t xml:space="preserve">Chung, D.Y. and K. Hrazdil,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Liquidity and market efficiency: Analysis of NASDAQ firms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Global Finance Journal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21, (</w:t>
      </w:r>
      <w:r w:rsidRPr="00E2141B">
        <w:rPr>
          <w:rFonts w:ascii="Times New Roman" w:eastAsia="HY신명조" w:hAnsi="Times New Roman" w:cs="Times New Roman"/>
          <w:noProof/>
        </w:rPr>
        <w:t>2010)</w:t>
      </w:r>
      <w:r w:rsidR="002806E0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262-274.</w:t>
      </w:r>
      <w:bookmarkEnd w:id="20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1" w:name="_ENREF_18"/>
      <w:r w:rsidRPr="00E2141B">
        <w:rPr>
          <w:rFonts w:ascii="Times New Roman" w:eastAsia="HY신명조" w:hAnsi="Times New Roman" w:cs="Times New Roman"/>
          <w:noProof/>
        </w:rPr>
        <w:t xml:space="preserve">Chung, S.-L., C.-H. Hung, and C.-Y. Yeh,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When does investor sentiment predict stock returns?</w:t>
      </w:r>
      <w:r w:rsidR="006E24BA" w:rsidRPr="006E24BA">
        <w:rPr>
          <w:rFonts w:ascii="Times New Roman" w:eastAsia="HY신명조" w:hAnsi="Times New Roman" w:cs="Times New Roman" w:hint="eastAsia"/>
          <w:noProof/>
        </w:rPr>
        <w:t xml:space="preserve"> 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Empirical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19, (</w:t>
      </w:r>
      <w:r w:rsidRPr="00E2141B">
        <w:rPr>
          <w:rFonts w:ascii="Times New Roman" w:eastAsia="HY신명조" w:hAnsi="Times New Roman" w:cs="Times New Roman"/>
          <w:noProof/>
        </w:rPr>
        <w:t>2012)</w:t>
      </w:r>
      <w:r w:rsidR="002806E0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217-240.</w:t>
      </w:r>
      <w:bookmarkEnd w:id="21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2" w:name="_ENREF_19"/>
      <w:r w:rsidRPr="00E2141B">
        <w:rPr>
          <w:rFonts w:ascii="Times New Roman" w:eastAsia="HY신명조" w:hAnsi="Times New Roman" w:cs="Times New Roman"/>
          <w:noProof/>
        </w:rPr>
        <w:t xml:space="preserve">Cushing, D. and A. Madhavan,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Stock returns and trading at the close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Markets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3, (</w:t>
      </w:r>
      <w:r w:rsidRPr="00E2141B">
        <w:rPr>
          <w:rFonts w:ascii="Times New Roman" w:eastAsia="HY신명조" w:hAnsi="Times New Roman" w:cs="Times New Roman"/>
          <w:noProof/>
        </w:rPr>
        <w:t>2000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45-67.</w:t>
      </w:r>
      <w:bookmarkEnd w:id="22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3" w:name="_ENREF_20"/>
      <w:r w:rsidRPr="00E2141B">
        <w:rPr>
          <w:rFonts w:ascii="Times New Roman" w:eastAsia="HY신명조" w:hAnsi="Times New Roman" w:cs="Times New Roman"/>
          <w:noProof/>
        </w:rPr>
        <w:t xml:space="preserve">Fama, E.F., Efficient Capital Markets: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A Review of Theory and Empirical Work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25, (</w:t>
      </w:r>
      <w:r w:rsidRPr="00E2141B">
        <w:rPr>
          <w:rFonts w:ascii="Times New Roman" w:eastAsia="HY신명조" w:hAnsi="Times New Roman" w:cs="Times New Roman"/>
          <w:noProof/>
        </w:rPr>
        <w:t>1970)</w:t>
      </w:r>
      <w:r w:rsidR="002806E0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383-417.</w:t>
      </w:r>
      <w:bookmarkEnd w:id="23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4" w:name="_ENREF_21"/>
      <w:r w:rsidRPr="00E2141B">
        <w:rPr>
          <w:rFonts w:ascii="Times New Roman" w:eastAsia="HY신명조" w:hAnsi="Times New Roman" w:cs="Times New Roman"/>
          <w:noProof/>
        </w:rPr>
        <w:t xml:space="preserve">French, K.R. and R. Roll,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Stock return variances: The arrival of information and the reaction of traders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17, (</w:t>
      </w:r>
      <w:r w:rsidRPr="00E2141B">
        <w:rPr>
          <w:rFonts w:ascii="Times New Roman" w:eastAsia="HY신명조" w:hAnsi="Times New Roman" w:cs="Times New Roman"/>
          <w:noProof/>
        </w:rPr>
        <w:t>1986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5-26.</w:t>
      </w:r>
      <w:bookmarkEnd w:id="24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5" w:name="_ENREF_22"/>
      <w:r w:rsidRPr="00E2141B">
        <w:rPr>
          <w:rFonts w:ascii="Times New Roman" w:eastAsia="HY신명조" w:hAnsi="Times New Roman" w:cs="Times New Roman"/>
          <w:noProof/>
        </w:rPr>
        <w:t xml:space="preserve">Griffin, J.M., P.J. Kelly, and F. Nardari,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Do Market Efficiency Measures Yield Correct Inferences? A Comparison of Developed and Emerging Markets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23, (</w:t>
      </w:r>
      <w:r w:rsidRPr="00E2141B">
        <w:rPr>
          <w:rFonts w:ascii="Times New Roman" w:eastAsia="HY신명조" w:hAnsi="Times New Roman" w:cs="Times New Roman"/>
          <w:noProof/>
        </w:rPr>
        <w:t>2010)</w:t>
      </w:r>
      <w:r w:rsidR="002806E0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3225-3277.</w:t>
      </w:r>
      <w:bookmarkEnd w:id="25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6" w:name="_ENREF_23"/>
      <w:r w:rsidRPr="00E2141B">
        <w:rPr>
          <w:rFonts w:ascii="Times New Roman" w:eastAsia="HY신명조" w:hAnsi="Times New Roman" w:cs="Times New Roman"/>
          <w:noProof/>
        </w:rPr>
        <w:t xml:space="preserve">Grossman, S.J. and M.H. Miller,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Liquidity and Market Structure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43, (</w:t>
      </w:r>
      <w:r w:rsidRPr="00E2141B">
        <w:rPr>
          <w:rFonts w:ascii="Times New Roman" w:eastAsia="HY신명조" w:hAnsi="Times New Roman" w:cs="Times New Roman"/>
          <w:noProof/>
        </w:rPr>
        <w:t>1988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617-633.</w:t>
      </w:r>
      <w:bookmarkEnd w:id="26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7" w:name="_ENREF_24"/>
      <w:r w:rsidRPr="00E2141B">
        <w:rPr>
          <w:rFonts w:ascii="Times New Roman" w:eastAsia="HY신명조" w:hAnsi="Times New Roman" w:cs="Times New Roman"/>
          <w:noProof/>
        </w:rPr>
        <w:t xml:space="preserve">Hasbrouck, J. and D.J. Seppi,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Common factors in prices, order flows, and liquidity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59, (</w:t>
      </w:r>
      <w:r w:rsidRPr="00E2141B">
        <w:rPr>
          <w:rFonts w:ascii="Times New Roman" w:eastAsia="HY신명조" w:hAnsi="Times New Roman" w:cs="Times New Roman"/>
          <w:noProof/>
        </w:rPr>
        <w:t>2001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383-411.</w:t>
      </w:r>
      <w:bookmarkEnd w:id="27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8" w:name="_ENREF_25"/>
      <w:r w:rsidRPr="00E2141B">
        <w:rPr>
          <w:rFonts w:ascii="Times New Roman" w:eastAsia="HY신명조" w:hAnsi="Times New Roman" w:cs="Times New Roman"/>
          <w:noProof/>
        </w:rPr>
        <w:t xml:space="preserve">Heston, S.L., R.A. Korajczyk, and R. Sadka,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Intraday Patterns in the Cross-section of Stock Returns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772182">
        <w:rPr>
          <w:rFonts w:ascii="Times New Roman" w:eastAsia="HY신명조" w:hAnsi="Times New Roman" w:cs="Times New Roman"/>
          <w:i/>
          <w:noProof/>
        </w:rPr>
        <w:t xml:space="preserve"> Journal of Finance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65, (</w:t>
      </w:r>
      <w:r w:rsidRPr="00E2141B">
        <w:rPr>
          <w:rFonts w:ascii="Times New Roman" w:eastAsia="HY신명조" w:hAnsi="Times New Roman" w:cs="Times New Roman"/>
          <w:noProof/>
        </w:rPr>
        <w:t>2010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1369-1407.</w:t>
      </w:r>
      <w:bookmarkEnd w:id="28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29" w:name="_ENREF_26"/>
      <w:r w:rsidRPr="00E2141B">
        <w:rPr>
          <w:rFonts w:ascii="Times New Roman" w:eastAsia="HY신명조" w:hAnsi="Times New Roman" w:cs="Times New Roman"/>
          <w:noProof/>
        </w:rPr>
        <w:t xml:space="preserve">Hillmer, S.C. and P.L. Yu,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The market speed of adjustment to new information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7, (</w:t>
      </w:r>
      <w:r w:rsidRPr="00E2141B">
        <w:rPr>
          <w:rFonts w:ascii="Times New Roman" w:eastAsia="HY신명조" w:hAnsi="Times New Roman" w:cs="Times New Roman"/>
          <w:noProof/>
        </w:rPr>
        <w:t>1979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321-345.</w:t>
      </w:r>
      <w:bookmarkEnd w:id="29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0" w:name="_ENREF_27"/>
      <w:r w:rsidRPr="00E2141B">
        <w:rPr>
          <w:rFonts w:ascii="Times New Roman" w:eastAsia="HY신명조" w:hAnsi="Times New Roman" w:cs="Times New Roman"/>
          <w:noProof/>
        </w:rPr>
        <w:t xml:space="preserve">Jones, C.M. and M.L. Lipson,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Sixteenths: direct evidence on institutional execution costs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59, (</w:t>
      </w:r>
      <w:r w:rsidRPr="00E2141B">
        <w:rPr>
          <w:rFonts w:ascii="Times New Roman" w:eastAsia="HY신명조" w:hAnsi="Times New Roman" w:cs="Times New Roman"/>
          <w:noProof/>
        </w:rPr>
        <w:t>2001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253-278.</w:t>
      </w:r>
      <w:bookmarkEnd w:id="30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1" w:name="_ENREF_28"/>
      <w:r w:rsidRPr="00E2141B">
        <w:rPr>
          <w:rFonts w:ascii="Times New Roman" w:eastAsia="HY신명조" w:hAnsi="Times New Roman" w:cs="Times New Roman"/>
          <w:noProof/>
        </w:rPr>
        <w:t xml:space="preserve">Kapadia, N. and X. Pu,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Limited arbitrage between equity and credit markets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2806E0">
        <w:rPr>
          <w:rFonts w:ascii="Times New Roman" w:eastAsia="HY신명조" w:hAnsi="Times New Roman" w:cs="Times New Roman" w:hint="eastAsia"/>
          <w:noProof/>
        </w:rPr>
        <w:t>105, (</w:t>
      </w:r>
      <w:r w:rsidRPr="00E2141B">
        <w:rPr>
          <w:rFonts w:ascii="Times New Roman" w:eastAsia="HY신명조" w:hAnsi="Times New Roman" w:cs="Times New Roman"/>
          <w:noProof/>
        </w:rPr>
        <w:t>2012</w:t>
      </w:r>
      <w:r w:rsidR="002806E0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542-564.</w:t>
      </w:r>
      <w:bookmarkEnd w:id="31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2" w:name="_ENREF_29"/>
      <w:r w:rsidRPr="00E2141B">
        <w:rPr>
          <w:rFonts w:ascii="Times New Roman" w:eastAsia="HY신명조" w:hAnsi="Times New Roman" w:cs="Times New Roman"/>
          <w:noProof/>
        </w:rPr>
        <w:t xml:space="preserve">Kyle, A.S.,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Continuous Auctions and Insider Trading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Econometrica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>
        <w:rPr>
          <w:rFonts w:ascii="Times New Roman" w:eastAsia="HY신명조" w:hAnsi="Times New Roman" w:cs="Times New Roman" w:hint="eastAsia"/>
          <w:noProof/>
        </w:rPr>
        <w:t>53, (</w:t>
      </w:r>
      <w:r w:rsidRPr="00E2141B">
        <w:rPr>
          <w:rFonts w:ascii="Times New Roman" w:eastAsia="HY신명조" w:hAnsi="Times New Roman" w:cs="Times New Roman"/>
          <w:noProof/>
        </w:rPr>
        <w:t>1985</w:t>
      </w:r>
      <w:r w:rsidR="00E2141B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1315-1335.</w:t>
      </w:r>
      <w:bookmarkEnd w:id="32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3" w:name="_ENREF_30"/>
      <w:r w:rsidRPr="00E2141B">
        <w:rPr>
          <w:rFonts w:ascii="Times New Roman" w:eastAsia="HY신명조" w:hAnsi="Times New Roman" w:cs="Times New Roman"/>
          <w:noProof/>
        </w:rPr>
        <w:t xml:space="preserve">Lo, A.W. and A.C. MacKinlay,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Stock market prices do not follow random walks: evidence from a simple specification test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>
        <w:rPr>
          <w:rFonts w:ascii="Times New Roman" w:eastAsia="HY신명조" w:hAnsi="Times New Roman" w:cs="Times New Roman" w:hint="eastAsia"/>
          <w:noProof/>
        </w:rPr>
        <w:t>1, (</w:t>
      </w:r>
      <w:r w:rsidRPr="00E2141B">
        <w:rPr>
          <w:rFonts w:ascii="Times New Roman" w:eastAsia="HY신명조" w:hAnsi="Times New Roman" w:cs="Times New Roman"/>
          <w:noProof/>
        </w:rPr>
        <w:t>1988)</w:t>
      </w:r>
      <w:r w:rsidR="00E2141B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41-66.</w:t>
      </w:r>
      <w:bookmarkEnd w:id="33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4" w:name="_ENREF_31"/>
      <w:r w:rsidRPr="00E2141B">
        <w:rPr>
          <w:rFonts w:ascii="Times New Roman" w:eastAsia="HY신명조" w:hAnsi="Times New Roman" w:cs="Times New Roman"/>
          <w:noProof/>
        </w:rPr>
        <w:t xml:space="preserve">Lo, A.W. and A.C. MacKinlay,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When are contrarian profits due to stock market overreaction?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>
        <w:rPr>
          <w:rFonts w:ascii="Times New Roman" w:eastAsia="HY신명조" w:hAnsi="Times New Roman" w:cs="Times New Roman" w:hint="eastAsia"/>
          <w:noProof/>
        </w:rPr>
        <w:t>3, (</w:t>
      </w:r>
      <w:r w:rsidRPr="00E2141B">
        <w:rPr>
          <w:rFonts w:ascii="Times New Roman" w:eastAsia="HY신명조" w:hAnsi="Times New Roman" w:cs="Times New Roman"/>
          <w:noProof/>
        </w:rPr>
        <w:t>1990)</w:t>
      </w:r>
      <w:r w:rsidR="00E2141B">
        <w:rPr>
          <w:rFonts w:ascii="Times New Roman" w:eastAsia="HY신명조" w:hAnsi="Times New Roman" w:cs="Times New Roman" w:hint="eastAsia"/>
          <w:noProof/>
        </w:rPr>
        <w:t xml:space="preserve">, </w:t>
      </w:r>
      <w:r w:rsidRPr="00E2141B">
        <w:rPr>
          <w:rFonts w:ascii="Times New Roman" w:eastAsia="HY신명조" w:hAnsi="Times New Roman" w:cs="Times New Roman"/>
          <w:noProof/>
        </w:rPr>
        <w:t>175-205.</w:t>
      </w:r>
      <w:bookmarkEnd w:id="34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5" w:name="_ENREF_32"/>
      <w:r w:rsidRPr="00E2141B">
        <w:rPr>
          <w:rFonts w:ascii="Times New Roman" w:eastAsia="HY신명조" w:hAnsi="Times New Roman" w:cs="Times New Roman"/>
          <w:noProof/>
        </w:rPr>
        <w:t xml:space="preserve">Madhavan, A., M. Richardson, and M. Roomans,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Why do security prices change? A transaction-level analysis of NYSE stocks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Review of Financial Studies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>
        <w:rPr>
          <w:rFonts w:ascii="Times New Roman" w:eastAsia="HY신명조" w:hAnsi="Times New Roman" w:cs="Times New Roman" w:hint="eastAsia"/>
          <w:noProof/>
        </w:rPr>
        <w:t>10, (</w:t>
      </w:r>
      <w:r w:rsidRPr="00E2141B">
        <w:rPr>
          <w:rFonts w:ascii="Times New Roman" w:eastAsia="HY신명조" w:hAnsi="Times New Roman" w:cs="Times New Roman"/>
          <w:noProof/>
        </w:rPr>
        <w:t>1997)</w:t>
      </w:r>
      <w:r w:rsidR="00E2141B">
        <w:rPr>
          <w:rFonts w:ascii="Times New Roman" w:eastAsia="HY신명조" w:hAnsi="Times New Roman" w:cs="Times New Roman" w:hint="eastAsia"/>
          <w:noProof/>
        </w:rPr>
        <w:t>,</w:t>
      </w:r>
      <w:r w:rsidRPr="00E2141B">
        <w:rPr>
          <w:rFonts w:ascii="Times New Roman" w:eastAsia="HY신명조" w:hAnsi="Times New Roman" w:cs="Times New Roman"/>
          <w:noProof/>
        </w:rPr>
        <w:t xml:space="preserve"> 1035-1064.</w:t>
      </w:r>
      <w:bookmarkEnd w:id="35"/>
    </w:p>
    <w:p w:rsidR="004B0E3A" w:rsidRPr="00E2141B" w:rsidRDefault="004B0E3A" w:rsidP="004B0E3A">
      <w:pPr>
        <w:spacing w:after="0" w:line="360" w:lineRule="auto"/>
        <w:ind w:left="720" w:hanging="720"/>
        <w:rPr>
          <w:rFonts w:ascii="Times New Roman" w:eastAsia="HY신명조" w:hAnsi="Times New Roman" w:cs="Times New Roman"/>
          <w:noProof/>
        </w:rPr>
      </w:pPr>
      <w:bookmarkStart w:id="36" w:name="_ENREF_33"/>
      <w:r w:rsidRPr="00E2141B">
        <w:rPr>
          <w:rFonts w:ascii="Times New Roman" w:eastAsia="HY신명조" w:hAnsi="Times New Roman" w:cs="Times New Roman"/>
          <w:noProof/>
        </w:rPr>
        <w:t xml:space="preserve">Patell, J.M. and M.A. Wolfson,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The intraday speed of adjustment of stock prices to earnings and dividend announcements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Financial Economics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 w:rsidRPr="00E2141B">
        <w:rPr>
          <w:rFonts w:ascii="Times New Roman" w:eastAsia="HY신명조" w:hAnsi="Times New Roman" w:cs="Times New Roman"/>
          <w:noProof/>
        </w:rPr>
        <w:t>13</w:t>
      </w:r>
      <w:r w:rsidR="00E2141B">
        <w:rPr>
          <w:rFonts w:ascii="Times New Roman" w:eastAsia="HY신명조" w:hAnsi="Times New Roman" w:cs="Times New Roman" w:hint="eastAsia"/>
          <w:noProof/>
        </w:rPr>
        <w:t>, (</w:t>
      </w:r>
      <w:r w:rsidRPr="00E2141B">
        <w:rPr>
          <w:rFonts w:ascii="Times New Roman" w:eastAsia="HY신명조" w:hAnsi="Times New Roman" w:cs="Times New Roman"/>
          <w:noProof/>
        </w:rPr>
        <w:t>1984)</w:t>
      </w:r>
      <w:r w:rsidR="00E2141B">
        <w:rPr>
          <w:rFonts w:ascii="Times New Roman" w:eastAsia="HY신명조" w:hAnsi="Times New Roman" w:cs="Times New Roman" w:hint="eastAsia"/>
          <w:noProof/>
        </w:rPr>
        <w:t xml:space="preserve">, </w:t>
      </w:r>
      <w:r w:rsidRPr="00E2141B">
        <w:rPr>
          <w:rFonts w:ascii="Times New Roman" w:eastAsia="HY신명조" w:hAnsi="Times New Roman" w:cs="Times New Roman"/>
          <w:noProof/>
        </w:rPr>
        <w:t>223-252.</w:t>
      </w:r>
      <w:bookmarkEnd w:id="36"/>
    </w:p>
    <w:p w:rsidR="00CA7AE3" w:rsidRPr="000E1300" w:rsidRDefault="004B0E3A" w:rsidP="00B53A16">
      <w:pPr>
        <w:spacing w:after="0" w:line="360" w:lineRule="auto"/>
        <w:ind w:left="720" w:hanging="720"/>
        <w:rPr>
          <w:rFonts w:ascii="Times New Roman" w:eastAsia="HY신명조" w:hAnsi="Times New Roman" w:cs="Times New Roman"/>
          <w:szCs w:val="20"/>
        </w:rPr>
      </w:pPr>
      <w:bookmarkStart w:id="37" w:name="_ENREF_34"/>
      <w:r w:rsidRPr="00E2141B">
        <w:rPr>
          <w:rFonts w:ascii="Times New Roman" w:eastAsia="HY신명조" w:hAnsi="Times New Roman" w:cs="Times New Roman"/>
          <w:noProof/>
        </w:rPr>
        <w:t xml:space="preserve">Stoll, H.R., </w:t>
      </w:r>
      <w:r w:rsidR="006E24BA">
        <w:rPr>
          <w:rFonts w:ascii="Times New Roman" w:eastAsia="HY신명조" w:hAnsi="Times New Roman" w:cs="Times New Roman"/>
          <w:noProof/>
        </w:rPr>
        <w:t>“</w:t>
      </w:r>
      <w:r w:rsidRPr="00E2141B">
        <w:rPr>
          <w:rFonts w:ascii="Times New Roman" w:eastAsia="HY신명조" w:hAnsi="Times New Roman" w:cs="Times New Roman"/>
          <w:noProof/>
        </w:rPr>
        <w:t>Electronic Trading in Stock Markets</w:t>
      </w:r>
      <w:r w:rsidR="006E24BA">
        <w:rPr>
          <w:rFonts w:ascii="Times New Roman" w:eastAsia="HY신명조" w:hAnsi="Times New Roman" w:cs="Times New Roman" w:hint="eastAsia"/>
          <w:noProof/>
        </w:rPr>
        <w:t>,</w:t>
      </w:r>
      <w:r w:rsidR="006E24BA">
        <w:rPr>
          <w:rFonts w:ascii="Times New Roman" w:eastAsia="HY신명조" w:hAnsi="Times New Roman" w:cs="Times New Roman"/>
          <w:noProof/>
        </w:rPr>
        <w:t>”</w:t>
      </w:r>
      <w:r w:rsidRPr="00E2141B">
        <w:rPr>
          <w:rFonts w:ascii="Times New Roman" w:eastAsia="HY신명조" w:hAnsi="Times New Roman" w:cs="Times New Roman"/>
          <w:noProof/>
        </w:rPr>
        <w:t xml:space="preserve"> </w:t>
      </w:r>
      <w:r w:rsidRPr="00772182">
        <w:rPr>
          <w:rFonts w:ascii="Times New Roman" w:eastAsia="HY신명조" w:hAnsi="Times New Roman" w:cs="Times New Roman"/>
          <w:i/>
          <w:noProof/>
        </w:rPr>
        <w:t>Journal of Economic Perspectives</w:t>
      </w:r>
      <w:r w:rsidRPr="00E2141B">
        <w:rPr>
          <w:rFonts w:ascii="Times New Roman" w:eastAsia="HY신명조" w:hAnsi="Times New Roman" w:cs="Times New Roman"/>
          <w:noProof/>
        </w:rPr>
        <w:t xml:space="preserve">, </w:t>
      </w:r>
      <w:r w:rsidR="00E2141B" w:rsidRPr="00E2141B">
        <w:rPr>
          <w:rFonts w:ascii="Times New Roman" w:eastAsia="HY신명조" w:hAnsi="Times New Roman" w:cs="Times New Roman"/>
          <w:noProof/>
        </w:rPr>
        <w:t>20</w:t>
      </w:r>
      <w:r w:rsidR="00E2141B">
        <w:rPr>
          <w:rFonts w:ascii="Times New Roman" w:eastAsia="HY신명조" w:hAnsi="Times New Roman" w:cs="Times New Roman" w:hint="eastAsia"/>
          <w:noProof/>
        </w:rPr>
        <w:t>, (</w:t>
      </w:r>
      <w:r w:rsidRPr="00E2141B">
        <w:rPr>
          <w:rFonts w:ascii="Times New Roman" w:eastAsia="HY신명조" w:hAnsi="Times New Roman" w:cs="Times New Roman"/>
          <w:noProof/>
        </w:rPr>
        <w:t>2006</w:t>
      </w:r>
      <w:r w:rsidR="00E2141B">
        <w:rPr>
          <w:rFonts w:ascii="Times New Roman" w:eastAsia="HY신명조" w:hAnsi="Times New Roman" w:cs="Times New Roman" w:hint="eastAsia"/>
          <w:noProof/>
        </w:rPr>
        <w:t>),</w:t>
      </w:r>
      <w:r w:rsidRPr="00E2141B">
        <w:rPr>
          <w:rFonts w:ascii="Times New Roman" w:eastAsia="HY신명조" w:hAnsi="Times New Roman" w:cs="Times New Roman"/>
          <w:noProof/>
        </w:rPr>
        <w:t xml:space="preserve"> 153-174.</w:t>
      </w:r>
      <w:bookmarkEnd w:id="37"/>
      <w:r w:rsidR="00CA7AE3" w:rsidRPr="000E1300">
        <w:rPr>
          <w:rFonts w:ascii="Times New Roman" w:eastAsia="HY신명조" w:hAnsi="Times New Roman" w:cs="Times New Roman"/>
          <w:szCs w:val="20"/>
        </w:rPr>
        <w:br w:type="page"/>
      </w:r>
    </w:p>
    <w:p w:rsidR="00521D9F" w:rsidRDefault="00EC2365" w:rsidP="00EC2365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</w:rPr>
      </w:pPr>
      <w:bookmarkStart w:id="38" w:name="_Toc330331829"/>
      <w:r>
        <w:rPr>
          <w:rFonts w:ascii="Times New Roman" w:eastAsia="HY신명조" w:hAnsi="Times New Roman" w:cs="Times New Roman" w:hint="eastAsia"/>
        </w:rPr>
        <w:lastRenderedPageBreak/>
        <w:t>&lt;</w:t>
      </w:r>
      <w:r>
        <w:rPr>
          <w:rFonts w:ascii="Times New Roman" w:eastAsia="HY신명조" w:hAnsi="Times New Roman" w:cs="Times New Roman" w:hint="eastAsia"/>
        </w:rPr>
        <w:t>그림</w:t>
      </w:r>
      <w:r w:rsidR="00521D9F" w:rsidRPr="00521D9F">
        <w:rPr>
          <w:rFonts w:ascii="Times New Roman" w:eastAsia="HY신명조" w:hAnsi="Times New Roman" w:cs="Times New Roman"/>
        </w:rPr>
        <w:t xml:space="preserve"> </w:t>
      </w:r>
      <w:r w:rsidR="00521D9F" w:rsidRPr="00521D9F">
        <w:rPr>
          <w:rFonts w:ascii="Times New Roman" w:eastAsia="HY신명조" w:hAnsi="Times New Roman" w:cs="Times New Roman"/>
        </w:rPr>
        <w:fldChar w:fldCharType="begin"/>
      </w:r>
      <w:r w:rsidR="00521D9F" w:rsidRPr="00521D9F">
        <w:rPr>
          <w:rFonts w:ascii="Times New Roman" w:eastAsia="HY신명조" w:hAnsi="Times New Roman" w:cs="Times New Roman"/>
        </w:rPr>
        <w:instrText xml:space="preserve"> SEQ Figure \* ARABIC </w:instrText>
      </w:r>
      <w:r w:rsidR="00521D9F" w:rsidRPr="00521D9F">
        <w:rPr>
          <w:rFonts w:ascii="Times New Roman" w:eastAsia="HY신명조" w:hAnsi="Times New Roman" w:cs="Times New Roman"/>
        </w:rPr>
        <w:fldChar w:fldCharType="separate"/>
      </w:r>
      <w:r w:rsidR="008A748D">
        <w:rPr>
          <w:rFonts w:ascii="Times New Roman" w:eastAsia="HY신명조" w:hAnsi="Times New Roman" w:cs="Times New Roman"/>
          <w:noProof/>
        </w:rPr>
        <w:t>1</w:t>
      </w:r>
      <w:r w:rsidR="00521D9F" w:rsidRPr="00521D9F">
        <w:rPr>
          <w:rFonts w:ascii="Times New Roman" w:eastAsia="HY신명조" w:hAnsi="Times New Roman" w:cs="Times New Roman"/>
        </w:rPr>
        <w:fldChar w:fldCharType="end"/>
      </w:r>
      <w:r>
        <w:rPr>
          <w:rFonts w:ascii="Times New Roman" w:eastAsia="HY신명조" w:hAnsi="Times New Roman" w:cs="Times New Roman" w:hint="eastAsia"/>
        </w:rPr>
        <w:t>&gt;</w:t>
      </w:r>
      <w:r w:rsidR="00521D9F" w:rsidRPr="00521D9F">
        <w:rPr>
          <w:rFonts w:ascii="Times New Roman" w:eastAsia="HY신명조" w:hAnsi="Times New Roman" w:cs="Times New Roman" w:hint="eastAsia"/>
        </w:rPr>
        <w:t xml:space="preserve"> </w:t>
      </w:r>
      <w:r w:rsidR="00521D9F" w:rsidRPr="00521D9F">
        <w:rPr>
          <w:rFonts w:ascii="Times New Roman" w:eastAsia="HY신명조" w:hAnsi="Times New Roman" w:cs="Times New Roman"/>
        </w:rPr>
        <w:t>한국주식시장의</w:t>
      </w:r>
      <w:r w:rsidR="00521D9F" w:rsidRPr="00521D9F">
        <w:rPr>
          <w:rFonts w:ascii="Times New Roman" w:eastAsia="HY신명조" w:hAnsi="Times New Roman" w:cs="Times New Roman"/>
        </w:rPr>
        <w:t xml:space="preserve"> </w:t>
      </w:r>
      <w:r w:rsidR="00521D9F" w:rsidRPr="00521D9F">
        <w:rPr>
          <w:rFonts w:ascii="Times New Roman" w:eastAsia="HY신명조" w:hAnsi="Times New Roman" w:cs="Times New Roman"/>
        </w:rPr>
        <w:t>일별</w:t>
      </w:r>
      <w:r w:rsidR="00521D9F" w:rsidRPr="00521D9F">
        <w:rPr>
          <w:rFonts w:ascii="Times New Roman" w:eastAsia="HY신명조" w:hAnsi="Times New Roman" w:cs="Times New Roman"/>
        </w:rPr>
        <w:t xml:space="preserve"> </w:t>
      </w:r>
      <w:r w:rsidR="00504169">
        <w:rPr>
          <w:rFonts w:ascii="Times New Roman" w:eastAsia="HY신명조" w:hAnsi="Times New Roman" w:cs="Times New Roman" w:hint="eastAsia"/>
        </w:rPr>
        <w:t>유동성</w:t>
      </w:r>
      <w:r w:rsidR="008006C5">
        <w:rPr>
          <w:rFonts w:ascii="Times New Roman" w:eastAsia="HY신명조" w:hAnsi="Times New Roman" w:cs="Times New Roman" w:hint="eastAsia"/>
        </w:rPr>
        <w:t xml:space="preserve"> </w:t>
      </w:r>
      <w:r w:rsidR="00744E20">
        <w:rPr>
          <w:rFonts w:ascii="Times New Roman" w:eastAsia="HY신명조" w:hAnsi="Times New Roman" w:cs="Times New Roman" w:hint="eastAsia"/>
        </w:rPr>
        <w:t>추이</w:t>
      </w:r>
      <w:bookmarkEnd w:id="38"/>
    </w:p>
    <w:p w:rsidR="00521D9F" w:rsidRPr="00504169" w:rsidRDefault="00521D9F" w:rsidP="00527232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521D9F" w:rsidRDefault="00652C45" w:rsidP="00527232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그림은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1997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년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월부터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년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월까지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측정한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(daily)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스프레드의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시계열을</w:t>
      </w:r>
      <w:proofErr w:type="spellEnd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나타낸다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호가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호가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스프레드율</w:t>
      </w:r>
      <w:proofErr w:type="spellEnd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>(quoted spread ratio)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을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(average quoted spread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ratio, QSPRD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(time weighted </w:t>
      </w:r>
      <w:r w:rsidR="009D7588">
        <w:rPr>
          <w:rFonts w:ascii="Times New Roman" w:eastAsia="HY신명조" w:hAnsi="Times New Roman" w:cs="Times New Roman" w:hint="eastAsia"/>
          <w:sz w:val="18"/>
          <w:szCs w:val="18"/>
        </w:rPr>
        <w:t xml:space="preserve">average 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spread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ratio, TWSPRD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.</w:t>
      </w:r>
      <w:r w:rsidR="00B11EE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호가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스프레드율은</w:t>
      </w:r>
      <w:proofErr w:type="spellEnd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="00397C0B"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397C0B"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="00397C0B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="00397C0B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개별종목에서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직전연도의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시가총액으로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>가중평균</w:t>
      </w:r>
      <w:r w:rsidR="006A43AF">
        <w:rPr>
          <w:rFonts w:ascii="Times New Roman" w:eastAsia="HY신명조" w:hAnsi="Times New Roman" w:cs="Times New Roman" w:hint="eastAsia"/>
          <w:sz w:val="18"/>
          <w:szCs w:val="18"/>
        </w:rPr>
        <w:t>하여</w:t>
      </w:r>
      <w:proofErr w:type="spellEnd"/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 w:rsidR="006A43A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6A43AF"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="00397C0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6A43AF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6A43AF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CB3D4B" w:rsidRDefault="00CB3D4B" w:rsidP="004D250A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4D250A" w:rsidRDefault="004D250A" w:rsidP="00527232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/>
          <w:noProof/>
          <w:sz w:val="18"/>
          <w:szCs w:val="18"/>
        </w:rPr>
        <w:drawing>
          <wp:inline distT="0" distB="0" distL="0" distR="0" wp14:anchorId="1D6CE875" wp14:editId="761E9150">
            <wp:extent cx="5821860" cy="3799645"/>
            <wp:effectExtent l="0" t="0" r="762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758" cy="38067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D250A" w:rsidRDefault="004D250A" w:rsidP="00527232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972528" w:rsidRDefault="00972528">
      <w:pPr>
        <w:widowControl/>
        <w:wordWrap/>
        <w:autoSpaceDE/>
        <w:autoSpaceDN/>
        <w:rPr>
          <w:rFonts w:ascii="Times New Roman" w:eastAsia="HY신명조" w:hAnsi="Times New Roman" w:cs="Times New Roman"/>
          <w:sz w:val="22"/>
        </w:rPr>
      </w:pPr>
      <w:r>
        <w:rPr>
          <w:rFonts w:ascii="Times New Roman" w:eastAsia="HY신명조" w:hAnsi="Times New Roman" w:cs="Times New Roman"/>
          <w:sz w:val="22"/>
        </w:rPr>
        <w:br w:type="page"/>
      </w:r>
    </w:p>
    <w:p w:rsidR="00521D9F" w:rsidRDefault="00EC2365" w:rsidP="00EC2365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</w:rPr>
      </w:pPr>
      <w:r>
        <w:rPr>
          <w:rFonts w:ascii="Times New Roman" w:eastAsia="HY신명조" w:hAnsi="Times New Roman" w:cs="Times New Roman" w:hint="eastAsia"/>
        </w:rPr>
        <w:lastRenderedPageBreak/>
        <w:t>&lt;</w:t>
      </w:r>
      <w:r>
        <w:rPr>
          <w:rFonts w:ascii="Times New Roman" w:eastAsia="HY신명조" w:hAnsi="Times New Roman" w:cs="Times New Roman" w:hint="eastAsia"/>
        </w:rPr>
        <w:t>그림</w:t>
      </w:r>
      <w:r w:rsidR="00521D9F" w:rsidRPr="00521D9F">
        <w:rPr>
          <w:rFonts w:ascii="Times New Roman" w:eastAsia="HY신명조" w:hAnsi="Times New Roman" w:cs="Times New Roman"/>
        </w:rPr>
        <w:t xml:space="preserve"> </w:t>
      </w:r>
      <w:r w:rsidR="00521D9F" w:rsidRPr="00521D9F">
        <w:rPr>
          <w:rFonts w:ascii="Times New Roman" w:eastAsia="HY신명조" w:hAnsi="Times New Roman" w:cs="Times New Roman"/>
        </w:rPr>
        <w:fldChar w:fldCharType="begin"/>
      </w:r>
      <w:r w:rsidR="00521D9F" w:rsidRPr="00521D9F">
        <w:rPr>
          <w:rFonts w:ascii="Times New Roman" w:eastAsia="HY신명조" w:hAnsi="Times New Roman" w:cs="Times New Roman"/>
        </w:rPr>
        <w:instrText xml:space="preserve"> SEQ Figure \* ARABIC </w:instrText>
      </w:r>
      <w:r w:rsidR="00521D9F" w:rsidRPr="00521D9F">
        <w:rPr>
          <w:rFonts w:ascii="Times New Roman" w:eastAsia="HY신명조" w:hAnsi="Times New Roman" w:cs="Times New Roman"/>
        </w:rPr>
        <w:fldChar w:fldCharType="separate"/>
      </w:r>
      <w:r w:rsidR="008A748D">
        <w:rPr>
          <w:rFonts w:ascii="Times New Roman" w:eastAsia="HY신명조" w:hAnsi="Times New Roman" w:cs="Times New Roman"/>
          <w:noProof/>
        </w:rPr>
        <w:t>2</w:t>
      </w:r>
      <w:r w:rsidR="00521D9F" w:rsidRPr="00521D9F">
        <w:rPr>
          <w:rFonts w:ascii="Times New Roman" w:eastAsia="HY신명조" w:hAnsi="Times New Roman" w:cs="Times New Roman"/>
        </w:rPr>
        <w:fldChar w:fldCharType="end"/>
      </w:r>
      <w:r>
        <w:rPr>
          <w:rFonts w:ascii="Times New Roman" w:eastAsia="HY신명조" w:hAnsi="Times New Roman" w:cs="Times New Roman" w:hint="eastAsia"/>
        </w:rPr>
        <w:t>&gt;</w:t>
      </w:r>
      <w:r w:rsidR="00521D9F">
        <w:rPr>
          <w:rFonts w:ascii="Times New Roman" w:eastAsia="HY신명조" w:hAnsi="Times New Roman" w:cs="Times New Roman" w:hint="eastAsia"/>
        </w:rPr>
        <w:t xml:space="preserve"> </w:t>
      </w:r>
      <w:r w:rsidR="002677C3">
        <w:rPr>
          <w:rFonts w:ascii="Times New Roman" w:eastAsia="HY신명조" w:hAnsi="Times New Roman" w:cs="Times New Roman" w:hint="eastAsia"/>
        </w:rPr>
        <w:t>한국주식시장</w:t>
      </w:r>
      <w:r w:rsidR="005D1A06">
        <w:rPr>
          <w:rFonts w:ascii="Times New Roman" w:eastAsia="HY신명조" w:hAnsi="Times New Roman" w:cs="Times New Roman" w:hint="eastAsia"/>
        </w:rPr>
        <w:t>의</w:t>
      </w:r>
      <w:r w:rsidR="002677C3">
        <w:rPr>
          <w:rFonts w:ascii="Times New Roman" w:eastAsia="HY신명조" w:hAnsi="Times New Roman" w:cs="Times New Roman" w:hint="eastAsia"/>
        </w:rPr>
        <w:t xml:space="preserve"> </w:t>
      </w:r>
      <w:r w:rsidR="009D6AB8">
        <w:rPr>
          <w:rFonts w:ascii="Times New Roman" w:eastAsia="HY신명조" w:hAnsi="Times New Roman" w:cs="Times New Roman" w:hint="eastAsia"/>
        </w:rPr>
        <w:t>월별</w:t>
      </w:r>
      <w:r w:rsidR="009D6AB8">
        <w:rPr>
          <w:rFonts w:ascii="Times New Roman" w:eastAsia="HY신명조" w:hAnsi="Times New Roman" w:cs="Times New Roman" w:hint="eastAsia"/>
        </w:rPr>
        <w:t xml:space="preserve"> </w:t>
      </w:r>
      <w:r w:rsidR="002677C3">
        <w:rPr>
          <w:rFonts w:ascii="Times New Roman" w:eastAsia="HY신명조" w:hAnsi="Times New Roman" w:cs="Times New Roman" w:hint="eastAsia"/>
        </w:rPr>
        <w:t>시장효율성</w:t>
      </w:r>
      <w:r w:rsidR="002677C3">
        <w:rPr>
          <w:rFonts w:ascii="Times New Roman" w:eastAsia="HY신명조" w:hAnsi="Times New Roman" w:cs="Times New Roman" w:hint="eastAsia"/>
        </w:rPr>
        <w:t xml:space="preserve"> </w:t>
      </w:r>
      <w:r w:rsidR="002677C3">
        <w:rPr>
          <w:rFonts w:ascii="Times New Roman" w:eastAsia="HY신명조" w:hAnsi="Times New Roman" w:cs="Times New Roman" w:hint="eastAsia"/>
        </w:rPr>
        <w:t>추이</w:t>
      </w:r>
    </w:p>
    <w:p w:rsidR="008810EF" w:rsidRPr="002677C3" w:rsidRDefault="008810EF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9A57C1" w:rsidRPr="00AA52C8" w:rsidRDefault="009A57C1" w:rsidP="00521D9F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측정한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월별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(monthly)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시계열을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125396"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 w:rsidR="0012539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125396">
        <w:rPr>
          <w:rFonts w:ascii="Times New Roman" w:eastAsia="HY신명조" w:hAnsi="Times New Roman" w:cs="Times New Roman" w:hint="eastAsia"/>
          <w:sz w:val="18"/>
          <w:szCs w:val="18"/>
        </w:rPr>
        <w:t>그림으로</w:t>
      </w:r>
      <w:r w:rsidR="0012539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나타</w:t>
      </w:r>
      <w:r w:rsidR="00125396">
        <w:rPr>
          <w:rFonts w:ascii="Times New Roman" w:eastAsia="HY신명조" w:hAnsi="Times New Roman" w:cs="Times New Roman" w:hint="eastAsia"/>
          <w:sz w:val="18"/>
          <w:szCs w:val="18"/>
        </w:rPr>
        <w:t>내었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표준화하였으며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이하인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을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>1997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>월부터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>월까지</w:t>
      </w:r>
      <w:r w:rsidR="0047694B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추정하고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추정된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회귀계수에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대한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t-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통계량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(T-statistic)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설명력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(R-square)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아래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그림에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나타내었다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</w:p>
    <w:p w:rsidR="00521D9F" w:rsidRDefault="00521D9F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F71741" w:rsidRDefault="00F71741" w:rsidP="006F26C7">
      <w:pPr>
        <w:widowControl/>
        <w:wordWrap/>
        <w:autoSpaceDE/>
        <w:autoSpaceDN/>
        <w:spacing w:after="0"/>
        <w:jc w:val="center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/>
          <w:noProof/>
          <w:sz w:val="18"/>
          <w:szCs w:val="18"/>
        </w:rPr>
        <w:drawing>
          <wp:inline distT="0" distB="0" distL="0" distR="0" wp14:anchorId="3BF3BF03" wp14:editId="10F39EB3">
            <wp:extent cx="5750896" cy="3754951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855" cy="37581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1741" w:rsidRPr="00197739" w:rsidRDefault="00F71741" w:rsidP="006F26C7">
      <w:pPr>
        <w:widowControl/>
        <w:wordWrap/>
        <w:autoSpaceDE/>
        <w:autoSpaceDN/>
        <w:spacing w:after="0"/>
        <w:jc w:val="center"/>
        <w:rPr>
          <w:rFonts w:ascii="Times New Roman" w:eastAsia="HY신명조" w:hAnsi="Times New Roman" w:cs="Times New Roman"/>
          <w:sz w:val="18"/>
          <w:szCs w:val="18"/>
        </w:rPr>
      </w:pPr>
    </w:p>
    <w:p w:rsidR="006D4FB9" w:rsidRPr="006F26C7" w:rsidRDefault="006D4FB9" w:rsidP="006F26C7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6F26C7">
        <w:rPr>
          <w:rFonts w:ascii="Times New Roman" w:eastAsia="HY신명조" w:hAnsi="Times New Roman" w:cs="Times New Roman"/>
          <w:sz w:val="18"/>
          <w:szCs w:val="18"/>
        </w:rPr>
        <w:br w:type="page"/>
      </w:r>
    </w:p>
    <w:p w:rsidR="00197739" w:rsidRPr="0011308A" w:rsidRDefault="00EC2365" w:rsidP="00EC2365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</w:rPr>
      </w:pPr>
      <w:bookmarkStart w:id="39" w:name="_Toc330339649"/>
      <w:r w:rsidRPr="0011308A">
        <w:rPr>
          <w:rFonts w:ascii="Times New Roman" w:eastAsia="HY신명조" w:hAnsi="Times New Roman" w:cs="Times New Roman" w:hint="eastAsia"/>
          <w:sz w:val="18"/>
        </w:rPr>
        <w:lastRenderedPageBreak/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="00204C2D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8B4CB7" w:rsidRPr="0011308A">
        <w:rPr>
          <w:rFonts w:ascii="Times New Roman" w:eastAsia="HY신명조" w:hAnsi="Times New Roman" w:cs="Times New Roman" w:hint="eastAsia"/>
          <w:sz w:val="18"/>
        </w:rPr>
        <w:t>1</w:t>
      </w:r>
      <w:r w:rsidRPr="0011308A">
        <w:rPr>
          <w:rFonts w:ascii="Times New Roman" w:eastAsia="HY신명조" w:hAnsi="Times New Roman" w:cs="Times New Roman" w:hint="eastAsia"/>
          <w:sz w:val="18"/>
        </w:rPr>
        <w:t>&gt;</w:t>
      </w:r>
      <w:r w:rsidR="007E0ED7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>일별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>스프레드와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A05854" w:rsidRPr="0011308A">
        <w:rPr>
          <w:rFonts w:ascii="Times New Roman" w:eastAsia="HY신명조" w:hAnsi="Times New Roman" w:cs="Times New Roman" w:hint="eastAsia"/>
          <w:sz w:val="18"/>
        </w:rPr>
        <w:t>일중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>주문불균형에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>대한</w:t>
      </w:r>
      <w:r w:rsidR="00D16E3D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80339F" w:rsidRPr="0011308A">
        <w:rPr>
          <w:rFonts w:ascii="Times New Roman" w:eastAsia="HY신명조" w:hAnsi="Times New Roman" w:cs="Times New Roman"/>
          <w:sz w:val="18"/>
        </w:rPr>
        <w:t>요약통계량</w:t>
      </w:r>
      <w:bookmarkEnd w:id="39"/>
    </w:p>
    <w:p w:rsidR="000142B4" w:rsidRPr="00A05854" w:rsidRDefault="000142B4" w:rsidP="007E0ED7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A05854" w:rsidRDefault="00A05854" w:rsidP="00A05854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측정한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주문불균형에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요약통계량을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전체기간과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별로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나타낸다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</w:t>
      </w:r>
      <w:r w:rsidR="00A30054">
        <w:rPr>
          <w:rFonts w:ascii="Times New Roman" w:eastAsia="HY신명조" w:hAnsi="Times New Roman" w:cs="Times New Roman" w:hint="eastAsia"/>
          <w:sz w:val="18"/>
          <w:szCs w:val="18"/>
        </w:rPr>
        <w:t>비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율을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(time</w:t>
      </w:r>
      <w:r w:rsidR="00A30054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>
        <w:rPr>
          <w:rFonts w:ascii="Times New Roman" w:eastAsia="HY신명조" w:hAnsi="Times New Roman" w:cs="Times New Roman" w:hint="eastAsia"/>
          <w:sz w:val="18"/>
          <w:szCs w:val="18"/>
        </w:rPr>
        <w:t>weighted average spread ratio, TWSPRD)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</w:t>
      </w:r>
      <w:r w:rsidR="00A30054">
        <w:rPr>
          <w:rFonts w:ascii="Times New Roman" w:eastAsia="HY신명조" w:hAnsi="Times New Roman" w:cs="Times New Roman" w:hint="eastAsia"/>
          <w:sz w:val="18"/>
          <w:szCs w:val="18"/>
        </w:rPr>
        <w:t>비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율은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주문불균형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OIMB)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여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분석기간은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1997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월부터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월까지이며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A30054">
        <w:rPr>
          <w:rFonts w:ascii="Times New Roman" w:eastAsia="HY신명조" w:hAnsi="Times New Roman" w:cs="Times New Roman" w:hint="eastAsia"/>
          <w:sz w:val="18"/>
          <w:szCs w:val="18"/>
        </w:rPr>
        <w:t>하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종목을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스프레드와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이에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대한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요약통계량을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E3787">
        <w:rPr>
          <w:rFonts w:ascii="Times New Roman" w:eastAsia="HY신명조" w:hAnsi="Times New Roman" w:cs="Times New Roman" w:hint="eastAsia"/>
          <w:sz w:val="18"/>
          <w:szCs w:val="18"/>
        </w:rPr>
        <w:t>나타내었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전체기간과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>수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>및</w:t>
      </w:r>
      <w:r w:rsidR="00A2178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5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단위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수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(Obs.)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함께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나타내었다</w:t>
      </w:r>
      <w:r w:rsidR="009D5178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211491" w:rsidRPr="00A13DBE" w:rsidRDefault="00211491" w:rsidP="00211491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2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5"/>
        <w:gridCol w:w="709"/>
        <w:gridCol w:w="1181"/>
        <w:gridCol w:w="1181"/>
        <w:gridCol w:w="1182"/>
        <w:gridCol w:w="1465"/>
        <w:gridCol w:w="1466"/>
      </w:tblGrid>
      <w:tr w:rsidR="0095185E" w:rsidRPr="00AA52C8" w:rsidTr="00E55DE5">
        <w:trPr>
          <w:divId w:val="1607499289"/>
          <w:trHeight w:val="315"/>
          <w:jc w:val="center"/>
        </w:trPr>
        <w:tc>
          <w:tcPr>
            <w:tcW w:w="18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5185E" w:rsidRPr="00AA52C8" w:rsidRDefault="0095185E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5185E" w:rsidRPr="00AA52C8" w:rsidRDefault="0095185E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5185E" w:rsidRPr="00AA52C8" w:rsidRDefault="0095185E" w:rsidP="00211491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Daily </w:t>
            </w:r>
            <w:proofErr w:type="gramStart"/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Spread</w:t>
            </w:r>
            <w:r w:rsidR="004B5DA2"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</w:t>
            </w:r>
            <w:proofErr w:type="gramEnd"/>
            <w:r w:rsidR="004B5DA2"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%)</w:t>
            </w:r>
          </w:p>
        </w:tc>
        <w:tc>
          <w:tcPr>
            <w:tcW w:w="2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5185E" w:rsidRPr="00AA52C8" w:rsidRDefault="0095185E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Intraday</w:t>
            </w:r>
            <w:r w:rsidR="009A0148"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5-Minutes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OIMB</w:t>
            </w:r>
          </w:p>
        </w:tc>
      </w:tr>
      <w:tr w:rsidR="00497FF4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204C2D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204C2D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497FF4" w:rsidP="00143887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Obs.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95185E" w:rsidP="00143887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QSPRD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95185E" w:rsidP="00143887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CA16E1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TWSPRD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497FF4" w:rsidP="00143887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Obs.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04C2D" w:rsidRPr="00AA52C8" w:rsidRDefault="00204C2D" w:rsidP="00143887">
            <w:pPr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OIMB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전체기간</w:t>
            </w:r>
          </w:p>
          <w:p w:rsidR="009D5178" w:rsidRPr="00AA52C8" w:rsidRDefault="009D5178" w:rsidP="009D517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</w:t>
            </w:r>
            <w:r>
              <w:rPr>
                <w:rFonts w:ascii="Times New Roman" w:eastAsia="HY신명조" w:hAnsi="Times New Roman" w:cs="Times New Roman" w:hint="eastAsia"/>
                <w:color w:val="000000"/>
                <w:sz w:val="18"/>
                <w:szCs w:val="18"/>
              </w:rPr>
              <w:t>9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.</w:t>
            </w:r>
            <w:r>
              <w:rPr>
                <w:rFonts w:ascii="Times New Roman" w:eastAsia="HY신명조" w:hAnsi="Times New Roman" w:cs="Times New Roman" w:hint="eastAsia"/>
                <w:color w:val="000000"/>
                <w:sz w:val="18"/>
                <w:szCs w:val="18"/>
              </w:rPr>
              <w:t>08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Mean</w:t>
            </w:r>
          </w:p>
        </w:tc>
        <w:tc>
          <w:tcPr>
            <w:tcW w:w="118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            3,213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0.0035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0.0047</w:t>
            </w:r>
          </w:p>
        </w:tc>
        <w:tc>
          <w:tcPr>
            <w:tcW w:w="146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202,539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-0.0607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118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0.0027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0.0041</w:t>
            </w:r>
          </w:p>
        </w:tc>
        <w:tc>
          <w:tcPr>
            <w:tcW w:w="146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-0.0628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S.D.</w:t>
            </w:r>
          </w:p>
        </w:tc>
        <w:tc>
          <w:tcPr>
            <w:tcW w:w="118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0.0022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0.0018</w:t>
            </w:r>
          </w:p>
        </w:tc>
        <w:tc>
          <w:tcPr>
            <w:tcW w:w="1465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0.3144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1</w:t>
            </w:r>
          </w:p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Mean</w:t>
            </w:r>
          </w:p>
        </w:tc>
        <w:tc>
          <w:tcPr>
            <w:tcW w:w="1181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            1,074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0.0057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0.0064</w:t>
            </w:r>
          </w:p>
        </w:tc>
        <w:tc>
          <w:tcPr>
            <w:tcW w:w="1465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53,092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-0.0883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118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0.0055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0.0057</w:t>
            </w:r>
          </w:p>
        </w:tc>
        <w:tc>
          <w:tcPr>
            <w:tcW w:w="146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-0.0965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S.D.</w:t>
            </w:r>
          </w:p>
        </w:tc>
        <w:tc>
          <w:tcPr>
            <w:tcW w:w="118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0.0026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0.0023</w:t>
            </w:r>
          </w:p>
        </w:tc>
        <w:tc>
          <w:tcPr>
            <w:tcW w:w="146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0.3285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2</w:t>
            </w:r>
          </w:p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Mean</w:t>
            </w:r>
          </w:p>
        </w:tc>
        <w:tc>
          <w:tcPr>
            <w:tcW w:w="118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            1,230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0.0028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0.0041</w:t>
            </w:r>
          </w:p>
        </w:tc>
        <w:tc>
          <w:tcPr>
            <w:tcW w:w="146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85,901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-0.0585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118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0.0027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0.0040</w:t>
            </w:r>
          </w:p>
        </w:tc>
        <w:tc>
          <w:tcPr>
            <w:tcW w:w="146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-0.0648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S.D.</w:t>
            </w:r>
          </w:p>
        </w:tc>
        <w:tc>
          <w:tcPr>
            <w:tcW w:w="118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0.0005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0.0005</w:t>
            </w:r>
          </w:p>
        </w:tc>
        <w:tc>
          <w:tcPr>
            <w:tcW w:w="146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0.3432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3</w:t>
            </w:r>
          </w:p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Mean</w:t>
            </w:r>
          </w:p>
        </w:tc>
        <w:tc>
          <w:tcPr>
            <w:tcW w:w="118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               909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0.0037</w:t>
            </w:r>
          </w:p>
        </w:tc>
        <w:tc>
          <w:tcPr>
            <w:tcW w:w="146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63,546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-0.0405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118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0.0037</w:t>
            </w:r>
          </w:p>
        </w:tc>
        <w:tc>
          <w:tcPr>
            <w:tcW w:w="1465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-0.0422</w:t>
            </w:r>
          </w:p>
        </w:tc>
      </w:tr>
      <w:tr w:rsidR="00601DB2" w:rsidRPr="00AA52C8" w:rsidTr="005831FD">
        <w:trPr>
          <w:divId w:val="1607499289"/>
          <w:trHeight w:val="315"/>
          <w:jc w:val="center"/>
        </w:trPr>
        <w:tc>
          <w:tcPr>
            <w:tcW w:w="184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AA52C8" w:rsidRDefault="00601DB2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S.D.</w:t>
            </w:r>
          </w:p>
        </w:tc>
        <w:tc>
          <w:tcPr>
            <w:tcW w:w="118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46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01DB2" w:rsidRPr="00601DB2" w:rsidRDefault="00601DB2" w:rsidP="00601DB2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601DB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0.2541</w:t>
            </w:r>
          </w:p>
        </w:tc>
      </w:tr>
    </w:tbl>
    <w:p w:rsidR="00AB1007" w:rsidRPr="00AA52C8" w:rsidRDefault="00AB1007" w:rsidP="00AA52C8">
      <w:pPr>
        <w:spacing w:after="0" w:line="360" w:lineRule="auto"/>
        <w:rPr>
          <w:rFonts w:ascii="Times New Roman" w:eastAsia="HY신명조" w:hAnsi="Times New Roman" w:cs="Times New Roman"/>
          <w:sz w:val="22"/>
        </w:rPr>
      </w:pPr>
    </w:p>
    <w:p w:rsidR="00072B58" w:rsidRDefault="007970D7" w:rsidP="005D0685">
      <w:pPr>
        <w:widowControl/>
        <w:wordWrap/>
        <w:autoSpaceDE/>
        <w:autoSpaceDN/>
        <w:spacing w:after="0" w:line="360" w:lineRule="auto"/>
        <w:rPr>
          <w:rFonts w:ascii="Times New Roman" w:eastAsia="HY신명조" w:hAnsi="Times New Roman" w:cs="Times New Roman"/>
          <w:sz w:val="22"/>
        </w:rPr>
      </w:pPr>
      <w:r w:rsidRPr="00AA52C8">
        <w:rPr>
          <w:rFonts w:ascii="Times New Roman" w:eastAsia="HY신명조" w:hAnsi="Times New Roman" w:cs="Times New Roman"/>
          <w:sz w:val="22"/>
        </w:rPr>
        <w:br w:type="page"/>
      </w:r>
    </w:p>
    <w:p w:rsidR="00072B58" w:rsidRPr="0011308A" w:rsidRDefault="008B4CB7" w:rsidP="008B4CB7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</w:rPr>
      </w:pPr>
      <w:bookmarkStart w:id="40" w:name="_Toc330339651"/>
      <w:r w:rsidRPr="0011308A">
        <w:rPr>
          <w:rFonts w:ascii="Times New Roman" w:eastAsia="HY신명조" w:hAnsi="Times New Roman" w:cs="Times New Roman" w:hint="eastAsia"/>
          <w:sz w:val="18"/>
        </w:rPr>
        <w:lastRenderedPageBreak/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Pr="0011308A">
        <w:rPr>
          <w:rFonts w:ascii="Times New Roman" w:eastAsia="HY신명조" w:hAnsi="Times New Roman" w:cs="Times New Roman" w:hint="eastAsia"/>
          <w:sz w:val="18"/>
        </w:rPr>
        <w:t>2&gt;</w:t>
      </w:r>
      <w:r w:rsidR="0011308A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 w:hint="eastAsia"/>
          <w:sz w:val="18"/>
        </w:rPr>
        <w:t>일중</w:t>
      </w:r>
      <w:r w:rsidR="00072B58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주문불균형과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수익률의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동일시점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상관계수</w:t>
      </w:r>
      <w:bookmarkEnd w:id="40"/>
    </w:p>
    <w:p w:rsidR="000142B4" w:rsidRDefault="000142B4" w:rsidP="00072B58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371457" w:rsidRDefault="00371457" w:rsidP="00072B58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5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측정한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주문불균형과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동일시점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상관계수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contemporaneous correlations</w:t>
      </w:r>
      <w:r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나타내었다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주문불균형</w:t>
      </w:r>
      <w:r w:rsidR="00E61D16"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="00E61D16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 w:rsidRPr="00527232">
        <w:rPr>
          <w:rFonts w:ascii="Times New Roman" w:eastAsia="HY신명조" w:hAnsi="Times New Roman" w:cs="Times New Roman"/>
          <w:sz w:val="18"/>
          <w:szCs w:val="18"/>
        </w:rPr>
        <w:t>OIMB)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은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구분하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표준화하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여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수익률은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분석기간은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1997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월부터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월까지이며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표본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종목은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="00E61D16"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종목을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>스프레드와</w:t>
      </w:r>
      <w:r w:rsidR="00E61D16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수준에서의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="00E61D16"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전체기간과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5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단위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수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(Obs.)</w:t>
      </w:r>
      <w:proofErr w:type="spellStart"/>
      <w:r w:rsidR="007065E0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proofErr w:type="spellEnd"/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함께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나타내었다</w:t>
      </w:r>
      <w:r w:rsidR="007065E0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072B58" w:rsidRPr="00AA52C8" w:rsidRDefault="00072B58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01" w:type="dxa"/>
        <w:jc w:val="center"/>
        <w:tblInd w:w="-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5"/>
        <w:gridCol w:w="2620"/>
        <w:gridCol w:w="3706"/>
      </w:tblGrid>
      <w:tr w:rsidR="00072B58" w:rsidRPr="00AA52C8" w:rsidTr="00A4216C">
        <w:trPr>
          <w:trHeight w:val="317"/>
          <w:jc w:val="center"/>
        </w:trPr>
        <w:tc>
          <w:tcPr>
            <w:tcW w:w="26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Obs.</w:t>
            </w:r>
          </w:p>
        </w:tc>
        <w:tc>
          <w:tcPr>
            <w:tcW w:w="3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46275A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Contemporaneous Correlations</w:t>
            </w:r>
          </w:p>
        </w:tc>
      </w:tr>
      <w:tr w:rsidR="00DD3977" w:rsidRPr="00AA52C8" w:rsidTr="00A4216C">
        <w:trPr>
          <w:trHeight w:val="317"/>
          <w:jc w:val="center"/>
        </w:trPr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전체기간</w:t>
            </w:r>
          </w:p>
          <w:p w:rsidR="00371457" w:rsidRPr="00AA52C8" w:rsidRDefault="00371457" w:rsidP="00371457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</w:t>
            </w:r>
            <w:r>
              <w:rPr>
                <w:rFonts w:ascii="Times New Roman" w:eastAsia="HY신명조" w:hAnsi="Times New Roman" w:cs="Times New Roman" w:hint="eastAsia"/>
                <w:color w:val="000000"/>
                <w:sz w:val="18"/>
                <w:szCs w:val="18"/>
              </w:rPr>
              <w:t>9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.</w:t>
            </w:r>
            <w:r>
              <w:rPr>
                <w:rFonts w:ascii="Times New Roman" w:eastAsia="HY신명조" w:hAnsi="Times New Roman" w:cs="Times New Roman" w:hint="eastAsia"/>
                <w:color w:val="000000"/>
                <w:sz w:val="18"/>
                <w:szCs w:val="18"/>
              </w:rPr>
              <w:t>08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202,539</w:t>
            </w:r>
          </w:p>
        </w:tc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0.6104</w:t>
            </w:r>
          </w:p>
        </w:tc>
      </w:tr>
      <w:tr w:rsidR="00DD3977" w:rsidRPr="00AA52C8" w:rsidTr="00A4216C">
        <w:trPr>
          <w:trHeight w:val="317"/>
          <w:jc w:val="center"/>
        </w:trPr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53,092</w:t>
            </w:r>
          </w:p>
        </w:tc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0.6655</w:t>
            </w:r>
          </w:p>
        </w:tc>
      </w:tr>
      <w:tr w:rsidR="00DD3977" w:rsidRPr="00AA52C8" w:rsidTr="00A4216C">
        <w:trPr>
          <w:trHeight w:val="317"/>
          <w:jc w:val="center"/>
        </w:trPr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85,901</w:t>
            </w:r>
          </w:p>
        </w:tc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0.5636</w:t>
            </w:r>
          </w:p>
        </w:tc>
      </w:tr>
      <w:tr w:rsidR="00DD3977" w:rsidRPr="00AA52C8" w:rsidTr="00A4216C">
        <w:trPr>
          <w:trHeight w:val="317"/>
          <w:jc w:val="center"/>
        </w:trPr>
        <w:tc>
          <w:tcPr>
            <w:tcW w:w="2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하위기간</w:t>
            </w: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DD3977" w:rsidRPr="00AA52C8" w:rsidRDefault="00DD3977" w:rsidP="00A4216C">
            <w:pPr>
              <w:widowControl/>
              <w:wordWrap/>
              <w:autoSpaceDE/>
              <w:autoSpaceDN/>
              <w:spacing w:after="0"/>
              <w:jc w:val="lef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63,546</w:t>
            </w:r>
          </w:p>
        </w:tc>
        <w:tc>
          <w:tcPr>
            <w:tcW w:w="3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3977" w:rsidRPr="00DD3977" w:rsidRDefault="00DD3977" w:rsidP="00DD3977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DD397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0.6659</w:t>
            </w:r>
          </w:p>
        </w:tc>
      </w:tr>
    </w:tbl>
    <w:p w:rsidR="00072B58" w:rsidRPr="00AA52C8" w:rsidRDefault="00072B58" w:rsidP="00072B58">
      <w:pPr>
        <w:spacing w:after="0" w:line="360" w:lineRule="auto"/>
        <w:rPr>
          <w:rFonts w:ascii="Times New Roman" w:eastAsia="HY신명조" w:hAnsi="Times New Roman" w:cs="Times New Roman"/>
          <w:sz w:val="22"/>
        </w:rPr>
      </w:pPr>
    </w:p>
    <w:p w:rsidR="003539BD" w:rsidRDefault="003539BD">
      <w:pPr>
        <w:widowControl/>
        <w:wordWrap/>
        <w:autoSpaceDE/>
        <w:autoSpaceDN/>
        <w:rPr>
          <w:rFonts w:ascii="Times New Roman" w:eastAsia="HY신명조" w:hAnsi="Times New Roman" w:cs="Times New Roman"/>
          <w:sz w:val="22"/>
        </w:rPr>
      </w:pPr>
      <w:r>
        <w:rPr>
          <w:rFonts w:ascii="Times New Roman" w:eastAsia="HY신명조" w:hAnsi="Times New Roman" w:cs="Times New Roman"/>
          <w:sz w:val="22"/>
        </w:rPr>
        <w:br w:type="page"/>
      </w:r>
    </w:p>
    <w:p w:rsidR="00284081" w:rsidRPr="0011308A" w:rsidRDefault="008B4CB7" w:rsidP="008B4CB7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6"/>
          <w:szCs w:val="18"/>
        </w:rPr>
      </w:pPr>
      <w:bookmarkStart w:id="41" w:name="_Toc330339652"/>
      <w:r w:rsidRPr="0011308A">
        <w:rPr>
          <w:rFonts w:ascii="Times New Roman" w:eastAsia="HY신명조" w:hAnsi="Times New Roman" w:cs="Times New Roman" w:hint="eastAsia"/>
          <w:sz w:val="18"/>
        </w:rPr>
        <w:lastRenderedPageBreak/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</w:rPr>
        <w:t xml:space="preserve"> 3&gt;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 w:hint="eastAsia"/>
          <w:sz w:val="18"/>
        </w:rPr>
        <w:t>일중</w:t>
      </w:r>
      <w:r w:rsidR="00072B58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주문불균형의</w:t>
      </w:r>
      <w:r w:rsidR="00072B58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072B58" w:rsidRPr="0011308A">
        <w:rPr>
          <w:rFonts w:ascii="Times New Roman" w:eastAsia="HY신명조" w:hAnsi="Times New Roman" w:cs="Times New Roman"/>
          <w:sz w:val="18"/>
        </w:rPr>
        <w:t>수익률예측력</w:t>
      </w:r>
      <w:bookmarkEnd w:id="41"/>
    </w:p>
    <w:p w:rsidR="000142B4" w:rsidRDefault="000142B4" w:rsidP="00284081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2A3612" w:rsidRDefault="002A3612" w:rsidP="00284081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="007B2A75"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="007B2A75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B2A75" w:rsidRPr="007B2A75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7B2A75" w:rsidRPr="00527232">
        <w:rPr>
          <w:rFonts w:ascii="Times New Roman" w:eastAsia="HY신명조" w:hAnsi="Times New Roman" w:cs="Times New Roman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표준화하였으며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="007B2A75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(quoted bid-ask midpoint return, </w:t>
      </w:r>
      <w:r w:rsidR="007B2A75" w:rsidRPr="007B2A75">
        <w:rPr>
          <w:rFonts w:ascii="Times New Roman" w:eastAsia="HY신명조" w:hAnsi="Times New Roman" w:cs="Times New Roman" w:hint="eastAsia"/>
          <w:i/>
          <w:sz w:val="18"/>
          <w:szCs w:val="18"/>
        </w:rPr>
        <w:t>return</w:t>
      </w:r>
      <w:r w:rsidR="007B2A75" w:rsidRPr="0052723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="004C2F5A">
        <w:rPr>
          <w:rFonts w:ascii="Times New Roman" w:eastAsia="HY신명조" w:hAnsi="Times New Roman" w:cs="Times New Roman"/>
          <w:sz w:val="18"/>
          <w:szCs w:val="18"/>
        </w:rPr>
        <w:t>.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아래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에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나타내었다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표본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종목은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="004C2F5A"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종목을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선정하였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다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.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표의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분석기간은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하위기간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4C2F5A">
        <w:rPr>
          <w:rFonts w:ascii="Times New Roman" w:eastAsia="HY신명조" w:hAnsi="Times New Roman" w:cs="Times New Roman" w:hint="eastAsia"/>
          <w:sz w:val="18"/>
          <w:szCs w:val="18"/>
        </w:rPr>
        <w:t>구분없이</w:t>
      </w:r>
      <w:proofErr w:type="spellEnd"/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1997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월부터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="004C2F5A" w:rsidRPr="009A57C1">
        <w:rPr>
          <w:rFonts w:ascii="Times New Roman" w:eastAsia="HY신명조" w:hAnsi="Times New Roman" w:cs="Times New Roman"/>
          <w:sz w:val="18"/>
          <w:szCs w:val="18"/>
        </w:rPr>
        <w:t>월까지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전체기간을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한다</w:t>
      </w:r>
      <w:r w:rsidR="004C2F5A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072B58" w:rsidRPr="00AA52C8" w:rsidRDefault="00072B58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33" w:type="dxa"/>
        <w:jc w:val="center"/>
        <w:tblInd w:w="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9"/>
        <w:gridCol w:w="2922"/>
        <w:gridCol w:w="2922"/>
      </w:tblGrid>
      <w:tr w:rsidR="00072B58" w:rsidRPr="00AA52C8" w:rsidTr="000142B4">
        <w:trPr>
          <w:trHeight w:val="317"/>
          <w:jc w:val="center"/>
        </w:trPr>
        <w:tc>
          <w:tcPr>
            <w:tcW w:w="3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Dependent Variable: </w:t>
            </w:r>
            <w:proofErr w:type="spellStart"/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Return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</w:tr>
      <w:tr w:rsidR="00072B58" w:rsidRPr="00AA52C8" w:rsidTr="000142B4">
        <w:trPr>
          <w:trHeight w:val="317"/>
          <w:jc w:val="center"/>
        </w:trPr>
        <w:tc>
          <w:tcPr>
            <w:tcW w:w="3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9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29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72B58" w:rsidRPr="00AA52C8" w:rsidRDefault="00072B58" w:rsidP="00A4216C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</w:tr>
      <w:tr w:rsidR="007763DF" w:rsidRPr="00AA52C8" w:rsidTr="000142B4">
        <w:trPr>
          <w:trHeight w:val="317"/>
          <w:jc w:val="center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AA52C8" w:rsidRDefault="007763DF" w:rsidP="00A4216C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2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7763DF" w:rsidRDefault="007763DF" w:rsidP="007763DF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7763DF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2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7763DF" w:rsidRDefault="007763DF" w:rsidP="007763DF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7763DF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(5.67)</w:t>
            </w:r>
          </w:p>
        </w:tc>
      </w:tr>
      <w:tr w:rsidR="007763DF" w:rsidRPr="00AA52C8" w:rsidTr="000142B4">
        <w:trPr>
          <w:trHeight w:val="317"/>
          <w:jc w:val="center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AA52C8" w:rsidRDefault="007763DF" w:rsidP="00A4216C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2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7763DF" w:rsidRDefault="007763DF" w:rsidP="007763DF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7763DF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2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7763DF" w:rsidRDefault="007763DF" w:rsidP="007763DF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7763DF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(47.69)</w:t>
            </w:r>
          </w:p>
        </w:tc>
      </w:tr>
      <w:tr w:rsidR="007763DF" w:rsidRPr="00AA52C8" w:rsidTr="007763DF">
        <w:trPr>
          <w:trHeight w:val="317"/>
          <w:jc w:val="center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F71DC9" w:rsidRDefault="007763DF" w:rsidP="00A4216C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F71DC9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F71DC9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58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763DF" w:rsidRPr="007763DF" w:rsidRDefault="007763DF" w:rsidP="007763DF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                            </w:t>
            </w:r>
            <w:r w:rsidRPr="007763DF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0.0113</w:t>
            </w:r>
          </w:p>
        </w:tc>
      </w:tr>
    </w:tbl>
    <w:p w:rsidR="00072B58" w:rsidRDefault="00072B58" w:rsidP="00AA52C8">
      <w:pPr>
        <w:spacing w:after="0" w:line="360" w:lineRule="auto"/>
        <w:rPr>
          <w:rFonts w:ascii="Times New Roman" w:eastAsia="HY신명조" w:hAnsi="Times New Roman" w:cs="Times New Roman"/>
          <w:sz w:val="22"/>
        </w:rPr>
      </w:pPr>
    </w:p>
    <w:p w:rsidR="005D0685" w:rsidRDefault="005D0685" w:rsidP="00AA52C8">
      <w:pPr>
        <w:spacing w:after="0" w:line="360" w:lineRule="auto"/>
        <w:rPr>
          <w:rFonts w:ascii="Times New Roman" w:eastAsia="HY신명조" w:hAnsi="Times New Roman" w:cs="Times New Roman"/>
          <w:sz w:val="22"/>
        </w:rPr>
      </w:pPr>
    </w:p>
    <w:p w:rsidR="005D0685" w:rsidRDefault="005D0685">
      <w:pPr>
        <w:widowControl/>
        <w:wordWrap/>
        <w:autoSpaceDE/>
        <w:autoSpaceDN/>
        <w:rPr>
          <w:rFonts w:ascii="Times New Roman" w:eastAsia="HY신명조" w:hAnsi="Times New Roman" w:cs="Times New Roman"/>
          <w:sz w:val="22"/>
        </w:rPr>
      </w:pPr>
      <w:r>
        <w:rPr>
          <w:rFonts w:ascii="Times New Roman" w:eastAsia="HY신명조" w:hAnsi="Times New Roman" w:cs="Times New Roman"/>
          <w:sz w:val="22"/>
        </w:rPr>
        <w:br w:type="page"/>
      </w:r>
    </w:p>
    <w:p w:rsidR="005D0685" w:rsidRPr="007F746E" w:rsidRDefault="005D0685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5D0685" w:rsidRPr="0011308A" w:rsidRDefault="008B4CB7" w:rsidP="008B4CB7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b w:val="0"/>
          <w:sz w:val="18"/>
        </w:rPr>
      </w:pPr>
      <w:bookmarkStart w:id="42" w:name="_Toc330339650"/>
      <w:r w:rsidRPr="0011308A">
        <w:rPr>
          <w:rFonts w:ascii="Times New Roman" w:eastAsia="HY신명조" w:hAnsi="Times New Roman" w:cs="Times New Roman" w:hint="eastAsia"/>
          <w:sz w:val="18"/>
        </w:rPr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</w:rPr>
        <w:t xml:space="preserve"> 4&gt;</w:t>
      </w:r>
      <w:r w:rsidR="005D0685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5D0685" w:rsidRPr="0011308A">
        <w:rPr>
          <w:rFonts w:ascii="Times New Roman" w:eastAsia="HY신명조" w:hAnsi="Times New Roman" w:cs="Times New Roman"/>
          <w:sz w:val="18"/>
        </w:rPr>
        <w:t>유동성</w:t>
      </w:r>
      <w:r w:rsidR="005D0685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5D0685" w:rsidRPr="0011308A">
        <w:rPr>
          <w:rFonts w:ascii="Times New Roman" w:eastAsia="HY신명조" w:hAnsi="Times New Roman" w:cs="Times New Roman" w:hint="eastAsia"/>
          <w:sz w:val="18"/>
        </w:rPr>
        <w:t>수준</w:t>
      </w:r>
      <w:r w:rsidR="005D0685" w:rsidRPr="0011308A">
        <w:rPr>
          <w:rFonts w:ascii="Times New Roman" w:eastAsia="HY신명조" w:hAnsi="Times New Roman" w:cs="Times New Roman"/>
          <w:sz w:val="18"/>
        </w:rPr>
        <w:t>에</w:t>
      </w:r>
      <w:r w:rsidR="005D0685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5D0685" w:rsidRPr="0011308A">
        <w:rPr>
          <w:rFonts w:ascii="Times New Roman" w:eastAsia="HY신명조" w:hAnsi="Times New Roman" w:cs="Times New Roman"/>
          <w:sz w:val="18"/>
        </w:rPr>
        <w:t>따른</w:t>
      </w:r>
      <w:r w:rsidR="005D0685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E51F0A" w:rsidRPr="0011308A">
        <w:rPr>
          <w:rFonts w:ascii="Times New Roman" w:eastAsia="HY신명조" w:hAnsi="Times New Roman" w:cs="Times New Roman" w:hint="eastAsia"/>
          <w:sz w:val="18"/>
        </w:rPr>
        <w:t>요약통계량</w:t>
      </w:r>
      <w:bookmarkEnd w:id="42"/>
    </w:p>
    <w:p w:rsidR="005D0685" w:rsidRPr="00E51F0A" w:rsidRDefault="005D0685" w:rsidP="005D0685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5D0685" w:rsidRDefault="005D0685" w:rsidP="005D0685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높은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구분하고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요약통계량을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3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0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이동평균으로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추세를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1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표준편차보다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Pr="006617DF">
        <w:rPr>
          <w:rFonts w:ascii="Times New Roman" w:eastAsia="HY신명조" w:hAnsi="Times New Roman" w:cs="Times New Roman"/>
          <w:sz w:val="18"/>
          <w:szCs w:val="18"/>
        </w:rPr>
        <w:t>(illiquid days)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이외의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/>
          <w:sz w:val="18"/>
          <w:szCs w:val="18"/>
        </w:rPr>
        <w:t>유동성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높은</w:t>
      </w:r>
      <w:r w:rsidRPr="006617DF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/>
          <w:sz w:val="18"/>
          <w:szCs w:val="18"/>
        </w:rPr>
        <w:t>거래일</w:t>
      </w:r>
      <w:r w:rsidRPr="006617DF">
        <w:rPr>
          <w:rFonts w:ascii="Times New Roman" w:eastAsia="HY신명조" w:hAnsi="Times New Roman" w:cs="Times New Roman"/>
          <w:sz w:val="18"/>
          <w:szCs w:val="18"/>
        </w:rPr>
        <w:t>(liquid days)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하였다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(time-weighted average spread ratio, TWSPRD)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분석기간은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1997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1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월부터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2009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8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월까지이며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이하인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종목을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요약통계량을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나타내었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(Obs.)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함께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나타내었다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5D0685" w:rsidRPr="009D5178" w:rsidRDefault="005D0685" w:rsidP="005D0685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8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4"/>
        <w:gridCol w:w="906"/>
        <w:gridCol w:w="1576"/>
        <w:gridCol w:w="1577"/>
        <w:gridCol w:w="167"/>
        <w:gridCol w:w="1410"/>
        <w:gridCol w:w="1577"/>
      </w:tblGrid>
      <w:tr w:rsidR="005D0685" w:rsidRPr="00AA52C8" w:rsidTr="00AF79B0">
        <w:trPr>
          <w:trHeight w:val="315"/>
          <w:jc w:val="center"/>
        </w:trPr>
        <w:tc>
          <w:tcPr>
            <w:tcW w:w="187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3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proofErr w:type="gramStart"/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QSPRD(</w:t>
            </w:r>
            <w:proofErr w:type="gramEnd"/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%)</w:t>
            </w:r>
          </w:p>
        </w:tc>
        <w:tc>
          <w:tcPr>
            <w:tcW w:w="29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proofErr w:type="gramStart"/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TWSPRD(</w:t>
            </w:r>
            <w:proofErr w:type="gramEnd"/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%)</w:t>
            </w:r>
          </w:p>
        </w:tc>
      </w:tr>
      <w:tr w:rsidR="005D0685" w:rsidRPr="00AA52C8" w:rsidTr="00AF79B0">
        <w:trPr>
          <w:trHeight w:val="315"/>
          <w:jc w:val="center"/>
        </w:trPr>
        <w:tc>
          <w:tcPr>
            <w:tcW w:w="187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Liquid days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Illiquid days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Liquid days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Illiquid days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0.0052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0.0095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0.0059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0.0101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Median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0.0047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0.0091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0.0095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S.D.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0.0027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0.0025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Obs.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943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101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938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106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0.0027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0.0038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0.0040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0.0054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Median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0.0027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0.0035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0.0049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S.D.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0.0008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0.0021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Obs.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,</w:t>
            </w: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133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97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,</w:t>
            </w: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197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33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0.0022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0.0036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0.0039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Median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0.0022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0.0036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0.0038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S.D.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</w:tr>
      <w:tr w:rsidR="005D0685" w:rsidRPr="00AA52C8" w:rsidTr="00AF79B0">
        <w:trPr>
          <w:trHeight w:val="283"/>
          <w:jc w:val="center"/>
        </w:trPr>
        <w:tc>
          <w:tcPr>
            <w:tcW w:w="187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AA52C8" w:rsidRDefault="005D0685" w:rsidP="00AF79B0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Obs.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816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93</w:t>
            </w:r>
          </w:p>
        </w:tc>
        <w:tc>
          <w:tcPr>
            <w:tcW w:w="15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773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0685" w:rsidRPr="0006554A" w:rsidRDefault="005D0685" w:rsidP="00AF79B0">
            <w:pPr>
              <w:widowControl/>
              <w:wordWrap/>
              <w:autoSpaceDE/>
              <w:autoSpaceDN/>
              <w:spacing w:after="0" w:line="360" w:lineRule="auto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6554A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136</w:t>
            </w:r>
          </w:p>
        </w:tc>
      </w:tr>
    </w:tbl>
    <w:p w:rsidR="005D0685" w:rsidRPr="007F746E" w:rsidRDefault="005D0685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6A1E35" w:rsidRPr="007F746E" w:rsidRDefault="006A1E35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7F746E">
        <w:rPr>
          <w:rFonts w:ascii="Times New Roman" w:eastAsia="HY신명조" w:hAnsi="Times New Roman" w:cs="Times New Roman"/>
          <w:sz w:val="18"/>
          <w:szCs w:val="18"/>
        </w:rPr>
        <w:br w:type="page"/>
      </w:r>
    </w:p>
    <w:p w:rsidR="00F847C4" w:rsidRPr="0011308A" w:rsidRDefault="00256606" w:rsidP="00256606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</w:rPr>
      </w:pPr>
      <w:bookmarkStart w:id="43" w:name="_Toc330339653"/>
      <w:r w:rsidRPr="0011308A">
        <w:rPr>
          <w:rFonts w:ascii="Times New Roman" w:eastAsia="HY신명조" w:hAnsi="Times New Roman" w:cs="Times New Roman" w:hint="eastAsia"/>
          <w:sz w:val="18"/>
        </w:rPr>
        <w:lastRenderedPageBreak/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</w:rPr>
        <w:t xml:space="preserve"> 5&gt;</w:t>
      </w:r>
      <w:r w:rsidR="00CD4E22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CD4E22" w:rsidRPr="0011308A">
        <w:rPr>
          <w:rFonts w:ascii="Times New Roman" w:eastAsia="HY신명조" w:hAnsi="Times New Roman" w:cs="Times New Roman"/>
          <w:sz w:val="18"/>
        </w:rPr>
        <w:t>유동성</w:t>
      </w:r>
      <w:r w:rsidR="00AB4156" w:rsidRPr="0011308A">
        <w:rPr>
          <w:rFonts w:ascii="Times New Roman" w:eastAsia="HY신명조" w:hAnsi="Times New Roman" w:cs="Times New Roman" w:hint="eastAsia"/>
          <w:sz w:val="18"/>
        </w:rPr>
        <w:t>과</w:t>
      </w:r>
      <w:r w:rsidR="00AB4156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EE30DC" w:rsidRPr="0011308A">
        <w:rPr>
          <w:rFonts w:ascii="Times New Roman" w:eastAsia="HY신명조" w:hAnsi="Times New Roman" w:cs="Times New Roman" w:hint="eastAsia"/>
          <w:sz w:val="18"/>
        </w:rPr>
        <w:t>일중</w:t>
      </w:r>
      <w:r w:rsidR="00EE30DC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CD4E22" w:rsidRPr="0011308A">
        <w:rPr>
          <w:rFonts w:ascii="Times New Roman" w:eastAsia="HY신명조" w:hAnsi="Times New Roman" w:cs="Times New Roman"/>
          <w:sz w:val="18"/>
        </w:rPr>
        <w:t>주문불균형의</w:t>
      </w:r>
      <w:r w:rsidR="00CD4E22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CD4E22" w:rsidRPr="0011308A">
        <w:rPr>
          <w:rFonts w:ascii="Times New Roman" w:eastAsia="HY신명조" w:hAnsi="Times New Roman" w:cs="Times New Roman"/>
          <w:sz w:val="18"/>
        </w:rPr>
        <w:t>수익률예측력</w:t>
      </w:r>
      <w:bookmarkEnd w:id="43"/>
    </w:p>
    <w:p w:rsidR="000142B4" w:rsidRPr="00AB4156" w:rsidRDefault="000142B4" w:rsidP="007D1F3B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87284D" w:rsidRDefault="0087284D" w:rsidP="0087284D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유동성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수준을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고려하여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하고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7B2A75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표준화하였으며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(quoted bid-ask midpoint return, </w:t>
      </w:r>
      <w:r w:rsidRPr="007B2A75">
        <w:rPr>
          <w:rFonts w:ascii="Times New Roman" w:eastAsia="HY신명조" w:hAnsi="Times New Roman" w:cs="Times New Roman" w:hint="eastAsia"/>
          <w:i/>
          <w:sz w:val="18"/>
          <w:szCs w:val="18"/>
        </w:rPr>
        <w:t>return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측정된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값이다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(time-weighted average spread ratio, TWSPRD)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호가스프레드비율은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="00BE2022"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BE2022"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="00BE2022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="00BE2022"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="0096528A"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="0096528A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96528A"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하였다</w:t>
      </w:r>
      <w:r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3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0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이동평균으로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추세를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제거하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추세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제거된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1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표준편차보다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로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정의하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였으며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="00BE2022"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거래일에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대해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더미변수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BE2022">
        <w:rPr>
          <w:rFonts w:ascii="Times New Roman" w:eastAsia="HY신명조" w:hAnsi="Times New Roman" w:cs="Times New Roman"/>
          <w:sz w:val="18"/>
          <w:szCs w:val="18"/>
        </w:rPr>
        <w:t>illiquid days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BE2022" w:rsidRPr="008C26D3">
        <w:rPr>
          <w:rFonts w:ascii="Times New Roman" w:eastAsia="HY신명조" w:hAnsi="Times New Roman" w:cs="Times New Roman" w:hint="eastAsia"/>
          <w:i/>
          <w:sz w:val="18"/>
          <w:szCs w:val="18"/>
        </w:rPr>
        <w:t>ILD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설정하였다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표는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="00D62974"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D62974"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D62974"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="00D62974"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주문불균형의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상호작용변수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BE2022"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BE2022"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="00BE2022" w:rsidRPr="002144A7">
        <w:rPr>
          <w:rFonts w:ascii="Times New Roman" w:eastAsia="HY신명조" w:hAnsi="Times New Roman" w:cs="Times New Roman"/>
          <w:i/>
          <w:sz w:val="18"/>
          <w:szCs w:val="18"/>
        </w:rPr>
        <w:t>*ILD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BE2022" w:rsidRPr="002144A7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</w:t>
      </w:r>
      <w:r w:rsidR="00D62974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47694B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다</w:t>
      </w:r>
      <w:r w:rsidR="00BE2022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7F63C8" w:rsidRPr="00AA52C8" w:rsidRDefault="007F63C8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33" w:type="dxa"/>
        <w:jc w:val="center"/>
        <w:tblInd w:w="25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3"/>
        <w:gridCol w:w="1168"/>
        <w:gridCol w:w="1542"/>
        <w:gridCol w:w="1546"/>
        <w:gridCol w:w="1542"/>
        <w:gridCol w:w="1542"/>
      </w:tblGrid>
      <w:tr w:rsidR="00650AEE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AA52C8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68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AA52C8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  <w:p w:rsidR="00650AEE" w:rsidRPr="00AA52C8" w:rsidRDefault="00650AEE" w:rsidP="00AA52C8">
            <w:pPr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0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650AEE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QSPRD</w:t>
            </w:r>
          </w:p>
        </w:tc>
        <w:tc>
          <w:tcPr>
            <w:tcW w:w="30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650AEE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TWSPRD</w:t>
            </w:r>
          </w:p>
        </w:tc>
      </w:tr>
      <w:tr w:rsidR="00650AEE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AA52C8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AA52C8">
            <w:pPr>
              <w:widowControl/>
              <w:wordWrap/>
              <w:autoSpaceDE/>
              <w:autoSpaceDN/>
              <w:spacing w:after="0" w:line="360" w:lineRule="auto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ED0014">
            <w:pPr>
              <w:widowControl/>
              <w:wordWrap/>
              <w:autoSpaceDE/>
              <w:autoSpaceDN/>
              <w:spacing w:after="0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ED0014">
            <w:pPr>
              <w:widowControl/>
              <w:wordWrap/>
              <w:autoSpaceDE/>
              <w:autoSpaceDN/>
              <w:spacing w:after="0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ED0014">
            <w:pPr>
              <w:widowControl/>
              <w:wordWrap/>
              <w:autoSpaceDE/>
              <w:autoSpaceDN/>
              <w:spacing w:after="0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50AEE" w:rsidRPr="00AA52C8" w:rsidRDefault="00650AEE" w:rsidP="00ED0014">
            <w:pPr>
              <w:widowControl/>
              <w:wordWrap/>
              <w:autoSpaceDE/>
              <w:autoSpaceDN/>
              <w:spacing w:after="0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(7.67)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(7.63)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0.0016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(44.40)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0.0016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(43.98)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0.0012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(10.04)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0.0012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(10.26)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DB06CB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0.0483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0.0483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(3.54)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(3.54)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(13.48)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(13.80)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(1.40)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(2.77)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DB06CB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0.0025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0.0025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(0.23)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(0.25)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5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(4.87)</w:t>
            </w:r>
          </w:p>
        </w:tc>
        <w:tc>
          <w:tcPr>
            <w:tcW w:w="15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(4.53)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54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6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(1.42)</w:t>
            </w:r>
          </w:p>
        </w:tc>
        <w:tc>
          <w:tcPr>
            <w:tcW w:w="154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54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(1.69)</w:t>
            </w:r>
          </w:p>
        </w:tc>
      </w:tr>
      <w:tr w:rsidR="000C1259" w:rsidRPr="00AA52C8" w:rsidTr="000C1259">
        <w:trPr>
          <w:divId w:val="1496262343"/>
          <w:trHeight w:val="315"/>
          <w:jc w:val="center"/>
        </w:trPr>
        <w:tc>
          <w:tcPr>
            <w:tcW w:w="169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AA52C8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DB06CB" w:rsidRDefault="000C1259" w:rsidP="00DB06CB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DB06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0.0005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0.0005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C1259" w:rsidRPr="000C1259" w:rsidRDefault="000C1259" w:rsidP="000C1259">
            <w:pPr>
              <w:widowControl/>
              <w:wordWrap/>
              <w:autoSpaceDE/>
              <w:autoSpaceDN/>
              <w:spacing w:after="0" w:line="360" w:lineRule="auto"/>
              <w:jc w:val="right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0C1259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1C371C" w:rsidRPr="0028214B" w:rsidRDefault="001C371C" w:rsidP="00AA52C8">
      <w:pPr>
        <w:spacing w:after="0" w:line="360" w:lineRule="auto"/>
        <w:rPr>
          <w:rFonts w:ascii="Times New Roman" w:eastAsia="HY신명조" w:hAnsi="Times New Roman" w:cs="Times New Roman"/>
          <w:sz w:val="18"/>
          <w:szCs w:val="18"/>
        </w:rPr>
      </w:pPr>
    </w:p>
    <w:p w:rsidR="001C371C" w:rsidRPr="0028214B" w:rsidRDefault="001C371C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28214B">
        <w:rPr>
          <w:rFonts w:ascii="Times New Roman" w:eastAsia="HY신명조" w:hAnsi="Times New Roman" w:cs="Times New Roman"/>
          <w:sz w:val="18"/>
          <w:szCs w:val="18"/>
        </w:rPr>
        <w:br w:type="page"/>
      </w:r>
    </w:p>
    <w:p w:rsidR="007D5C53" w:rsidRPr="0028214B" w:rsidRDefault="007D5C53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  <w:sectPr w:rsidR="007D5C53" w:rsidRPr="0028214B" w:rsidSect="00B13E55">
          <w:footerReference w:type="default" r:id="rId22"/>
          <w:footnotePr>
            <w:numFmt w:val="chicago"/>
          </w:footnotePr>
          <w:type w:val="continuous"/>
          <w:pgSz w:w="11906" w:h="16838"/>
          <w:pgMar w:top="1701" w:right="1440" w:bottom="1440" w:left="1440" w:header="851" w:footer="992" w:gutter="0"/>
          <w:pgNumType w:start="1"/>
          <w:cols w:space="425"/>
          <w:titlePg/>
          <w:docGrid w:linePitch="360"/>
        </w:sectPr>
      </w:pPr>
    </w:p>
    <w:p w:rsidR="001C371C" w:rsidRPr="007F746E" w:rsidRDefault="001C371C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7D5C53" w:rsidRPr="0011308A" w:rsidRDefault="00570B00" w:rsidP="00570B00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</w:rPr>
      </w:pPr>
      <w:r w:rsidRPr="0011308A">
        <w:rPr>
          <w:rFonts w:ascii="Times New Roman" w:eastAsia="HY신명조" w:hAnsi="Times New Roman" w:cs="Times New Roman" w:hint="eastAsia"/>
          <w:sz w:val="18"/>
        </w:rPr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</w:rPr>
        <w:t xml:space="preserve"> 6&gt;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B454F3" w:rsidRPr="0011308A">
        <w:rPr>
          <w:rFonts w:ascii="Times New Roman" w:eastAsia="HY신명조" w:hAnsi="Times New Roman" w:cs="Times New Roman" w:hint="eastAsia"/>
          <w:sz w:val="18"/>
        </w:rPr>
        <w:t>일중</w:t>
      </w:r>
      <w:r w:rsidR="00B454F3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>주문불균형의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>수익률예측력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 xml:space="preserve"> - 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>규모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7D5C53" w:rsidRPr="0011308A">
        <w:rPr>
          <w:rFonts w:ascii="Times New Roman" w:eastAsia="HY신명조" w:hAnsi="Times New Roman" w:cs="Times New Roman" w:hint="eastAsia"/>
          <w:sz w:val="18"/>
        </w:rPr>
        <w:t>포트폴리오</w:t>
      </w:r>
      <w:r w:rsidR="00B454F3" w:rsidRPr="0011308A">
        <w:rPr>
          <w:rFonts w:ascii="Times New Roman" w:eastAsia="HY신명조" w:hAnsi="Times New Roman" w:cs="Times New Roman" w:hint="eastAsia"/>
          <w:sz w:val="18"/>
        </w:rPr>
        <w:t xml:space="preserve"> </w:t>
      </w:r>
      <w:r w:rsidR="00B454F3" w:rsidRPr="0011308A">
        <w:rPr>
          <w:rFonts w:ascii="Times New Roman" w:eastAsia="HY신명조" w:hAnsi="Times New Roman" w:cs="Times New Roman" w:hint="eastAsia"/>
          <w:sz w:val="18"/>
        </w:rPr>
        <w:t>분석</w:t>
      </w:r>
    </w:p>
    <w:p w:rsidR="00AA69FD" w:rsidRDefault="00AA69FD" w:rsidP="008206C8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7D5C53" w:rsidRDefault="00AA69FD" w:rsidP="008206C8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표본종목을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소규모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구분하고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>포트폴리오의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>유동성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>수준을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>고려하여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>한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7B2A75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표준화하였으며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(quoted bid-ask midpoint return, </w:t>
      </w:r>
      <w:r w:rsidRPr="007B2A75">
        <w:rPr>
          <w:rFonts w:ascii="Times New Roman" w:eastAsia="HY신명조" w:hAnsi="Times New Roman" w:cs="Times New Roman" w:hint="eastAsia"/>
          <w:i/>
          <w:sz w:val="18"/>
          <w:szCs w:val="18"/>
        </w:rPr>
        <w:t>return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측정된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값이다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(time-weighted average spread ratio, TWSPRD)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하였다</w:t>
      </w:r>
      <w:r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90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종목을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선정된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중에서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시가총액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45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747BB3">
        <w:rPr>
          <w:rFonts w:ascii="Times New Roman" w:eastAsia="HY신명조" w:hAnsi="Times New Roman" w:cs="Times New Roman" w:hint="eastAsia"/>
          <w:sz w:val="18"/>
          <w:szCs w:val="18"/>
        </w:rPr>
        <w:t>L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arge firms)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포트폴리오를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구성하고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다음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45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소규모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747BB3">
        <w:rPr>
          <w:rFonts w:ascii="Times New Roman" w:eastAsia="HY신명조" w:hAnsi="Times New Roman" w:cs="Times New Roman" w:hint="eastAsia"/>
          <w:sz w:val="18"/>
          <w:szCs w:val="18"/>
        </w:rPr>
        <w:t>S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mall firms)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포트폴리오를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F22F6C">
        <w:rPr>
          <w:rFonts w:ascii="Times New Roman" w:eastAsia="HY신명조" w:hAnsi="Times New Roman" w:cs="Times New Roman" w:hint="eastAsia"/>
          <w:sz w:val="18"/>
          <w:szCs w:val="18"/>
        </w:rPr>
        <w:t>구성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3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0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이동평균으로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추세를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1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표준편차보다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정의하</w:t>
      </w:r>
      <w:r w:rsidR="008C7A96">
        <w:rPr>
          <w:rFonts w:ascii="Times New Roman" w:eastAsia="HY신명조" w:hAnsi="Times New Roman" w:cs="Times New Roman" w:hint="eastAsia"/>
          <w:sz w:val="18"/>
          <w:szCs w:val="18"/>
        </w:rPr>
        <w:t>였으며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더미변수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</w:t>
      </w:r>
      <w:r>
        <w:rPr>
          <w:rFonts w:ascii="Times New Roman" w:eastAsia="HY신명조" w:hAnsi="Times New Roman" w:cs="Times New Roman"/>
          <w:sz w:val="18"/>
          <w:szCs w:val="18"/>
        </w:rPr>
        <w:t>illiquid days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8C26D3">
        <w:rPr>
          <w:rFonts w:ascii="Times New Roman" w:eastAsia="HY신명조" w:hAnsi="Times New Roman" w:cs="Times New Roman" w:hint="eastAsia"/>
          <w:i/>
          <w:sz w:val="18"/>
          <w:szCs w:val="18"/>
        </w:rPr>
        <w:t>ILD</w:t>
      </w:r>
      <w:r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설정하였다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주문불균형의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상호작용변수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*ILD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결과이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</w:p>
    <w:p w:rsidR="008206C8" w:rsidRPr="007E4557" w:rsidRDefault="008206C8" w:rsidP="008206C8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137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4"/>
        <w:gridCol w:w="2324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395EC4" w:rsidRPr="007D5C53" w:rsidTr="00DA182A">
        <w:trPr>
          <w:divId w:val="39476491"/>
          <w:trHeight w:val="170"/>
        </w:trPr>
        <w:tc>
          <w:tcPr>
            <w:tcW w:w="232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7D5C53" w:rsidRDefault="00395EC4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897642" w:rsidRDefault="00395EC4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47BB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Large </w:t>
            </w:r>
            <w:r w:rsidR="00747BB3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47BB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Small </w:t>
            </w:r>
            <w:r w:rsidR="00747BB3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irms</w:t>
            </w:r>
          </w:p>
        </w:tc>
      </w:tr>
      <w:tr w:rsidR="00395EC4" w:rsidRPr="007D5C53" w:rsidTr="00DA182A">
        <w:trPr>
          <w:divId w:val="39476491"/>
          <w:trHeight w:val="170"/>
        </w:trPr>
        <w:tc>
          <w:tcPr>
            <w:tcW w:w="2324" w:type="dxa"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7D5C53" w:rsidRDefault="00395EC4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897642" w:rsidRDefault="00395EC4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QSPRD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TWSPRD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QSPRD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95EC4" w:rsidRPr="00395EC4" w:rsidRDefault="00395EC4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395EC4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TWSPRD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B06E27" w:rsidRDefault="000E40E2" w:rsidP="007D5C53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B06E2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B06E27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AA52C8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0E40E2" w:rsidRPr="007D5C53" w:rsidRDefault="000E40E2" w:rsidP="007D5C53">
            <w:pPr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(6.21)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(6.23)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(16.59)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(16.69)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7D5C53">
            <w:pPr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(39.75)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(39.80)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(64.91)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(64.10)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7D5C53">
            <w:pPr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(10.31)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(8.96)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(14.43)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(14.70)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0.0407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0.0402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0.1003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0.1004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AA52C8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(3.21)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(3.22)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(11.75)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(11.78)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(11.39)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(11.66)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(35.71)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(36.03)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(1.59)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(3.32)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(6.39)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(6.37)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0.0018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0.0019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0.0197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5C051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0.0197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AA52C8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(0.05)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(0.05)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(2.69)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(2.72)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(3.63)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(13.10)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(12.96)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(0.89)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(1.16)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(3.22)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B06E2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(2.81)</w:t>
            </w:r>
          </w:p>
        </w:tc>
      </w:tr>
      <w:tr w:rsidR="000E40E2" w:rsidRPr="007D5C53" w:rsidTr="00DA182A">
        <w:trPr>
          <w:divId w:val="39476491"/>
          <w:trHeight w:val="170"/>
        </w:trPr>
        <w:tc>
          <w:tcPr>
            <w:tcW w:w="232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E40E2" w:rsidRPr="007D5C53" w:rsidRDefault="000E40E2" w:rsidP="007D5C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897642" w:rsidRDefault="000E40E2" w:rsidP="007D5C53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897642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9234E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9234E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9234E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0.0038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0E40E2" w:rsidRPr="007D5C53" w:rsidRDefault="000E40E2" w:rsidP="009234E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7D5C5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0.0037</w:t>
            </w:r>
          </w:p>
        </w:tc>
      </w:tr>
    </w:tbl>
    <w:p w:rsidR="000E40E2" w:rsidRPr="0028214B" w:rsidRDefault="000E40E2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7D5C53" w:rsidRPr="0028214B" w:rsidRDefault="007D5C53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  <w:sectPr w:rsidR="007D5C53" w:rsidRPr="0028214B" w:rsidSect="007D5C53">
          <w:footnotePr>
            <w:numFmt w:val="chicago"/>
          </w:footnotePr>
          <w:type w:val="continuous"/>
          <w:pgSz w:w="16838" w:h="11906" w:orient="landscape" w:code="9"/>
          <w:pgMar w:top="1440" w:right="1701" w:bottom="1440" w:left="1440" w:header="851" w:footer="992" w:gutter="0"/>
          <w:cols w:space="425"/>
          <w:titlePg/>
          <w:docGrid w:linePitch="360"/>
        </w:sectPr>
      </w:pPr>
    </w:p>
    <w:p w:rsidR="00E74A2A" w:rsidRPr="007F746E" w:rsidRDefault="00E74A2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E74A2A" w:rsidRPr="0011308A" w:rsidRDefault="004B222F" w:rsidP="004B222F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</w:rPr>
      </w:pPr>
      <w:bookmarkStart w:id="44" w:name="_Toc330339654"/>
      <w:r w:rsidRPr="0011308A">
        <w:rPr>
          <w:rFonts w:ascii="Times New Roman" w:eastAsia="HY신명조" w:hAnsi="Times New Roman" w:cs="Times New Roman" w:hint="eastAsia"/>
          <w:sz w:val="18"/>
        </w:rPr>
        <w:t>&lt;</w:t>
      </w:r>
      <w:r w:rsidRPr="0011308A">
        <w:rPr>
          <w:rFonts w:ascii="Times New Roman" w:eastAsia="HY신명조" w:hAnsi="Times New Roman" w:cs="Times New Roman" w:hint="eastAsia"/>
          <w:sz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</w:rPr>
        <w:t xml:space="preserve"> 7&gt;</w:t>
      </w:r>
      <w:r w:rsidR="006C047C" w:rsidRPr="0011308A">
        <w:rPr>
          <w:rFonts w:ascii="Times New Roman" w:hAnsi="Times New Roman" w:cs="Times New Roman"/>
          <w:sz w:val="18"/>
        </w:rPr>
        <w:t xml:space="preserve"> </w:t>
      </w:r>
      <w:r w:rsidR="00197739" w:rsidRPr="0011308A">
        <w:rPr>
          <w:rFonts w:ascii="Times New Roman" w:eastAsia="HY신명조" w:hAnsi="Times New Roman" w:cs="Times New Roman"/>
          <w:sz w:val="18"/>
        </w:rPr>
        <w:t>주문불균형의</w:t>
      </w:r>
      <w:r w:rsidR="00197739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217E2A" w:rsidRPr="0011308A">
        <w:rPr>
          <w:rFonts w:ascii="Times New Roman" w:eastAsia="HY신명조" w:hAnsi="Times New Roman" w:cs="Times New Roman"/>
          <w:sz w:val="18"/>
        </w:rPr>
        <w:t>예측가능</w:t>
      </w:r>
      <w:r w:rsidR="00217E2A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197739" w:rsidRPr="0011308A">
        <w:rPr>
          <w:rFonts w:ascii="Times New Roman" w:eastAsia="HY신명조" w:hAnsi="Times New Roman" w:cs="Times New Roman"/>
          <w:sz w:val="18"/>
        </w:rPr>
        <w:t>부분과</w:t>
      </w:r>
      <w:r w:rsidR="00197739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217E2A" w:rsidRPr="0011308A">
        <w:rPr>
          <w:rFonts w:ascii="Times New Roman" w:eastAsia="HY신명조" w:hAnsi="Times New Roman" w:cs="Times New Roman"/>
          <w:sz w:val="18"/>
        </w:rPr>
        <w:t>예측불가능</w:t>
      </w:r>
      <w:r w:rsidR="00217E2A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197739" w:rsidRPr="0011308A">
        <w:rPr>
          <w:rFonts w:ascii="Times New Roman" w:eastAsia="HY신명조" w:hAnsi="Times New Roman" w:cs="Times New Roman"/>
          <w:sz w:val="18"/>
        </w:rPr>
        <w:t>부분의</w:t>
      </w:r>
      <w:r w:rsidR="00197739" w:rsidRPr="0011308A">
        <w:rPr>
          <w:rFonts w:ascii="Times New Roman" w:eastAsia="HY신명조" w:hAnsi="Times New Roman" w:cs="Times New Roman"/>
          <w:sz w:val="18"/>
        </w:rPr>
        <w:t xml:space="preserve"> </w:t>
      </w:r>
      <w:r w:rsidR="00217E2A" w:rsidRPr="0011308A">
        <w:rPr>
          <w:rFonts w:ascii="Times New Roman" w:eastAsia="HY신명조" w:hAnsi="Times New Roman" w:cs="Times New Roman"/>
          <w:sz w:val="18"/>
        </w:rPr>
        <w:t>수익률예측력</w:t>
      </w:r>
      <w:bookmarkEnd w:id="44"/>
    </w:p>
    <w:p w:rsidR="00B12444" w:rsidRDefault="00B12444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FA697B" w:rsidRDefault="00FA697B" w:rsidP="00B12444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주문불균형을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예측가능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부분과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예측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불가능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부분으로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분해하고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유동성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고려하여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="00B25898"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="00B25898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 w:rsidRPr="007B2A75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B25898" w:rsidRPr="00527232">
        <w:rPr>
          <w:rFonts w:ascii="Times New Roman" w:eastAsia="HY신명조" w:hAnsi="Times New Roman" w:cs="Times New Roman"/>
          <w:sz w:val="18"/>
          <w:szCs w:val="18"/>
        </w:rPr>
        <w:t>)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표준화하였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AR(</w:t>
      </w:r>
      <w:r>
        <w:rPr>
          <w:rFonts w:ascii="Times New Roman" w:eastAsia="HY신명조" w:hAnsi="Times New Roman" w:cs="Times New Roman" w:hint="eastAsia"/>
          <w:sz w:val="18"/>
          <w:szCs w:val="18"/>
        </w:rPr>
        <w:t>12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)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모형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를</w:t>
      </w:r>
      <w:proofErr w:type="spellEnd"/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이용하여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주문불균형을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예측가능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부분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(expected order imbalance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B57E9C">
        <w:rPr>
          <w:rFonts w:ascii="Times New Roman" w:eastAsia="HY신명조" w:hAnsi="Times New Roman" w:cs="Times New Roman" w:hint="eastAsia"/>
          <w:i/>
          <w:sz w:val="18"/>
          <w:szCs w:val="18"/>
        </w:rPr>
        <w:t>OIMBP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)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과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예측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불가능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부분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(unexpected order imbalance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B57E9C">
        <w:rPr>
          <w:rFonts w:ascii="Times New Roman" w:eastAsia="HY신명조" w:hAnsi="Times New Roman" w:cs="Times New Roman" w:hint="eastAsia"/>
          <w:i/>
          <w:sz w:val="18"/>
          <w:szCs w:val="18"/>
        </w:rPr>
        <w:t>OIMBI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)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으로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분해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하였다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="00B25898"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(quoted bid-ask midpoint return, </w:t>
      </w:r>
      <w:r w:rsidR="00B25898" w:rsidRPr="007B2A75">
        <w:rPr>
          <w:rFonts w:ascii="Times New Roman" w:eastAsia="HY신명조" w:hAnsi="Times New Roman" w:cs="Times New Roman" w:hint="eastAsia"/>
          <w:i/>
          <w:sz w:val="18"/>
          <w:szCs w:val="18"/>
        </w:rPr>
        <w:t>return</w:t>
      </w:r>
      <w:r w:rsidR="00B25898" w:rsidRPr="0052723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="00B25898"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측정된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값이다</w:t>
      </w:r>
      <w:r w:rsidR="00B25898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E74A2A" w:rsidRDefault="00B25898" w:rsidP="00FA697B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(time-weighted average spread ratio, TWSPRD)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개별종목에서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직전연도의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시가총액으로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가중평균하여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포트폴리오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수준에서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하였다</w:t>
      </w:r>
      <w:r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3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0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이동평균으로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추세를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1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표준편차보다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정의하</w:t>
      </w:r>
      <w:r w:rsidR="00FE67D1">
        <w:rPr>
          <w:rFonts w:ascii="Times New Roman" w:eastAsia="HY신명조" w:hAnsi="Times New Roman" w:cs="Times New Roman" w:hint="eastAsia"/>
          <w:sz w:val="18"/>
          <w:szCs w:val="18"/>
        </w:rPr>
        <w:t>였으며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더미변수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</w:t>
      </w:r>
      <w:r>
        <w:rPr>
          <w:rFonts w:ascii="Times New Roman" w:eastAsia="HY신명조" w:hAnsi="Times New Roman" w:cs="Times New Roman"/>
          <w:sz w:val="18"/>
          <w:szCs w:val="18"/>
        </w:rPr>
        <w:t>illiquid days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8C26D3">
        <w:rPr>
          <w:rFonts w:ascii="Times New Roman" w:eastAsia="HY신명조" w:hAnsi="Times New Roman" w:cs="Times New Roman" w:hint="eastAsia"/>
          <w:i/>
          <w:sz w:val="18"/>
          <w:szCs w:val="18"/>
        </w:rPr>
        <w:t>ILD</w:t>
      </w:r>
      <w:r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설정하였다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FA697B"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FA697B">
        <w:rPr>
          <w:rFonts w:ascii="Times New Roman" w:eastAsia="HY신명조" w:hAnsi="Times New Roman" w:cs="Times New Roman" w:hint="eastAsia"/>
          <w:i/>
          <w:sz w:val="18"/>
          <w:szCs w:val="18"/>
        </w:rPr>
        <w:t>P</w:t>
      </w:r>
      <w:r w:rsidR="00FA697B"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="00FA697B" w:rsidRPr="00FA697B"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="00FA697B">
        <w:rPr>
          <w:rFonts w:ascii="Times New Roman" w:eastAsia="HY신명조" w:hAnsi="Times New Roman" w:cs="Times New Roman" w:hint="eastAsia"/>
          <w:i/>
          <w:sz w:val="18"/>
          <w:szCs w:val="18"/>
          <w:vertAlign w:val="subscript"/>
        </w:rPr>
        <w:t xml:space="preserve"> 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FA697B">
        <w:rPr>
          <w:rFonts w:ascii="Times New Roman" w:eastAsia="HY신명조" w:hAnsi="Times New Roman" w:cs="Times New Roman" w:hint="eastAsia"/>
          <w:i/>
          <w:sz w:val="18"/>
          <w:szCs w:val="18"/>
        </w:rPr>
        <w:t>I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주문불균형의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상호작용변수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FA697B"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FA697B">
        <w:rPr>
          <w:rFonts w:ascii="Times New Roman" w:eastAsia="HY신명조" w:hAnsi="Times New Roman" w:cs="Times New Roman" w:hint="eastAsia"/>
          <w:i/>
          <w:sz w:val="18"/>
          <w:szCs w:val="18"/>
        </w:rPr>
        <w:t>P</w:t>
      </w:r>
      <w:r w:rsidR="00FA697B"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="00FA697B" w:rsidRPr="002144A7">
        <w:rPr>
          <w:rFonts w:ascii="Times New Roman" w:eastAsia="HY신명조" w:hAnsi="Times New Roman" w:cs="Times New Roman"/>
          <w:i/>
          <w:sz w:val="18"/>
          <w:szCs w:val="18"/>
        </w:rPr>
        <w:t>*ILD</w:t>
      </w:r>
      <w:r w:rsidR="00FA697B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="00FA697B">
        <w:rPr>
          <w:rFonts w:ascii="Times New Roman" w:eastAsia="HY신명조" w:hAnsi="Times New Roman" w:cs="Times New Roman" w:hint="eastAsia"/>
          <w:i/>
          <w:sz w:val="18"/>
          <w:szCs w:val="18"/>
        </w:rPr>
        <w:t>I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*ILD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결과이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FA697B" w:rsidRPr="00197739" w:rsidRDefault="00FA697B" w:rsidP="00FA697B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01" w:type="dxa"/>
        <w:jc w:val="center"/>
        <w:tblInd w:w="-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1"/>
        <w:gridCol w:w="1500"/>
        <w:gridCol w:w="1417"/>
        <w:gridCol w:w="1418"/>
        <w:gridCol w:w="1417"/>
        <w:gridCol w:w="1418"/>
      </w:tblGrid>
      <w:tr w:rsidR="001C4479" w:rsidRPr="00103BCB" w:rsidTr="007F63C8">
        <w:trPr>
          <w:divId w:val="1348631143"/>
          <w:trHeight w:val="315"/>
          <w:jc w:val="center"/>
        </w:trPr>
        <w:tc>
          <w:tcPr>
            <w:tcW w:w="18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C4479" w:rsidRPr="00103BCB" w:rsidRDefault="001C4479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C4479" w:rsidRPr="00103BCB" w:rsidRDefault="001C4479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C4479" w:rsidRPr="00103BCB" w:rsidRDefault="001C4479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QSPRD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C4479" w:rsidRPr="00103BCB" w:rsidRDefault="001C4479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TWSPRD</w:t>
            </w:r>
          </w:p>
        </w:tc>
      </w:tr>
      <w:tr w:rsidR="00E74A2A" w:rsidRPr="00103BCB" w:rsidTr="00E74A2A">
        <w:trPr>
          <w:divId w:val="1348631143"/>
          <w:trHeight w:val="315"/>
          <w:jc w:val="center"/>
        </w:trPr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Sub-period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74A2A" w:rsidRPr="00103BCB" w:rsidRDefault="00E74A2A" w:rsidP="001C4479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4.89)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5.00)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0120D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9.83)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9.58)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0120D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(0.83)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0.24)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0120D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(34.78)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(34.46)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0120D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(9.81)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(10.35)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0.0661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0.0663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0.67)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0.69)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2.25)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1.93)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(1.38)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0.10)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(18.71)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(19.48)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(2.09)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(2.21)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 w:rsidRPr="00103BCB"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1.52)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1.44)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2.21)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2.32)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P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(5.02)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(4.52)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(9.80)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(9.19)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C61C8F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103BCB">
              <w:rPr>
                <w:rFonts w:ascii="Times New Roman" w:eastAsia="HY신명조" w:hAnsi="Times New Roman" w:cs="Times New Roman" w:hint="eastAsia"/>
                <w:i/>
                <w:color w:val="000000"/>
                <w:kern w:val="0"/>
                <w:sz w:val="18"/>
                <w:szCs w:val="18"/>
              </w:rPr>
              <w:t>I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(1.29)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(1.91)</w:t>
            </w:r>
          </w:p>
        </w:tc>
      </w:tr>
      <w:tr w:rsidR="00103BCB" w:rsidRPr="00103BCB" w:rsidTr="00E14F85">
        <w:trPr>
          <w:divId w:val="1348631143"/>
          <w:trHeight w:val="315"/>
          <w:jc w:val="center"/>
        </w:trPr>
        <w:tc>
          <w:tcPr>
            <w:tcW w:w="183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103BCB" w:rsidRDefault="00103BCB" w:rsidP="001C4479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103BCB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03BCB" w:rsidRPr="00611CE5" w:rsidRDefault="00103BCB" w:rsidP="006F26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611CE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5E2DD2" w:rsidRPr="007F746E" w:rsidRDefault="005E2DD2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7F746E">
        <w:rPr>
          <w:rFonts w:ascii="Times New Roman" w:eastAsia="HY신명조" w:hAnsi="Times New Roman" w:cs="Times New Roman"/>
          <w:sz w:val="18"/>
          <w:szCs w:val="18"/>
        </w:rPr>
        <w:br w:type="page"/>
      </w:r>
    </w:p>
    <w:p w:rsidR="00A76951" w:rsidRPr="0011308A" w:rsidRDefault="004B222F" w:rsidP="004B222F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  <w:szCs w:val="18"/>
        </w:rPr>
      </w:pPr>
      <w:bookmarkStart w:id="45" w:name="_Toc330339655"/>
      <w:r w:rsidRPr="0011308A">
        <w:rPr>
          <w:rFonts w:ascii="Times New Roman" w:eastAsia="HY신명조" w:hAnsi="Times New Roman" w:cs="Times New Roman" w:hint="eastAsia"/>
          <w:sz w:val="18"/>
          <w:szCs w:val="18"/>
        </w:rPr>
        <w:lastRenderedPageBreak/>
        <w:t>&lt;</w:t>
      </w:r>
      <w:r w:rsidRPr="0011308A">
        <w:rPr>
          <w:rFonts w:ascii="Times New Roman" w:eastAsia="HY신명조" w:hAnsi="Times New Roman" w:cs="Times New Roman" w:hint="eastAsia"/>
          <w:sz w:val="18"/>
          <w:szCs w:val="18"/>
        </w:rPr>
        <w:t>표</w:t>
      </w:r>
      <w:r w:rsidRPr="0011308A">
        <w:rPr>
          <w:rFonts w:ascii="Times New Roman" w:eastAsia="HY신명조" w:hAnsi="Times New Roman" w:cs="Times New Roman" w:hint="eastAsia"/>
          <w:sz w:val="18"/>
          <w:szCs w:val="18"/>
        </w:rPr>
        <w:t xml:space="preserve"> 8&gt;</w:t>
      </w:r>
      <w:r w:rsidR="00A76951" w:rsidRPr="0011308A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6235FC" w:rsidRPr="0011308A">
        <w:rPr>
          <w:rFonts w:ascii="Times New Roman" w:eastAsia="HY신명조" w:hAnsi="Times New Roman" w:cs="Times New Roman" w:hint="eastAsia"/>
          <w:sz w:val="18"/>
          <w:szCs w:val="18"/>
        </w:rPr>
        <w:t>유동성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>수준에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>따른</w:t>
      </w:r>
      <w:r w:rsidR="002E6BAA" w:rsidRPr="0011308A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2E6BAA" w:rsidRPr="0011308A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="002E6BAA" w:rsidRPr="0011308A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2E6BAA" w:rsidRPr="0011308A">
        <w:rPr>
          <w:rFonts w:ascii="Times New Roman" w:eastAsia="HY신명조" w:hAnsi="Times New Roman" w:cs="Times New Roman"/>
          <w:sz w:val="18"/>
          <w:szCs w:val="18"/>
        </w:rPr>
        <w:t>수익률예측력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 xml:space="preserve"> - </w:t>
      </w:r>
      <w:r w:rsidR="00647A10" w:rsidRPr="0011308A">
        <w:rPr>
          <w:rFonts w:ascii="Times New Roman" w:eastAsia="HY신명조" w:hAnsi="Times New Roman" w:cs="Times New Roman"/>
          <w:sz w:val="18"/>
          <w:szCs w:val="18"/>
        </w:rPr>
        <w:t>개별종목</w:t>
      </w:r>
      <w:r w:rsidR="00647A10" w:rsidRPr="0011308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761B9F" w:rsidRPr="0011308A">
        <w:rPr>
          <w:rFonts w:ascii="Times New Roman" w:eastAsia="HY신명조" w:hAnsi="Times New Roman" w:cs="Times New Roman" w:hint="eastAsia"/>
          <w:sz w:val="18"/>
          <w:szCs w:val="18"/>
        </w:rPr>
        <w:t>분석</w:t>
      </w:r>
      <w:bookmarkEnd w:id="45"/>
    </w:p>
    <w:p w:rsidR="0083163D" w:rsidRDefault="0083163D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A151A0" w:rsidRDefault="00FB69A2" w:rsidP="00C6531A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개별종목에서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수익률예측력을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유동성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고려하여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일중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접속거래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5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단위로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구분하고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각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구간에서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계산하였다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(order imbalance,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7B2A75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매도주도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차이를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해당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구간의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거래대금으로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표준화하였으며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(quoted bid-ask midpoint return, </w:t>
      </w:r>
      <w:r w:rsidRPr="007B2A75">
        <w:rPr>
          <w:rFonts w:ascii="Times New Roman" w:eastAsia="HY신명조" w:hAnsi="Times New Roman" w:cs="Times New Roman" w:hint="eastAsia"/>
          <w:i/>
          <w:sz w:val="18"/>
          <w:szCs w:val="18"/>
        </w:rPr>
        <w:t>return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구간의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마지막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-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계산한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연속복리수익률이다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측정된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값이다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지속된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시간가중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(time-weighted average spread ratio, TWSPRD)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호가스프레드비율은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매도호가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를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최우선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매수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-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매도호가평균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>가격으로</w:t>
      </w:r>
      <w:r w:rsidRPr="0052723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나누어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3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0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거래일의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이동평균으로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추세를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제거하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추세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제거된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1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표준편차보다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정의하</w:t>
      </w:r>
      <w:r w:rsidR="00FE67D1">
        <w:rPr>
          <w:rFonts w:ascii="Times New Roman" w:eastAsia="HY신명조" w:hAnsi="Times New Roman" w:cs="Times New Roman" w:hint="eastAsia"/>
          <w:sz w:val="18"/>
          <w:szCs w:val="18"/>
        </w:rPr>
        <w:t>였으며</w:t>
      </w:r>
      <w:r>
        <w:rPr>
          <w:rFonts w:ascii="Times New Roman" w:eastAsia="HY신명조" w:hAnsi="Times New Roman" w:cs="Times New Roman" w:hint="eastAsia"/>
          <w:sz w:val="18"/>
          <w:szCs w:val="18"/>
        </w:rPr>
        <w:t>,</w:t>
      </w:r>
      <w:r w:rsidRPr="006617D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거래일에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대해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더미변수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</w:t>
      </w:r>
      <w:r>
        <w:rPr>
          <w:rFonts w:ascii="Times New Roman" w:eastAsia="HY신명조" w:hAnsi="Times New Roman" w:cs="Times New Roman"/>
          <w:sz w:val="18"/>
          <w:szCs w:val="18"/>
        </w:rPr>
        <w:t>illiquid days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8C26D3">
        <w:rPr>
          <w:rFonts w:ascii="Times New Roman" w:eastAsia="HY신명조" w:hAnsi="Times New Roman" w:cs="Times New Roman" w:hint="eastAsia"/>
          <w:i/>
          <w:sz w:val="18"/>
          <w:szCs w:val="18"/>
        </w:rPr>
        <w:t>ILD</w:t>
      </w:r>
      <w:r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설정하였다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FB69A2" w:rsidRDefault="00FB69A2" w:rsidP="00C6531A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t-1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주문불균형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주문불균형의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상호작용변수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OIMB</w:t>
      </w:r>
      <w:r w:rsidRPr="002144A7">
        <w:rPr>
          <w:rFonts w:ascii="Times New Roman" w:eastAsia="HY신명조" w:hAnsi="Times New Roman" w:cs="Times New Roman"/>
          <w:i/>
          <w:sz w:val="18"/>
          <w:szCs w:val="18"/>
          <w:vertAlign w:val="subscript"/>
        </w:rPr>
        <w:t>t-1</w:t>
      </w:r>
      <w:r w:rsidRPr="002144A7">
        <w:rPr>
          <w:rFonts w:ascii="Times New Roman" w:eastAsia="HY신명조" w:hAnsi="Times New Roman" w:cs="Times New Roman"/>
          <w:i/>
          <w:sz w:val="18"/>
          <w:szCs w:val="18"/>
        </w:rPr>
        <w:t>*ILD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)</w:t>
      </w:r>
      <w:r w:rsidRPr="002144A7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독립변수로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하고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, t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시간대의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수익률을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종속변수로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하는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회귀모형을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결과이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다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.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151A0">
        <w:rPr>
          <w:rFonts w:ascii="Times New Roman" w:eastAsia="HY신명조" w:hAnsi="Times New Roman" w:cs="Times New Roman" w:hint="eastAsia"/>
          <w:sz w:val="18"/>
          <w:szCs w:val="18"/>
        </w:rPr>
        <w:t>t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-1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시간대와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t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시간대의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시장수익률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(market return)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을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통제변수로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사용하였으나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아래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표에</w:t>
      </w:r>
      <w:r w:rsidR="00A151A0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나타내지</w:t>
      </w:r>
      <w:r w:rsidR="00A151A0">
        <w:rPr>
          <w:rFonts w:ascii="Times New Roman" w:eastAsia="HY신명조" w:hAnsi="Times New Roman" w:cs="Times New Roman" w:hint="eastAsia"/>
          <w:sz w:val="18"/>
          <w:szCs w:val="18"/>
        </w:rPr>
        <w:t>는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>않았다</w:t>
      </w:r>
      <w:r w:rsidRPr="00C6531A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개별종목의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회귀계수는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단순평균하여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제시하였으며</w:t>
      </w:r>
      <w:r>
        <w:rPr>
          <w:rFonts w:ascii="Times New Roman" w:eastAsia="HY신명조" w:hAnsi="Times New Roman" w:cs="Times New Roman" w:hint="eastAsia"/>
          <w:sz w:val="18"/>
          <w:szCs w:val="18"/>
        </w:rPr>
        <w:t>, t-</w:t>
      </w:r>
      <w:r>
        <w:rPr>
          <w:rFonts w:ascii="Times New Roman" w:eastAsia="HY신명조" w:hAnsi="Times New Roman" w:cs="Times New Roman" w:hint="eastAsia"/>
          <w:sz w:val="18"/>
          <w:szCs w:val="18"/>
        </w:rPr>
        <w:t>통계량은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AA52C8">
        <w:rPr>
          <w:rFonts w:ascii="Times New Roman" w:eastAsia="HY신명조" w:hAnsi="Times New Roman" w:cs="Times New Roman"/>
          <w:sz w:val="18"/>
          <w:szCs w:val="18"/>
        </w:rPr>
        <w:t>C</w:t>
      </w:r>
      <w:r>
        <w:rPr>
          <w:rFonts w:ascii="Times New Roman" w:eastAsia="HY신명조" w:hAnsi="Times New Roman" w:cs="Times New Roman" w:hint="eastAsia"/>
          <w:sz w:val="18"/>
          <w:szCs w:val="18"/>
        </w:rPr>
        <w:t>hordia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et al.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 xml:space="preserve"> (2000)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AA52C8">
        <w:rPr>
          <w:rFonts w:ascii="Times New Roman" w:eastAsia="HY신명조" w:hAnsi="Times New Roman" w:cs="Times New Roman"/>
          <w:sz w:val="18"/>
          <w:szCs w:val="18"/>
        </w:rPr>
        <w:t>방법론</w:t>
      </w:r>
      <w:r>
        <w:rPr>
          <w:rFonts w:ascii="Times New Roman" w:eastAsia="HY신명조" w:hAnsi="Times New Roman" w:cs="Times New Roman" w:hint="eastAsia"/>
          <w:sz w:val="18"/>
          <w:szCs w:val="18"/>
        </w:rPr>
        <w:t>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표준오차를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조정한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값이다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표본종목은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이하</w:t>
      </w:r>
      <w:r w:rsidR="003C5DE0">
        <w:rPr>
          <w:rFonts w:ascii="Times New Roman" w:eastAsia="HY신명조" w:hAnsi="Times New Roman" w:cs="Times New Roman" w:hint="eastAsia"/>
          <w:sz w:val="18"/>
          <w:szCs w:val="18"/>
        </w:rPr>
        <w:t>인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>종목을</w:t>
      </w:r>
      <w:r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F4680F" w:rsidRPr="001F2C1A" w:rsidRDefault="00F4680F" w:rsidP="00197739">
      <w:pPr>
        <w:widowControl/>
        <w:wordWrap/>
        <w:autoSpaceDE/>
        <w:autoSpaceDN/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9001" w:type="dxa"/>
        <w:jc w:val="center"/>
        <w:tblInd w:w="-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1253"/>
        <w:gridCol w:w="1473"/>
        <w:gridCol w:w="1474"/>
        <w:gridCol w:w="1473"/>
        <w:gridCol w:w="1474"/>
      </w:tblGrid>
      <w:tr w:rsidR="00215367" w:rsidRPr="00AA52C8" w:rsidTr="00FB69A2">
        <w:trPr>
          <w:divId w:val="257173848"/>
          <w:trHeight w:val="315"/>
          <w:jc w:val="center"/>
        </w:trPr>
        <w:tc>
          <w:tcPr>
            <w:tcW w:w="185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15367" w:rsidRPr="00AA52C8" w:rsidRDefault="00215367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15367" w:rsidRPr="00AA52C8" w:rsidRDefault="00215367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15367" w:rsidRPr="00AA52C8" w:rsidRDefault="00215367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QSPRD</w:t>
            </w:r>
          </w:p>
        </w:tc>
        <w:tc>
          <w:tcPr>
            <w:tcW w:w="29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15367" w:rsidRPr="00AA52C8" w:rsidRDefault="00215367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TWSPRD</w:t>
            </w:r>
          </w:p>
        </w:tc>
      </w:tr>
      <w:tr w:rsidR="00A76951" w:rsidRPr="00AA52C8" w:rsidTr="00FB69A2">
        <w:trPr>
          <w:divId w:val="257173848"/>
          <w:trHeight w:val="315"/>
          <w:jc w:val="center"/>
        </w:trPr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Coefficient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76951" w:rsidRPr="00AA52C8" w:rsidRDefault="00A76951" w:rsidP="00215367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t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-statistic</w:t>
            </w:r>
          </w:p>
        </w:tc>
      </w:tr>
      <w:tr w:rsidR="003F1938" w:rsidRPr="00AA52C8" w:rsidTr="00FB69A2">
        <w:trPr>
          <w:divId w:val="257173848"/>
          <w:trHeight w:val="315"/>
          <w:jc w:val="center"/>
        </w:trPr>
        <w:tc>
          <w:tcPr>
            <w:tcW w:w="185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(4.80)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(4.75)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(22.76)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(22.60)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(8.32)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(9.40)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215367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0.1521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0.1522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(1.99)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(1.96)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(14.29)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(14.11)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F70C7B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="003F1938"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1.96)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(1.51)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215367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0.1403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0.1403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Intercept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(4.22)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(4.17)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(28.95)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(27.43)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OIMB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bscript"/>
              </w:rPr>
              <w:t>t-1</w:t>
            </w:r>
            <w:r w:rsidRPr="00AA52C8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*ILD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-0.0001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F70C7B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="003F1938"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5.16)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F70C7B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(-</w:t>
            </w:r>
            <w:r w:rsidR="003F1938"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1.51)</w:t>
            </w:r>
          </w:p>
        </w:tc>
      </w:tr>
      <w:tr w:rsidR="003F1938" w:rsidRPr="00AA52C8" w:rsidTr="00215367">
        <w:trPr>
          <w:divId w:val="257173848"/>
          <w:trHeight w:val="315"/>
          <w:jc w:val="center"/>
        </w:trPr>
        <w:tc>
          <w:tcPr>
            <w:tcW w:w="185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AA52C8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215367" w:rsidRDefault="003F1938" w:rsidP="00215367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</w:rPr>
              <w:t>Adj. R</w:t>
            </w:r>
            <w:r w:rsidRPr="00215367">
              <w:rPr>
                <w:rFonts w:ascii="Times New Roman" w:eastAsia="HY신명조" w:hAnsi="Times New Roman" w:cs="Times New Roman"/>
                <w:i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0.2452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0.2452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F1938" w:rsidRPr="003F1938" w:rsidRDefault="003F1938" w:rsidP="003F193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F1938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363C51" w:rsidRDefault="00363C51">
      <w:pPr>
        <w:widowControl/>
        <w:wordWrap/>
        <w:autoSpaceDE/>
        <w:autoSpaceDN/>
        <w:rPr>
          <w:rFonts w:ascii="Times New Roman" w:eastAsia="HY신명조" w:hAnsi="Times New Roman" w:cs="Times New Roman"/>
          <w:sz w:val="22"/>
        </w:rPr>
      </w:pPr>
      <w:r>
        <w:rPr>
          <w:rFonts w:ascii="Times New Roman" w:eastAsia="HY신명조" w:hAnsi="Times New Roman" w:cs="Times New Roman"/>
          <w:sz w:val="22"/>
        </w:rPr>
        <w:br w:type="page"/>
      </w:r>
    </w:p>
    <w:p w:rsidR="00363C51" w:rsidRPr="007F746E" w:rsidRDefault="00363C51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363C51" w:rsidRPr="003E7142" w:rsidRDefault="004B222F" w:rsidP="004B222F">
      <w:pPr>
        <w:pStyle w:val="a6"/>
        <w:keepNext/>
        <w:spacing w:after="0" w:line="360" w:lineRule="auto"/>
        <w:jc w:val="center"/>
        <w:rPr>
          <w:rFonts w:ascii="Times New Roman" w:eastAsia="HY신명조" w:hAnsi="Times New Roman" w:cs="Times New Roman"/>
          <w:sz w:val="18"/>
          <w:szCs w:val="18"/>
        </w:rPr>
      </w:pPr>
      <w:r w:rsidRPr="003E7142">
        <w:rPr>
          <w:rFonts w:ascii="Times New Roman" w:eastAsia="HY신명조" w:hAnsi="Times New Roman" w:cs="Times New Roman" w:hint="eastAsia"/>
          <w:sz w:val="18"/>
          <w:szCs w:val="18"/>
        </w:rPr>
        <w:t>&lt;</w:t>
      </w:r>
      <w:r w:rsidRPr="003E7142">
        <w:rPr>
          <w:rFonts w:ascii="Times New Roman" w:eastAsia="HY신명조" w:hAnsi="Times New Roman" w:cs="Times New Roman" w:hint="eastAsia"/>
          <w:sz w:val="18"/>
          <w:szCs w:val="18"/>
        </w:rPr>
        <w:t>표</w:t>
      </w:r>
      <w:r w:rsidRPr="003E7142">
        <w:rPr>
          <w:rFonts w:ascii="Times New Roman" w:eastAsia="HY신명조" w:hAnsi="Times New Roman" w:cs="Times New Roman" w:hint="eastAsia"/>
          <w:sz w:val="18"/>
          <w:szCs w:val="18"/>
        </w:rPr>
        <w:t xml:space="preserve"> 9&gt;</w:t>
      </w:r>
      <w:r w:rsidR="00363C51" w:rsidRPr="003E71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63C51" w:rsidRPr="003E7142">
        <w:rPr>
          <w:rFonts w:ascii="Times New Roman" w:eastAsia="HY신명조" w:hAnsi="Times New Roman" w:cs="Times New Roman"/>
          <w:sz w:val="18"/>
          <w:szCs w:val="18"/>
        </w:rPr>
        <w:t>분산비</w:t>
      </w:r>
      <w:r w:rsidR="00363C51" w:rsidRPr="003E71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363C51" w:rsidRPr="003E7142">
        <w:rPr>
          <w:rFonts w:ascii="Times New Roman" w:eastAsia="HY신명조" w:hAnsi="Times New Roman" w:cs="Times New Roman" w:hint="eastAsia"/>
          <w:sz w:val="18"/>
          <w:szCs w:val="18"/>
        </w:rPr>
        <w:t>검정</w:t>
      </w:r>
      <w:r w:rsidR="00363C51" w:rsidRPr="003E7142">
        <w:rPr>
          <w:rFonts w:ascii="Times New Roman" w:eastAsia="HY신명조" w:hAnsi="Times New Roman" w:cs="Times New Roman"/>
          <w:sz w:val="18"/>
          <w:szCs w:val="18"/>
        </w:rPr>
        <w:t>과</w:t>
      </w:r>
      <w:r w:rsidR="00363C51" w:rsidRPr="003E7142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363C51" w:rsidRPr="003E7142">
        <w:rPr>
          <w:rFonts w:ascii="Times New Roman" w:eastAsia="HY신명조" w:hAnsi="Times New Roman" w:cs="Times New Roman"/>
          <w:sz w:val="18"/>
          <w:szCs w:val="18"/>
        </w:rPr>
        <w:t>자기상관</w:t>
      </w:r>
      <w:r w:rsidR="00363C51" w:rsidRPr="003E7142">
        <w:rPr>
          <w:rFonts w:ascii="Times New Roman" w:eastAsia="HY신명조" w:hAnsi="Times New Roman" w:cs="Times New Roman" w:hint="eastAsia"/>
          <w:sz w:val="18"/>
          <w:szCs w:val="18"/>
        </w:rPr>
        <w:t>분석</w:t>
      </w:r>
    </w:p>
    <w:p w:rsidR="00FC535F" w:rsidRDefault="00FC535F" w:rsidP="006F6AF7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9B3E3D" w:rsidRDefault="00FC535F" w:rsidP="006F6AF7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표본종목을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대규모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소규모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기업으로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구분하고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규모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포트폴리오에서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분산비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(variance ratio) </w:t>
      </w:r>
      <w:r>
        <w:rPr>
          <w:rFonts w:ascii="Times New Roman" w:eastAsia="HY신명조" w:hAnsi="Times New Roman" w:cs="Times New Roman" w:hint="eastAsia"/>
          <w:sz w:val="18"/>
          <w:szCs w:val="18"/>
        </w:rPr>
        <w:t>또는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자기상관계수</w:t>
      </w:r>
      <w:r>
        <w:rPr>
          <w:rFonts w:ascii="Times New Roman" w:eastAsia="HY신명조" w:hAnsi="Times New Roman" w:cs="Times New Roman" w:hint="eastAsia"/>
          <w:sz w:val="18"/>
          <w:szCs w:val="18"/>
        </w:rPr>
        <w:t>(autocorrelation)</w:t>
      </w:r>
      <w:r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전체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(all days),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높은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(liquid days),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거래일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(illiquid days)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에서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추정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하위기간에서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>거래정지일이</w:t>
      </w:r>
      <w:proofErr w:type="spellEnd"/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10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이하인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중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>시가총</w:t>
      </w:r>
      <w:r w:rsidR="009B3E3D" w:rsidRPr="009A57C1">
        <w:rPr>
          <w:rFonts w:ascii="Times New Roman" w:eastAsia="HY신명조" w:hAnsi="Times New Roman" w:cs="Times New Roman" w:hint="eastAsia"/>
          <w:sz w:val="18"/>
          <w:szCs w:val="18"/>
        </w:rPr>
        <w:t>액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이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8F4D09">
        <w:rPr>
          <w:rFonts w:ascii="Times New Roman" w:eastAsia="HY신명조" w:hAnsi="Times New Roman" w:cs="Times New Roman" w:hint="eastAsia"/>
          <w:sz w:val="18"/>
          <w:szCs w:val="18"/>
        </w:rPr>
        <w:t>큰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90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>종목을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표본종목으로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선정하였다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선정된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종목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중에서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시가총액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상위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45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>종목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으로</w:t>
      </w:r>
      <w:r w:rsidR="009B3E3D" w:rsidRPr="009A57C1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대규모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기업</w:t>
      </w:r>
      <w:r w:rsidR="00B454F3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 w:rsidR="00B454F3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176E23">
        <w:rPr>
          <w:rFonts w:ascii="Times New Roman" w:eastAsia="HY신명조" w:hAnsi="Times New Roman" w:cs="Times New Roman" w:hint="eastAsia"/>
          <w:sz w:val="18"/>
          <w:szCs w:val="18"/>
        </w:rPr>
        <w:t>L</w:t>
      </w:r>
      <w:r w:rsidR="00B454F3">
        <w:rPr>
          <w:rFonts w:ascii="Times New Roman" w:eastAsia="HY신명조" w:hAnsi="Times New Roman" w:cs="Times New Roman" w:hint="eastAsia"/>
          <w:sz w:val="18"/>
          <w:szCs w:val="18"/>
        </w:rPr>
        <w:t>arge firms)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구성하고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그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다음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45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종목으로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소규모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기업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 w:rsidR="00B454F3">
        <w:rPr>
          <w:rFonts w:ascii="Times New Roman" w:eastAsia="HY신명조" w:hAnsi="Times New Roman" w:cs="Times New Roman" w:hint="eastAsia"/>
          <w:sz w:val="18"/>
          <w:szCs w:val="18"/>
        </w:rPr>
        <w:t>(</w:t>
      </w:r>
      <w:r w:rsidR="00176E23">
        <w:rPr>
          <w:rFonts w:ascii="Times New Roman" w:eastAsia="HY신명조" w:hAnsi="Times New Roman" w:cs="Times New Roman" w:hint="eastAsia"/>
          <w:sz w:val="18"/>
          <w:szCs w:val="18"/>
        </w:rPr>
        <w:t>S</w:t>
      </w:r>
      <w:r w:rsidR="00B454F3">
        <w:rPr>
          <w:rFonts w:ascii="Times New Roman" w:eastAsia="HY신명조" w:hAnsi="Times New Roman" w:cs="Times New Roman" w:hint="eastAsia"/>
          <w:sz w:val="18"/>
          <w:szCs w:val="18"/>
        </w:rPr>
        <w:t>mall firms)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구성하였다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접속거래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시간에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형성된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모든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호가를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대상으로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호가스프레드비율을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계산하고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이를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단순평균한</w:t>
      </w:r>
      <w:proofErr w:type="spellEnd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단순평균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스프레드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(average quoted spread ratio, QSPRD)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이용하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여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높은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거래일과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유동성이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낮은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거래일을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E459B9">
        <w:rPr>
          <w:rFonts w:ascii="Times New Roman" w:eastAsia="HY신명조" w:hAnsi="Times New Roman" w:cs="Times New Roman" w:hint="eastAsia"/>
          <w:sz w:val="18"/>
          <w:szCs w:val="18"/>
        </w:rPr>
        <w:t>구분하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였다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FC535F" w:rsidRDefault="00FC535F" w:rsidP="006F6AF7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>
        <w:rPr>
          <w:rFonts w:ascii="Times New Roman" w:eastAsia="HY신명조" w:hAnsi="Times New Roman" w:cs="Times New Roman" w:hint="eastAsia"/>
          <w:sz w:val="18"/>
          <w:szCs w:val="18"/>
        </w:rPr>
        <w:t>개별종목의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5</w:t>
      </w:r>
      <w:r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>-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>-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해당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종목의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직전연도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시가총액으로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eastAsia="HY신명조" w:hAnsi="Times New Roman" w:cs="Times New Roman" w:hint="eastAsia"/>
          <w:sz w:val="18"/>
          <w:szCs w:val="18"/>
        </w:rPr>
        <w:t>가중평균한</w:t>
      </w:r>
      <w:proofErr w:type="spellEnd"/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포트폴리오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수익률을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계산하였다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 Panel A</w:t>
      </w:r>
      <w:r>
        <w:rPr>
          <w:rFonts w:ascii="Times New Roman" w:eastAsia="HY신명조" w:hAnsi="Times New Roman" w:cs="Times New Roman" w:hint="eastAsia"/>
          <w:sz w:val="18"/>
          <w:szCs w:val="18"/>
        </w:rPr>
        <w:t>는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5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단위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수익률과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수익률의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분산비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proofErr w:type="spellEnd"/>
      <w:r w:rsidR="001941A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나타내며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, Panel B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는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수익률과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수익률의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분산비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를</w:t>
      </w:r>
      <w:proofErr w:type="spellEnd"/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나타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>낸다</w:t>
      </w:r>
      <w:r w:rsidR="001941AE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각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분산비는</w:t>
      </w:r>
      <w:proofErr w:type="spellEnd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일중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접속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거래시간의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5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단위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구간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Pr="00F13842">
        <w:rPr>
          <w:rFonts w:ascii="Times New Roman" w:eastAsia="HY신명조" w:hAnsi="Times New Roman" w:cs="Times New Roman" w:hint="eastAsia"/>
          <w:sz w:val="18"/>
          <w:szCs w:val="18"/>
        </w:rPr>
        <w:t>수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또는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수익률과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종가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-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시가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수익률을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추정한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시간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수로</w:t>
      </w:r>
      <w:r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>
        <w:rPr>
          <w:rFonts w:ascii="Times New Roman" w:eastAsia="HY신명조" w:hAnsi="Times New Roman" w:cs="Times New Roman" w:hint="eastAsia"/>
          <w:sz w:val="18"/>
          <w:szCs w:val="18"/>
        </w:rPr>
        <w:t>표준화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한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결과를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제시</w:t>
      </w:r>
      <w:r>
        <w:rPr>
          <w:rFonts w:ascii="Times New Roman" w:eastAsia="HY신명조" w:hAnsi="Times New Roman" w:cs="Times New Roman" w:hint="eastAsia"/>
          <w:sz w:val="18"/>
          <w:szCs w:val="18"/>
        </w:rPr>
        <w:t>하였다</w:t>
      </w:r>
      <w:r>
        <w:rPr>
          <w:rFonts w:ascii="Times New Roman" w:eastAsia="HY신명조" w:hAnsi="Times New Roman" w:cs="Times New Roman" w:hint="eastAsia"/>
          <w:sz w:val="18"/>
          <w:szCs w:val="18"/>
        </w:rPr>
        <w:t>.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기간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대비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분산비가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유의하게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증가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또는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감소한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경우를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판별하기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위해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부트스트랩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(bootstrap)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기법을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사용하였다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A9024F" w:rsidRPr="00D940EA">
        <w:rPr>
          <w:rFonts w:ascii="Times New Roman" w:eastAsia="HY신명조" w:hAnsi="Times New Roman" w:cs="Times New Roman" w:hint="eastAsia"/>
          <w:sz w:val="18"/>
          <w:szCs w:val="18"/>
          <w:vertAlign w:val="superscript"/>
        </w:rPr>
        <w:t>*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r w:rsidR="00A9024F" w:rsidRPr="00D940EA">
        <w:rPr>
          <w:rFonts w:ascii="Times New Roman" w:eastAsia="HY신명조" w:hAnsi="Times New Roman" w:cs="Times New Roman" w:hint="eastAsia"/>
          <w:sz w:val="18"/>
          <w:szCs w:val="18"/>
          <w:vertAlign w:val="superscript"/>
        </w:rPr>
        <w:t>**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는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각각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10%, 5%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수준에서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직전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기간에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비해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분산비가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증가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또는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감소한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경우를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나타낸다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.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Panel C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는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일별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수익률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의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1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차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>자기상관계수를</w:t>
      </w:r>
      <w:r w:rsidR="00A51D0E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>나타내며</w:t>
      </w:r>
      <w:r w:rsidR="00A9024F">
        <w:rPr>
          <w:rFonts w:ascii="Times New Roman" w:eastAsia="HY신명조" w:hAnsi="Times New Roman" w:cs="Times New Roman" w:hint="eastAsia"/>
          <w:sz w:val="18"/>
          <w:szCs w:val="18"/>
        </w:rPr>
        <w:t xml:space="preserve">, </w:t>
      </w:r>
      <w:proofErr w:type="gramStart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>[ ]</w:t>
      </w:r>
      <w:proofErr w:type="gramEnd"/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안에는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유의확률을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 xml:space="preserve"> 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제시하였다</w:t>
      </w:r>
      <w:r w:rsidR="009B3E3D">
        <w:rPr>
          <w:rFonts w:ascii="Times New Roman" w:eastAsia="HY신명조" w:hAnsi="Times New Roman" w:cs="Times New Roman" w:hint="eastAsia"/>
          <w:sz w:val="18"/>
          <w:szCs w:val="18"/>
        </w:rPr>
        <w:t>.</w:t>
      </w:r>
    </w:p>
    <w:p w:rsidR="003F1143" w:rsidRPr="00BC46FF" w:rsidRDefault="003F1143" w:rsidP="00BC46FF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tbl>
      <w:tblPr>
        <w:tblW w:w="87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14"/>
        <w:gridCol w:w="1247"/>
        <w:gridCol w:w="624"/>
        <w:gridCol w:w="1701"/>
        <w:gridCol w:w="1701"/>
        <w:gridCol w:w="1701"/>
      </w:tblGrid>
      <w:tr w:rsidR="00363C51" w:rsidRPr="00363C51" w:rsidTr="00B94D94">
        <w:trPr>
          <w:divId w:val="311644611"/>
          <w:trHeight w:val="317"/>
        </w:trPr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AA52C8" w:rsidRDefault="00363C51" w:rsidP="00363C51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(1997.01~2000.12)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AA52C8" w:rsidRDefault="00363C51" w:rsidP="00363C51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(2001.01~2005.12)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3C51" w:rsidRPr="00AA52C8" w:rsidRDefault="00363C51" w:rsidP="00363C51">
            <w:pPr>
              <w:widowControl/>
              <w:wordWrap/>
              <w:autoSpaceDE/>
              <w:autoSpaceDN/>
              <w:spacing w:after="0"/>
              <w:jc w:val="center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하위기간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  <w:p w:rsidR="00363C51" w:rsidRPr="00363C51" w:rsidRDefault="00363C51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AA52C8">
              <w:rPr>
                <w:rFonts w:ascii="Times New Roman" w:eastAsia="HY신명조" w:hAnsi="Times New Roman" w:cs="Times New Roman"/>
                <w:color w:val="000000"/>
                <w:sz w:val="18"/>
                <w:szCs w:val="18"/>
              </w:rPr>
              <w:t>(2006.01~2009.08)</w:t>
            </w:r>
          </w:p>
        </w:tc>
      </w:tr>
      <w:tr w:rsidR="00511F47" w:rsidRPr="00363C51" w:rsidTr="00A53A02">
        <w:trPr>
          <w:divId w:val="311644611"/>
          <w:trHeight w:val="317"/>
        </w:trPr>
        <w:tc>
          <w:tcPr>
            <w:tcW w:w="87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11F47" w:rsidRDefault="00511F47" w:rsidP="00363C51">
            <w:pPr>
              <w:widowControl/>
              <w:wordWrap/>
              <w:autoSpaceDE/>
              <w:autoSpaceDN/>
              <w:spacing w:after="0"/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P</w:t>
            </w:r>
            <w:r w:rsidRPr="001B72A5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anel A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–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AA52C8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수익률과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시가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종가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수익률의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분산비</w:t>
            </w:r>
            <w:proofErr w:type="spellEnd"/>
          </w:p>
        </w:tc>
      </w:tr>
      <w:tr w:rsidR="00A53A02" w:rsidRPr="00363C51" w:rsidTr="00A53A02">
        <w:trPr>
          <w:divId w:val="311644611"/>
          <w:trHeight w:val="317"/>
        </w:trPr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Large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days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0.90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Liq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0.90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1.12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iquid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1.09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0.88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0.45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**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Small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days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0.73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**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0.67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Liq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0.58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0.78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**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0.71</w:t>
            </w:r>
            <w:r w:rsidR="00A9024F" w:rsidRPr="00A9024F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  <w:vertAlign w:val="superscript"/>
              </w:rPr>
              <w:t>**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iquid days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0.49</w:t>
            </w:r>
          </w:p>
        </w:tc>
      </w:tr>
      <w:tr w:rsidR="00A53A02" w:rsidRPr="00363C51" w:rsidTr="00A53A02">
        <w:trPr>
          <w:divId w:val="311644611"/>
          <w:trHeight w:val="317"/>
        </w:trPr>
        <w:tc>
          <w:tcPr>
            <w:tcW w:w="87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511F4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1B72A5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Panel B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–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시가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종가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수익률과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종가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시가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수익률의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분산비</w:t>
            </w:r>
            <w:proofErr w:type="spellEnd"/>
          </w:p>
        </w:tc>
      </w:tr>
      <w:tr w:rsidR="00A53A02" w:rsidRPr="00363C51" w:rsidTr="00A53A02">
        <w:trPr>
          <w:divId w:val="311644611"/>
          <w:trHeight w:val="317"/>
        </w:trPr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Large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days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3.59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4.86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3.89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Liq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3.79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5.40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3.63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iquid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2.53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4.27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4.79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Small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days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6.62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5.36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Liq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uid days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8.09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6.33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5.33</w:t>
            </w:r>
          </w:p>
        </w:tc>
      </w:tr>
      <w:tr w:rsidR="00A53A02" w:rsidRPr="00363C51" w:rsidTr="00363C51">
        <w:trPr>
          <w:divId w:val="311644611"/>
          <w:trHeight w:val="317"/>
        </w:trPr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Ill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iquid days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4.10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6.20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363C51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6.19</w:t>
            </w:r>
          </w:p>
        </w:tc>
      </w:tr>
      <w:tr w:rsidR="00A53A02" w:rsidRPr="00363C51" w:rsidTr="00A11178">
        <w:trPr>
          <w:divId w:val="311644611"/>
          <w:trHeight w:val="317"/>
        </w:trPr>
        <w:tc>
          <w:tcPr>
            <w:tcW w:w="878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53A02" w:rsidRPr="00363C51" w:rsidRDefault="00A53A02" w:rsidP="00511F4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1B72A5"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 xml:space="preserve">Panel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C </w:t>
            </w:r>
            <w:r>
              <w:rPr>
                <w:rFonts w:ascii="Times New Roman" w:eastAsia="HY신명조" w:hAnsi="Times New Roman" w:cs="Times New Roman"/>
                <w:color w:val="000000"/>
                <w:kern w:val="0"/>
                <w:sz w:val="18"/>
                <w:szCs w:val="18"/>
              </w:rPr>
              <w:t>–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일별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수익률의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HY신명조" w:hAnsi="Times New Roman" w:cs="Times New Roman" w:hint="eastAsia"/>
                <w:color w:val="000000"/>
                <w:kern w:val="0"/>
                <w:sz w:val="18"/>
                <w:szCs w:val="18"/>
              </w:rPr>
              <w:t>자기상관계수</w:t>
            </w:r>
          </w:p>
        </w:tc>
      </w:tr>
      <w:tr w:rsidR="00A11178" w:rsidRPr="00363C51" w:rsidTr="00A11178">
        <w:trPr>
          <w:divId w:val="311644611"/>
          <w:trHeight w:val="317"/>
        </w:trPr>
        <w:tc>
          <w:tcPr>
            <w:tcW w:w="30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Large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0.1027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-0.0141</w:t>
            </w:r>
          </w:p>
        </w:tc>
      </w:tr>
      <w:tr w:rsidR="00A11178" w:rsidRPr="00363C51" w:rsidTr="00B94D94">
        <w:trPr>
          <w:divId w:val="311644611"/>
          <w:trHeight w:val="317"/>
        </w:trPr>
        <w:tc>
          <w:tcPr>
            <w:tcW w:w="30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Default="00A11178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0.001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0.736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0.672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</w:tr>
      <w:tr w:rsidR="00A11178" w:rsidRPr="00363C51" w:rsidTr="00B94D94">
        <w:trPr>
          <w:divId w:val="311644611"/>
          <w:trHeight w:val="317"/>
        </w:trPr>
        <w:tc>
          <w:tcPr>
            <w:tcW w:w="30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6A0B4C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Small </w:t>
            </w:r>
            <w:r w:rsidR="006A0B4C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f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irms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0.1483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0.0585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0.0250</w:t>
            </w:r>
          </w:p>
        </w:tc>
      </w:tr>
      <w:tr w:rsidR="00A11178" w:rsidRPr="00363C51" w:rsidTr="00B94D94">
        <w:trPr>
          <w:divId w:val="311644611"/>
          <w:trHeight w:val="317"/>
        </w:trPr>
        <w:tc>
          <w:tcPr>
            <w:tcW w:w="30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Default="00A11178" w:rsidP="006F26C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363C51" w:rsidRDefault="00A11178" w:rsidP="00363C5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0.000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0.041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1178" w:rsidRPr="00C82163" w:rsidRDefault="00A11178" w:rsidP="00C8216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[</w:t>
            </w:r>
            <w:r w:rsidRPr="00C82163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0.452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]</w:t>
            </w:r>
          </w:p>
        </w:tc>
      </w:tr>
    </w:tbl>
    <w:p w:rsidR="00A51B5B" w:rsidRPr="007F746E" w:rsidRDefault="00A51B5B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DA182A" w:rsidRPr="007F746E" w:rsidRDefault="00DA182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  <w:r w:rsidRPr="007F746E">
        <w:rPr>
          <w:rFonts w:ascii="Times New Roman" w:eastAsia="HY신명조" w:hAnsi="Times New Roman" w:cs="Times New Roman"/>
          <w:sz w:val="18"/>
          <w:szCs w:val="18"/>
        </w:rPr>
        <w:br w:type="page"/>
      </w:r>
    </w:p>
    <w:p w:rsidR="00DA182A" w:rsidRPr="007F746E" w:rsidRDefault="00DA182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3F1143" w:rsidRPr="003E7142" w:rsidRDefault="00DA182A" w:rsidP="00DA182A">
      <w:pPr>
        <w:widowControl/>
        <w:wordWrap/>
        <w:autoSpaceDE/>
        <w:autoSpaceDN/>
        <w:spacing w:after="0" w:line="360" w:lineRule="auto"/>
        <w:jc w:val="center"/>
        <w:rPr>
          <w:rFonts w:ascii="Times New Roman" w:eastAsia="HY신명조" w:hAnsi="Times New Roman" w:cs="Times New Roman"/>
          <w:sz w:val="46"/>
          <w:szCs w:val="46"/>
        </w:rPr>
      </w:pP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Liquidity and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S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hort-term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R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eturn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P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>redictability</w:t>
      </w:r>
      <w:r w:rsidR="006F7238"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 of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O</w:t>
      </w:r>
      <w:r w:rsidR="006F7238"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rder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I</w:t>
      </w:r>
      <w:r w:rsidR="006F7238" w:rsidRPr="003E7142">
        <w:rPr>
          <w:rFonts w:ascii="Times New Roman" w:eastAsia="HY신명조" w:hAnsi="Times New Roman" w:cs="Times New Roman" w:hint="eastAsia"/>
          <w:sz w:val="46"/>
          <w:szCs w:val="46"/>
        </w:rPr>
        <w:t>mbalance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 in the Korea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S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 xml:space="preserve">tock </w:t>
      </w:r>
      <w:r w:rsidR="003E7142">
        <w:rPr>
          <w:rFonts w:ascii="Times New Roman" w:eastAsia="HY신명조" w:hAnsi="Times New Roman" w:cs="Times New Roman" w:hint="eastAsia"/>
          <w:sz w:val="46"/>
          <w:szCs w:val="46"/>
        </w:rPr>
        <w:t>M</w:t>
      </w:r>
      <w:r w:rsidRPr="003E7142">
        <w:rPr>
          <w:rFonts w:ascii="Times New Roman" w:eastAsia="HY신명조" w:hAnsi="Times New Roman" w:cs="Times New Roman" w:hint="eastAsia"/>
          <w:sz w:val="46"/>
          <w:szCs w:val="46"/>
        </w:rPr>
        <w:t>arket</w:t>
      </w:r>
      <w:r w:rsidR="0044289F" w:rsidRPr="003E7142">
        <w:rPr>
          <w:rStyle w:val="a9"/>
          <w:rFonts w:ascii="Times New Roman" w:eastAsia="HY신명조" w:hAnsi="Times New Roman" w:cs="Times New Roman"/>
          <w:sz w:val="46"/>
          <w:szCs w:val="46"/>
        </w:rPr>
        <w:footnoteReference w:id="3"/>
      </w:r>
    </w:p>
    <w:p w:rsidR="00DA182A" w:rsidRPr="007F746E" w:rsidRDefault="00DA182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C35D89" w:rsidRPr="001F4168" w:rsidRDefault="0050261A" w:rsidP="0050261A">
      <w:pPr>
        <w:spacing w:after="0" w:line="360" w:lineRule="auto"/>
        <w:jc w:val="center"/>
        <w:rPr>
          <w:rFonts w:ascii="Times New Roman" w:eastAsia="HY신명조" w:hAnsi="Times New Roman" w:cs="Times New Roman"/>
          <w:sz w:val="24"/>
          <w:szCs w:val="24"/>
        </w:rPr>
      </w:pPr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 xml:space="preserve">Sun </w:t>
      </w:r>
      <w:proofErr w:type="spellStart"/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>Heum</w:t>
      </w:r>
      <w:proofErr w:type="spellEnd"/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 xml:space="preserve"> Yoon</w:t>
      </w:r>
      <w:r w:rsidR="00C35D89" w:rsidRPr="001F4168">
        <w:rPr>
          <w:rStyle w:val="a9"/>
          <w:rFonts w:ascii="Times New Roman" w:eastAsia="HY신명조" w:hAnsi="Times New Roman" w:cs="Times New Roman"/>
          <w:sz w:val="24"/>
          <w:szCs w:val="24"/>
        </w:rPr>
        <w:footnoteReference w:id="4"/>
      </w:r>
    </w:p>
    <w:p w:rsidR="0050261A" w:rsidRPr="0050261A" w:rsidRDefault="0050261A" w:rsidP="0050261A">
      <w:pPr>
        <w:widowControl/>
        <w:wordWrap/>
        <w:autoSpaceDE/>
        <w:autoSpaceDN/>
        <w:spacing w:after="0" w:line="360" w:lineRule="auto"/>
        <w:jc w:val="center"/>
        <w:rPr>
          <w:rFonts w:ascii="CenturySchoolbook-Italic" w:hAnsi="CenturySchoolbook-Italic" w:cs="CenturySchoolbook-Italic"/>
          <w:i/>
          <w:iCs/>
          <w:kern w:val="0"/>
          <w:szCs w:val="20"/>
        </w:rPr>
      </w:pPr>
      <w:r w:rsidRPr="0050261A">
        <w:rPr>
          <w:rFonts w:ascii="CenturySchoolbook-Italic" w:hAnsi="CenturySchoolbook-Italic" w:cs="CenturySchoolbook-Italic" w:hint="eastAsia"/>
          <w:i/>
          <w:iCs/>
          <w:kern w:val="0"/>
          <w:szCs w:val="20"/>
        </w:rPr>
        <w:t>Seoul National University</w:t>
      </w:r>
    </w:p>
    <w:p w:rsidR="000B30CE" w:rsidRPr="007F746E" w:rsidRDefault="000B30CE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C35D89" w:rsidRPr="001F4168" w:rsidRDefault="0050261A" w:rsidP="0050261A">
      <w:pPr>
        <w:spacing w:after="0" w:line="360" w:lineRule="auto"/>
        <w:jc w:val="center"/>
        <w:rPr>
          <w:rFonts w:ascii="Times New Roman" w:eastAsia="HY신명조" w:hAnsi="Times New Roman" w:cs="Times New Roman"/>
          <w:sz w:val="24"/>
          <w:szCs w:val="24"/>
        </w:rPr>
      </w:pPr>
      <w:proofErr w:type="spellStart"/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>Hyuk</w:t>
      </w:r>
      <w:proofErr w:type="spellEnd"/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 xml:space="preserve"> </w:t>
      </w:r>
      <w:proofErr w:type="spellStart"/>
      <w:r w:rsidRPr="001F4168">
        <w:rPr>
          <w:rFonts w:ascii="Times New Roman" w:eastAsia="HY신명조" w:hAnsi="Times New Roman" w:cs="Times New Roman" w:hint="eastAsia"/>
          <w:sz w:val="24"/>
          <w:szCs w:val="24"/>
        </w:rPr>
        <w:t>Choe</w:t>
      </w:r>
      <w:proofErr w:type="spellEnd"/>
    </w:p>
    <w:p w:rsidR="00C35D89" w:rsidRPr="0050261A" w:rsidRDefault="0050261A" w:rsidP="0050261A">
      <w:pPr>
        <w:widowControl/>
        <w:wordWrap/>
        <w:autoSpaceDE/>
        <w:autoSpaceDN/>
        <w:spacing w:after="0" w:line="360" w:lineRule="auto"/>
        <w:jc w:val="center"/>
        <w:rPr>
          <w:rFonts w:ascii="CenturySchoolbook-Italic" w:hAnsi="CenturySchoolbook-Italic" w:cs="CenturySchoolbook-Italic"/>
          <w:i/>
          <w:iCs/>
          <w:kern w:val="0"/>
          <w:szCs w:val="20"/>
        </w:rPr>
      </w:pPr>
      <w:r w:rsidRPr="0050261A">
        <w:rPr>
          <w:rFonts w:ascii="CenturySchoolbook-Italic" w:hAnsi="CenturySchoolbook-Italic" w:cs="CenturySchoolbook-Italic" w:hint="eastAsia"/>
          <w:i/>
          <w:iCs/>
          <w:kern w:val="0"/>
          <w:szCs w:val="20"/>
        </w:rPr>
        <w:t>Seoul National University</w:t>
      </w:r>
    </w:p>
    <w:p w:rsidR="00C35D89" w:rsidRPr="007F746E" w:rsidRDefault="00C35D89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C35D89" w:rsidRDefault="0050261A" w:rsidP="003F1143">
      <w:pPr>
        <w:widowControl/>
        <w:wordWrap/>
        <w:autoSpaceDE/>
        <w:autoSpaceDN/>
        <w:spacing w:after="0" w:line="360" w:lineRule="auto"/>
        <w:rPr>
          <w:rFonts w:ascii="Times New Roman" w:eastAsia="HY신명조" w:hAnsi="Times New Roman" w:cs="Times New Roman"/>
          <w:sz w:val="22"/>
        </w:rPr>
      </w:pPr>
      <w:r>
        <w:rPr>
          <w:rFonts w:ascii="Times New Roman" w:eastAsia="HY신명조" w:hAnsi="Times New Roman" w:cs="Times New Roman" w:hint="eastAsia"/>
          <w:sz w:val="22"/>
        </w:rPr>
        <w:t>Abstract</w:t>
      </w:r>
    </w:p>
    <w:p w:rsidR="0050261A" w:rsidRPr="007F746E" w:rsidRDefault="0050261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475B5B" w:rsidRPr="001F4168" w:rsidRDefault="007D4E68" w:rsidP="00A4618B">
      <w:pPr>
        <w:widowControl/>
        <w:wordWrap/>
        <w:autoSpaceDE/>
        <w:autoSpaceDN/>
        <w:spacing w:after="0" w:line="360" w:lineRule="auto"/>
        <w:ind w:firstLineChars="100" w:firstLine="200"/>
        <w:rPr>
          <w:rFonts w:ascii="Times New Roman" w:eastAsia="HY신명조" w:hAnsi="Times New Roman" w:cs="Times New Roman"/>
          <w:szCs w:val="20"/>
        </w:rPr>
      </w:pPr>
      <w:r w:rsidRPr="001F4168">
        <w:rPr>
          <w:rFonts w:ascii="Times New Roman" w:eastAsia="HY신명조" w:hAnsi="Times New Roman" w:cs="Times New Roman"/>
          <w:szCs w:val="20"/>
        </w:rPr>
        <w:t>T</w:t>
      </w:r>
      <w:r w:rsidRPr="001F4168">
        <w:rPr>
          <w:rFonts w:ascii="Times New Roman" w:eastAsia="HY신명조" w:hAnsi="Times New Roman" w:cs="Times New Roman" w:hint="eastAsia"/>
          <w:szCs w:val="20"/>
        </w:rPr>
        <w:t xml:space="preserve">his paper examines the </w:t>
      </w:r>
      <w:r w:rsidR="00483BF3" w:rsidRPr="001F4168">
        <w:rPr>
          <w:rFonts w:ascii="Times New Roman" w:eastAsia="HY신명조" w:hAnsi="Times New Roman" w:cs="Times New Roman" w:hint="eastAsia"/>
          <w:szCs w:val="20"/>
        </w:rPr>
        <w:t xml:space="preserve">interaction </w:t>
      </w:r>
      <w:r w:rsidRPr="001F4168">
        <w:rPr>
          <w:rFonts w:ascii="Times New Roman" w:eastAsia="HY신명조" w:hAnsi="Times New Roman" w:cs="Times New Roman" w:hint="eastAsia"/>
          <w:szCs w:val="20"/>
        </w:rPr>
        <w:t>between liquidity and market efficiency in the Korea stock market.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75B5B" w:rsidRPr="001F4168">
        <w:rPr>
          <w:rFonts w:ascii="Times New Roman" w:eastAsia="HY신명조" w:hAnsi="Times New Roman" w:cs="Times New Roman"/>
          <w:szCs w:val="20"/>
        </w:rPr>
        <w:t>D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uring the sample period, while Korea </w:t>
      </w:r>
      <w:r w:rsidR="00EF19B0" w:rsidRPr="001F4168">
        <w:rPr>
          <w:rFonts w:ascii="Times New Roman" w:eastAsia="HY신명조" w:hAnsi="Times New Roman" w:cs="Times New Roman" w:hint="eastAsia"/>
          <w:szCs w:val="20"/>
        </w:rPr>
        <w:t xml:space="preserve">Exchange 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do not change its minimum tick size, spread 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 xml:space="preserve">has 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decreased and </w:t>
      </w:r>
      <w:r w:rsidR="00483BF3" w:rsidRPr="001F4168">
        <w:rPr>
          <w:rFonts w:ascii="Times New Roman" w:eastAsia="HY신명조" w:hAnsi="Times New Roman" w:cs="Times New Roman" w:hint="eastAsia"/>
          <w:szCs w:val="20"/>
        </w:rPr>
        <w:t>return predictability of intraday short-term order imbalance lose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>s</w:t>
      </w:r>
      <w:r w:rsidR="00483BF3" w:rsidRPr="001F4168">
        <w:rPr>
          <w:rFonts w:ascii="Times New Roman" w:eastAsia="HY신명조" w:hAnsi="Times New Roman" w:cs="Times New Roman" w:hint="eastAsia"/>
          <w:szCs w:val="20"/>
        </w:rPr>
        <w:t xml:space="preserve"> its statistical significance. 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Unlike with </w:t>
      </w:r>
      <w:proofErr w:type="spellStart"/>
      <w:r w:rsidR="00475B5B" w:rsidRPr="001F4168">
        <w:rPr>
          <w:rFonts w:ascii="Times New Roman" w:eastAsia="HY신명조" w:hAnsi="Times New Roman" w:cs="Times New Roman" w:hint="eastAsia"/>
          <w:szCs w:val="20"/>
        </w:rPr>
        <w:t>Chordia</w:t>
      </w:r>
      <w:proofErr w:type="spellEnd"/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 et al</w:t>
      </w:r>
      <w:proofErr w:type="gramStart"/>
      <w:r w:rsidR="00475B5B" w:rsidRPr="001F4168">
        <w:rPr>
          <w:rFonts w:ascii="Times New Roman" w:eastAsia="HY신명조" w:hAnsi="Times New Roman" w:cs="Times New Roman" w:hint="eastAsia"/>
          <w:szCs w:val="20"/>
        </w:rPr>
        <w:t>.(</w:t>
      </w:r>
      <w:proofErr w:type="gramEnd"/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2008), however, </w:t>
      </w:r>
      <w:r w:rsidR="00416B2F">
        <w:rPr>
          <w:rFonts w:ascii="Times New Roman" w:eastAsia="HY신명조" w:hAnsi="Times New Roman" w:cs="Times New Roman" w:hint="eastAsia"/>
          <w:szCs w:val="20"/>
        </w:rPr>
        <w:t>our results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16B2F">
        <w:rPr>
          <w:rFonts w:ascii="Times New Roman" w:eastAsia="HY신명조" w:hAnsi="Times New Roman" w:cs="Times New Roman" w:hint="eastAsia"/>
          <w:szCs w:val="20"/>
        </w:rPr>
        <w:t>exhibit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 little difference</w:t>
      </w:r>
      <w:r w:rsidR="004357F5">
        <w:rPr>
          <w:rFonts w:ascii="Times New Roman" w:eastAsia="HY신명조" w:hAnsi="Times New Roman" w:cs="Times New Roman" w:hint="eastAsia"/>
          <w:szCs w:val="20"/>
        </w:rPr>
        <w:t>s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 in 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 xml:space="preserve">the </w:t>
      </w:r>
      <w:r w:rsidR="004357F5">
        <w:rPr>
          <w:rFonts w:ascii="Times New Roman" w:eastAsia="HY신명조" w:hAnsi="Times New Roman" w:cs="Times New Roman" w:hint="eastAsia"/>
          <w:szCs w:val="20"/>
        </w:rPr>
        <w:t xml:space="preserve">process of enhanced </w:t>
      </w:r>
      <w:r w:rsidR="00475B5B" w:rsidRPr="001F4168">
        <w:rPr>
          <w:rFonts w:ascii="Times New Roman" w:eastAsia="HY신명조" w:hAnsi="Times New Roman" w:cs="Times New Roman" w:hint="eastAsia"/>
          <w:szCs w:val="20"/>
        </w:rPr>
        <w:t xml:space="preserve">market efficiency. </w:t>
      </w:r>
      <w:r w:rsidR="00A4618B">
        <w:rPr>
          <w:rFonts w:ascii="Times New Roman" w:eastAsia="HY신명조" w:hAnsi="Times New Roman" w:cs="Times New Roman" w:hint="eastAsia"/>
          <w:szCs w:val="20"/>
        </w:rPr>
        <w:t>R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 xml:space="preserve">eturn predictability of order </w:t>
      </w:r>
      <w:r w:rsidR="00A4618B" w:rsidRPr="001F4168">
        <w:rPr>
          <w:rFonts w:ascii="Times New Roman" w:eastAsia="HY신명조" w:hAnsi="Times New Roman" w:cs="Times New Roman"/>
          <w:szCs w:val="20"/>
        </w:rPr>
        <w:t>imbalance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F37207">
        <w:rPr>
          <w:rFonts w:ascii="Times New Roman" w:eastAsia="HY신명조" w:hAnsi="Times New Roman" w:cs="Times New Roman" w:hint="eastAsia"/>
          <w:szCs w:val="20"/>
        </w:rPr>
        <w:t>is</w:t>
      </w:r>
      <w:r w:rsidR="00A4618B">
        <w:rPr>
          <w:rFonts w:ascii="Times New Roman" w:eastAsia="HY신명조" w:hAnsi="Times New Roman" w:cs="Times New Roman" w:hint="eastAsia"/>
          <w:szCs w:val="20"/>
        </w:rPr>
        <w:t xml:space="preserve"> no longer 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>statistical significan</w:t>
      </w:r>
      <w:r w:rsidR="00A4618B">
        <w:rPr>
          <w:rFonts w:ascii="Times New Roman" w:eastAsia="HY신명조" w:hAnsi="Times New Roman" w:cs="Times New Roman" w:hint="eastAsia"/>
          <w:szCs w:val="20"/>
        </w:rPr>
        <w:t>t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4618B">
        <w:rPr>
          <w:rFonts w:ascii="Times New Roman" w:eastAsia="HY신명조" w:hAnsi="Times New Roman" w:cs="Times New Roman" w:hint="eastAsia"/>
          <w:szCs w:val="20"/>
        </w:rPr>
        <w:t>in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 xml:space="preserve"> the </w:t>
      </w:r>
      <w:r w:rsidR="00A4618B">
        <w:rPr>
          <w:rFonts w:ascii="Times New Roman" w:eastAsia="HY신명조" w:hAnsi="Times New Roman" w:cs="Times New Roman" w:hint="eastAsia"/>
          <w:szCs w:val="20"/>
        </w:rPr>
        <w:t>il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 xml:space="preserve">liquid days but </w:t>
      </w:r>
      <w:r w:rsidR="00A4618B">
        <w:rPr>
          <w:rFonts w:ascii="Times New Roman" w:eastAsia="HY신명조" w:hAnsi="Times New Roman" w:cs="Times New Roman" w:hint="eastAsia"/>
          <w:szCs w:val="20"/>
        </w:rPr>
        <w:t xml:space="preserve">still significant in </w:t>
      </w:r>
      <w:r w:rsidR="00A4618B" w:rsidRPr="001F4168">
        <w:rPr>
          <w:rFonts w:ascii="Times New Roman" w:eastAsia="HY신명조" w:hAnsi="Times New Roman" w:cs="Times New Roman" w:hint="eastAsia"/>
          <w:szCs w:val="20"/>
        </w:rPr>
        <w:t>the liquid days</w:t>
      </w:r>
      <w:r w:rsidR="00A4618B">
        <w:rPr>
          <w:rFonts w:ascii="Times New Roman" w:eastAsia="HY신명조" w:hAnsi="Times New Roman" w:cs="Times New Roman" w:hint="eastAsia"/>
          <w:szCs w:val="20"/>
        </w:rPr>
        <w:t xml:space="preserve">, which </w:t>
      </w:r>
      <w:r w:rsidR="004357F5">
        <w:rPr>
          <w:rFonts w:ascii="Times New Roman" w:eastAsia="HY신명조" w:hAnsi="Times New Roman" w:cs="Times New Roman" w:hint="eastAsia"/>
          <w:szCs w:val="20"/>
        </w:rPr>
        <w:t>means that informed traders participate more in the liquid trading days</w:t>
      </w:r>
      <w:r w:rsidR="00DE07DD" w:rsidRPr="001F4168">
        <w:rPr>
          <w:rFonts w:ascii="Times New Roman" w:eastAsia="HY신명조" w:hAnsi="Times New Roman" w:cs="Times New Roman" w:hint="eastAsia"/>
          <w:szCs w:val="20"/>
        </w:rPr>
        <w:t>.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>Variance ratio tests show that prices are close</w:t>
      </w:r>
      <w:r w:rsidR="004357F5">
        <w:rPr>
          <w:rFonts w:ascii="Times New Roman" w:eastAsia="HY신명조" w:hAnsi="Times New Roman" w:cs="Times New Roman" w:hint="eastAsia"/>
          <w:szCs w:val="20"/>
        </w:rPr>
        <w:t>r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 xml:space="preserve"> to random walk and open-close/close-open return variance ratios increase </w:t>
      </w:r>
      <w:r w:rsidR="004357F5">
        <w:rPr>
          <w:rFonts w:ascii="Times New Roman" w:eastAsia="HY신명조" w:hAnsi="Times New Roman" w:cs="Times New Roman" w:hint="eastAsia"/>
          <w:szCs w:val="20"/>
        </w:rPr>
        <w:t xml:space="preserve">more 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>in the non-crisis period</w:t>
      </w:r>
      <w:r w:rsidR="004357F5">
        <w:rPr>
          <w:rFonts w:ascii="Times New Roman" w:eastAsia="HY신명조" w:hAnsi="Times New Roman" w:cs="Times New Roman" w:hint="eastAsia"/>
          <w:szCs w:val="20"/>
        </w:rPr>
        <w:t xml:space="preserve"> than crisis period</w:t>
      </w:r>
      <w:r w:rsidR="000672A6" w:rsidRPr="001F4168">
        <w:rPr>
          <w:rFonts w:ascii="Times New Roman" w:eastAsia="HY신명조" w:hAnsi="Times New Roman" w:cs="Times New Roman" w:hint="eastAsia"/>
          <w:szCs w:val="20"/>
        </w:rPr>
        <w:t>.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871" w:rsidRPr="001F4168">
        <w:rPr>
          <w:rFonts w:ascii="Times New Roman" w:eastAsia="HY신명조" w:hAnsi="Times New Roman" w:cs="Times New Roman"/>
          <w:szCs w:val="20"/>
        </w:rPr>
        <w:t>O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verall, </w:t>
      </w:r>
      <w:r w:rsidR="004357F5">
        <w:rPr>
          <w:rFonts w:ascii="Times New Roman" w:eastAsia="HY신명조" w:hAnsi="Times New Roman" w:cs="Times New Roman" w:hint="eastAsia"/>
          <w:szCs w:val="20"/>
        </w:rPr>
        <w:t>our</w:t>
      </w:r>
      <w:r w:rsidR="0012481F" w:rsidRPr="001F4168">
        <w:rPr>
          <w:rFonts w:ascii="Times New Roman" w:eastAsia="HY신명조" w:hAnsi="Times New Roman" w:cs="Times New Roman" w:hint="eastAsia"/>
          <w:szCs w:val="20"/>
        </w:rPr>
        <w:t xml:space="preserve"> results </w:t>
      </w:r>
      <w:r w:rsidR="004357F5">
        <w:rPr>
          <w:rFonts w:ascii="Times New Roman" w:eastAsia="HY신명조" w:hAnsi="Times New Roman" w:cs="Times New Roman" w:hint="eastAsia"/>
          <w:szCs w:val="20"/>
        </w:rPr>
        <w:t>support the view</w:t>
      </w:r>
      <w:r w:rsidR="0012481F" w:rsidRPr="001F4168">
        <w:rPr>
          <w:rFonts w:ascii="Times New Roman" w:eastAsia="HY신명조" w:hAnsi="Times New Roman" w:cs="Times New Roman" w:hint="eastAsia"/>
          <w:szCs w:val="20"/>
        </w:rPr>
        <w:t xml:space="preserve"> that</w:t>
      </w:r>
      <w:r w:rsidR="00A142FE" w:rsidRPr="001F4168">
        <w:rPr>
          <w:rFonts w:ascii="Times New Roman" w:eastAsia="HY신명조" w:hAnsi="Times New Roman" w:cs="Times New Roman" w:hint="eastAsia"/>
          <w:szCs w:val="20"/>
        </w:rPr>
        <w:t>,</w:t>
      </w:r>
      <w:r w:rsidR="0012481F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A142FE" w:rsidRPr="001F4168">
        <w:rPr>
          <w:rFonts w:ascii="Times New Roman" w:eastAsia="HY신명조" w:hAnsi="Times New Roman" w:cs="Times New Roman" w:hint="eastAsia"/>
          <w:szCs w:val="20"/>
        </w:rPr>
        <w:t xml:space="preserve">in the order-driven market, 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>informed trader</w:t>
      </w:r>
      <w:r w:rsidR="00D64489" w:rsidRPr="001F4168">
        <w:rPr>
          <w:rFonts w:ascii="Times New Roman" w:eastAsia="HY신명조" w:hAnsi="Times New Roman" w:cs="Times New Roman"/>
          <w:szCs w:val="20"/>
        </w:rPr>
        <w:t>’</w:t>
      </w:r>
      <w:r w:rsidR="00D64489" w:rsidRPr="001F4168">
        <w:rPr>
          <w:rFonts w:ascii="Times New Roman" w:eastAsia="HY신명조" w:hAnsi="Times New Roman" w:cs="Times New Roman" w:hint="eastAsia"/>
          <w:szCs w:val="20"/>
        </w:rPr>
        <w:t>s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 </w:t>
      </w:r>
      <w:r w:rsidR="004C1871" w:rsidRPr="001F4168">
        <w:rPr>
          <w:rFonts w:ascii="Times New Roman" w:eastAsia="HY신명조" w:hAnsi="Times New Roman" w:cs="Times New Roman"/>
          <w:szCs w:val="20"/>
        </w:rPr>
        <w:t>participat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ion and thus the incorporation of private information into prices </w:t>
      </w:r>
      <w:r w:rsidR="00255B6F">
        <w:rPr>
          <w:rFonts w:ascii="Times New Roman" w:eastAsia="HY신명조" w:hAnsi="Times New Roman" w:cs="Times New Roman" w:hint="eastAsia"/>
          <w:szCs w:val="20"/>
        </w:rPr>
        <w:t xml:space="preserve">through transaction 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 xml:space="preserve">increase during the non-crisis </w:t>
      </w:r>
      <w:r w:rsidR="00AE55C6" w:rsidRPr="001F4168">
        <w:rPr>
          <w:rFonts w:ascii="Times New Roman" w:eastAsia="HY신명조" w:hAnsi="Times New Roman" w:cs="Times New Roman" w:hint="eastAsia"/>
          <w:szCs w:val="20"/>
        </w:rPr>
        <w:t xml:space="preserve">and </w:t>
      </w:r>
      <w:r w:rsidR="004C1871" w:rsidRPr="001F4168">
        <w:rPr>
          <w:rFonts w:ascii="Times New Roman" w:eastAsia="HY신명조" w:hAnsi="Times New Roman" w:cs="Times New Roman" w:hint="eastAsia"/>
          <w:szCs w:val="20"/>
        </w:rPr>
        <w:t>liquid trading days.</w:t>
      </w:r>
    </w:p>
    <w:p w:rsidR="00BF55F7" w:rsidRDefault="00BF55F7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7F746E" w:rsidRPr="007F746E" w:rsidRDefault="007F746E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p w:rsidR="00BF55F7" w:rsidRPr="0050261A" w:rsidRDefault="00BF55F7" w:rsidP="003F1143">
      <w:pPr>
        <w:widowControl/>
        <w:wordWrap/>
        <w:autoSpaceDE/>
        <w:autoSpaceDN/>
        <w:spacing w:after="0" w:line="360" w:lineRule="auto"/>
        <w:rPr>
          <w:rFonts w:ascii="CenturySchoolbook-Italic" w:hAnsi="CenturySchoolbook-Italic" w:cs="CenturySchoolbook-Italic"/>
          <w:i/>
          <w:iCs/>
          <w:kern w:val="0"/>
          <w:szCs w:val="20"/>
        </w:rPr>
      </w:pPr>
      <w:r w:rsidRPr="0050261A">
        <w:rPr>
          <w:rFonts w:ascii="CenturySchoolbook-Italic" w:hAnsi="CenturySchoolbook-Italic" w:cs="CenturySchoolbook-Italic" w:hint="eastAsia"/>
          <w:i/>
          <w:iCs/>
          <w:kern w:val="0"/>
          <w:szCs w:val="20"/>
        </w:rPr>
        <w:t>Key words: liquidity, market efficiency, order imbalance, return predictability</w:t>
      </w:r>
      <w:r w:rsidR="0064433A">
        <w:rPr>
          <w:rFonts w:ascii="CenturySchoolbook-Italic" w:hAnsi="CenturySchoolbook-Italic" w:cs="CenturySchoolbook-Italic" w:hint="eastAsia"/>
          <w:i/>
          <w:iCs/>
          <w:kern w:val="0"/>
          <w:szCs w:val="20"/>
        </w:rPr>
        <w:t>, variance ratio</w:t>
      </w:r>
    </w:p>
    <w:p w:rsidR="0050261A" w:rsidRPr="007F746E" w:rsidRDefault="0050261A" w:rsidP="007F746E">
      <w:pPr>
        <w:spacing w:after="0"/>
        <w:rPr>
          <w:rFonts w:ascii="Times New Roman" w:eastAsia="HY신명조" w:hAnsi="Times New Roman" w:cs="Times New Roman"/>
          <w:sz w:val="18"/>
          <w:szCs w:val="18"/>
        </w:rPr>
      </w:pPr>
    </w:p>
    <w:sectPr w:rsidR="0050261A" w:rsidRPr="007F746E" w:rsidSect="007D5C53">
      <w:footnotePr>
        <w:numFmt w:val="chicago"/>
      </w:footnotePr>
      <w:pgSz w:w="11906" w:h="16838"/>
      <w:pgMar w:top="1701" w:right="1440" w:bottom="1440" w:left="144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2F5" w:rsidRDefault="007672F5" w:rsidP="006477C8">
      <w:pPr>
        <w:spacing w:after="0" w:line="240" w:lineRule="auto"/>
      </w:pPr>
      <w:r>
        <w:separator/>
      </w:r>
    </w:p>
  </w:endnote>
  <w:endnote w:type="continuationSeparator" w:id="0">
    <w:p w:rsidR="007672F5" w:rsidRDefault="007672F5" w:rsidP="00647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견명조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Schoolbook-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8"/>
        <w:szCs w:val="18"/>
      </w:rPr>
      <w:id w:val="557897231"/>
      <w:docPartObj>
        <w:docPartGallery w:val="Page Numbers (Bottom of Page)"/>
        <w:docPartUnique/>
      </w:docPartObj>
    </w:sdtPr>
    <w:sdtEndPr/>
    <w:sdtContent>
      <w:p w:rsidR="00C4619E" w:rsidRDefault="00C4619E">
        <w:pPr>
          <w:pStyle w:val="a4"/>
          <w:jc w:val="center"/>
          <w:rPr>
            <w:rFonts w:ascii="Times New Roman" w:hAnsi="Times New Roman" w:cs="Times New Roman"/>
            <w:sz w:val="18"/>
            <w:szCs w:val="18"/>
          </w:rPr>
        </w:pPr>
      </w:p>
      <w:p w:rsidR="00C4619E" w:rsidRDefault="00C4619E" w:rsidP="00805ACB">
        <w:pPr>
          <w:pStyle w:val="a4"/>
          <w:jc w:val="center"/>
        </w:pPr>
        <w:r w:rsidRPr="00805ACB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805ACB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805ACB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5A1ED4" w:rsidRPr="005A1ED4">
          <w:rPr>
            <w:rFonts w:ascii="Times New Roman" w:hAnsi="Times New Roman" w:cs="Times New Roman"/>
            <w:noProof/>
            <w:sz w:val="18"/>
            <w:szCs w:val="18"/>
            <w:lang w:val="ko-KR"/>
          </w:rPr>
          <w:t>21</w:t>
        </w:r>
        <w:r w:rsidRPr="00805ACB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2F5" w:rsidRDefault="007672F5" w:rsidP="006477C8">
      <w:pPr>
        <w:spacing w:after="0" w:line="240" w:lineRule="auto"/>
      </w:pPr>
      <w:r>
        <w:separator/>
      </w:r>
    </w:p>
  </w:footnote>
  <w:footnote w:type="continuationSeparator" w:id="0">
    <w:p w:rsidR="007672F5" w:rsidRDefault="007672F5" w:rsidP="006477C8">
      <w:pPr>
        <w:spacing w:after="0" w:line="240" w:lineRule="auto"/>
      </w:pPr>
      <w:r>
        <w:continuationSeparator/>
      </w:r>
    </w:p>
  </w:footnote>
  <w:footnote w:id="1">
    <w:p w:rsidR="00C4619E" w:rsidRPr="001C6015" w:rsidRDefault="00C4619E" w:rsidP="00685FDF">
      <w:pPr>
        <w:adjustRightInd w:val="0"/>
        <w:spacing w:after="0" w:line="240" w:lineRule="auto"/>
        <w:ind w:left="142" w:hangingChars="71" w:hanging="142"/>
        <w:rPr>
          <w:sz w:val="16"/>
          <w:szCs w:val="16"/>
        </w:rPr>
      </w:pPr>
      <w:r>
        <w:rPr>
          <w:rStyle w:val="a9"/>
        </w:rPr>
        <w:footnoteRef/>
      </w:r>
      <w: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연락담당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저자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.</w:t>
      </w:r>
      <w:r w:rsidRPr="001C6015">
        <w:rPr>
          <w:rFonts w:hint="eastAsia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주소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: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서울시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관악구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proofErr w:type="spellStart"/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관악로</w:t>
      </w:r>
      <w:proofErr w:type="spellEnd"/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1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서울대학교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경영대학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5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8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동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413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호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증권</w:t>
      </w:r>
      <w:r w:rsidRPr="001C6015">
        <w:rPr>
          <w:rFonts w:ascii="굴림" w:eastAsia="굴림" w:hAnsi="굴림" w:cs="Times New Roman" w:hint="eastAsia"/>
          <w:kern w:val="0"/>
          <w:sz w:val="16"/>
          <w:szCs w:val="16"/>
        </w:rPr>
        <w:t>∙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금융연구소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객원연구원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, 151-91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6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;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E-mail: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suny1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@snu.ac.kr; Tel: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+82-10-2622-7953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; Fax: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+82-2-882-0547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본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연구는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증권</w:t>
      </w:r>
      <w:r w:rsidRPr="001C6015">
        <w:rPr>
          <w:rFonts w:ascii="바탕체" w:eastAsia="바탕체" w:hAnsi="바탕체" w:cs="Times New Roman" w:hint="eastAsia"/>
          <w:kern w:val="0"/>
          <w:sz w:val="16"/>
          <w:szCs w:val="16"/>
        </w:rPr>
        <w:t>∙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금융연구소의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연구비지원을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받았습니다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. 2012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년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하계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경영통합학술대회에서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유익한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토론을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해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주신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조재민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선생님과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참가자</w:t>
      </w:r>
      <w:r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분들께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proofErr w:type="spellStart"/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감사드립니다</w:t>
      </w:r>
      <w:proofErr w:type="spellEnd"/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.</w:t>
      </w:r>
    </w:p>
  </w:footnote>
  <w:footnote w:id="2">
    <w:p w:rsidR="00C4619E" w:rsidRPr="00481046" w:rsidRDefault="00C4619E" w:rsidP="001C6015">
      <w:pPr>
        <w:adjustRightInd w:val="0"/>
        <w:spacing w:after="0" w:line="240" w:lineRule="auto"/>
        <w:ind w:left="125" w:hangingChars="78" w:hanging="125"/>
        <w:rPr>
          <w:rFonts w:ascii="Times New Roman" w:eastAsia="HY신명조" w:hAnsi="Times New Roman" w:cs="Times New Roman"/>
          <w:sz w:val="18"/>
          <w:szCs w:val="18"/>
        </w:rPr>
      </w:pPr>
      <w:r w:rsidRPr="001C6015">
        <w:rPr>
          <w:rStyle w:val="a9"/>
          <w:rFonts w:ascii="Times New Roman" w:eastAsia="HY신명조" w:hAnsi="Times New Roman" w:cs="Times New Roman"/>
          <w:sz w:val="16"/>
          <w:szCs w:val="16"/>
        </w:rPr>
        <w:footnoteRef/>
      </w:r>
      <w:r w:rsidRPr="001C6015">
        <w:rPr>
          <w:rFonts w:ascii="Times New Roman" w:eastAsia="HY신명조" w:hAnsi="Times New Roman" w:cs="Times New Roman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주소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: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서울시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관악구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proofErr w:type="spellStart"/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관악로</w:t>
      </w:r>
      <w:proofErr w:type="spellEnd"/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1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서울대학교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경영대학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59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동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 xml:space="preserve"> 701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호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, 151-91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>6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;</w:t>
      </w:r>
      <w:r w:rsidRPr="001C6015">
        <w:rPr>
          <w:rFonts w:ascii="Times New Roman" w:eastAsia="HY신명조" w:hAnsi="Times New Roman" w:cs="Times New Roman" w:hint="eastAsia"/>
          <w:kern w:val="0"/>
          <w:sz w:val="16"/>
          <w:szCs w:val="16"/>
        </w:rPr>
        <w:t xml:space="preserve"> </w:t>
      </w:r>
      <w:r w:rsidRPr="001C6015">
        <w:rPr>
          <w:rFonts w:ascii="Times New Roman" w:eastAsia="HY신명조" w:hAnsi="Times New Roman" w:cs="Times New Roman"/>
          <w:kern w:val="0"/>
          <w:sz w:val="16"/>
          <w:szCs w:val="16"/>
        </w:rPr>
        <w:t>E-mail: hchoe@snu.ac.kr; Tel: 02)880-8257; Fax: 02)876-8411.</w:t>
      </w:r>
    </w:p>
  </w:footnote>
  <w:footnote w:id="3">
    <w:p w:rsidR="00C4619E" w:rsidRPr="0044289F" w:rsidRDefault="00C4619E" w:rsidP="001F2251">
      <w:pPr>
        <w:pStyle w:val="a8"/>
        <w:spacing w:after="0"/>
        <w:ind w:left="140" w:hangingChars="78" w:hanging="140"/>
        <w:jc w:val="both"/>
        <w:rPr>
          <w:rFonts w:ascii="Times New Roman" w:hAnsi="Times New Roman" w:cs="Times New Roman"/>
          <w:sz w:val="18"/>
          <w:szCs w:val="18"/>
        </w:rPr>
      </w:pPr>
      <w:r w:rsidRPr="0044289F">
        <w:rPr>
          <w:rStyle w:val="a9"/>
          <w:rFonts w:ascii="Times New Roman" w:hAnsi="Times New Roman" w:cs="Times New Roman"/>
          <w:sz w:val="18"/>
          <w:szCs w:val="18"/>
        </w:rPr>
        <w:footnoteRef/>
      </w:r>
      <w:r w:rsidRPr="0044289F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W</w:t>
      </w:r>
      <w:r>
        <w:rPr>
          <w:rFonts w:ascii="Times New Roman" w:hAnsi="Times New Roman" w:cs="Times New Roman" w:hint="eastAsia"/>
          <w:sz w:val="18"/>
          <w:szCs w:val="18"/>
        </w:rPr>
        <w:t xml:space="preserve">e would like to thank </w:t>
      </w:r>
      <w:proofErr w:type="spellStart"/>
      <w:r w:rsidRPr="00BB26D5">
        <w:rPr>
          <w:rFonts w:ascii="Times New Roman" w:hAnsi="Times New Roman" w:cs="Times New Roman"/>
          <w:sz w:val="18"/>
          <w:szCs w:val="18"/>
        </w:rPr>
        <w:t>Jaemin</w:t>
      </w:r>
      <w:proofErr w:type="spellEnd"/>
      <w:r w:rsidRPr="00BB26D5">
        <w:rPr>
          <w:rFonts w:ascii="Times New Roman" w:hAnsi="Times New Roman" w:cs="Times New Roman"/>
          <w:sz w:val="18"/>
          <w:szCs w:val="18"/>
        </w:rPr>
        <w:t xml:space="preserve"> Cho</w:t>
      </w:r>
      <w:r>
        <w:rPr>
          <w:rFonts w:ascii="Times New Roman" w:hAnsi="Times New Roman" w:cs="Times New Roman" w:hint="eastAsia"/>
          <w:sz w:val="18"/>
          <w:szCs w:val="18"/>
        </w:rPr>
        <w:t>, the discussant, and the participants at the Year 2012</w:t>
      </w:r>
      <w:r>
        <w:rPr>
          <w:rFonts w:ascii="Times New Roman" w:hAnsi="Times New Roman" w:cs="Times New Roman"/>
          <w:sz w:val="18"/>
          <w:szCs w:val="18"/>
        </w:rPr>
        <w:t>’</w:t>
      </w:r>
      <w:r>
        <w:rPr>
          <w:rFonts w:ascii="Times New Roman" w:hAnsi="Times New Roman" w:cs="Times New Roman" w:hint="eastAsia"/>
          <w:sz w:val="18"/>
          <w:szCs w:val="18"/>
        </w:rPr>
        <w:t>s 3</w:t>
      </w:r>
      <w:r w:rsidRPr="00852508">
        <w:rPr>
          <w:rFonts w:ascii="Times New Roman" w:hAnsi="Times New Roman" w:cs="Times New Roman" w:hint="eastAsia"/>
          <w:sz w:val="18"/>
          <w:szCs w:val="18"/>
          <w:vertAlign w:val="superscript"/>
        </w:rPr>
        <w:t>rd</w:t>
      </w:r>
      <w:r>
        <w:rPr>
          <w:rFonts w:ascii="Times New Roman" w:hAnsi="Times New Roman" w:cs="Times New Roman" w:hint="eastAsia"/>
          <w:sz w:val="18"/>
          <w:szCs w:val="18"/>
        </w:rPr>
        <w:t xml:space="preserve"> conference of Korea Securities Association for their valuable comments and suggestions. </w:t>
      </w:r>
      <w:r w:rsidRPr="0044289F">
        <w:rPr>
          <w:rFonts w:ascii="Times New Roman" w:hAnsi="Times New Roman" w:cs="Times New Roman"/>
          <w:sz w:val="18"/>
          <w:szCs w:val="18"/>
        </w:rPr>
        <w:t>Yoon</w:t>
      </w:r>
      <w:r>
        <w:rPr>
          <w:rFonts w:ascii="Times New Roman" w:hAnsi="Times New Roman" w:cs="Times New Roman" w:hint="eastAsia"/>
          <w:sz w:val="18"/>
          <w:szCs w:val="18"/>
        </w:rPr>
        <w:t xml:space="preserve"> and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Choe</w:t>
      </w:r>
      <w:proofErr w:type="spellEnd"/>
      <w:r w:rsidRPr="0044289F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 xml:space="preserve">are also grateful to </w:t>
      </w:r>
      <w:r w:rsidRPr="0044289F">
        <w:rPr>
          <w:rFonts w:ascii="Times New Roman" w:hAnsi="Times New Roman" w:cs="Times New Roman"/>
          <w:sz w:val="18"/>
          <w:szCs w:val="18"/>
        </w:rPr>
        <w:t xml:space="preserve">the Institute of Finance and Banking </w:t>
      </w:r>
      <w:r>
        <w:rPr>
          <w:rFonts w:ascii="Times New Roman" w:hAnsi="Times New Roman" w:cs="Times New Roman" w:hint="eastAsia"/>
          <w:sz w:val="18"/>
          <w:szCs w:val="18"/>
        </w:rPr>
        <w:t xml:space="preserve">and </w:t>
      </w:r>
      <w:r w:rsidRPr="0044289F">
        <w:rPr>
          <w:rFonts w:ascii="Times New Roman" w:hAnsi="Times New Roman" w:cs="Times New Roman"/>
          <w:sz w:val="18"/>
          <w:szCs w:val="18"/>
        </w:rPr>
        <w:t>the Institute of Management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44289F">
        <w:rPr>
          <w:rFonts w:ascii="Times New Roman" w:hAnsi="Times New Roman" w:cs="Times New Roman"/>
          <w:sz w:val="18"/>
          <w:szCs w:val="18"/>
        </w:rPr>
        <w:t>at Seoul National University</w:t>
      </w:r>
      <w:r>
        <w:rPr>
          <w:rFonts w:ascii="Times New Roman" w:hAnsi="Times New Roman" w:cs="Times New Roman" w:hint="eastAsia"/>
          <w:sz w:val="18"/>
          <w:szCs w:val="18"/>
        </w:rPr>
        <w:t>, respectively,</w:t>
      </w:r>
      <w:r w:rsidRPr="0044289F">
        <w:rPr>
          <w:rFonts w:ascii="Times New Roman" w:hAnsi="Times New Roman" w:cs="Times New Roman"/>
          <w:sz w:val="18"/>
          <w:szCs w:val="18"/>
        </w:rPr>
        <w:t xml:space="preserve"> for </w:t>
      </w:r>
      <w:r>
        <w:rPr>
          <w:rFonts w:ascii="Times New Roman" w:hAnsi="Times New Roman" w:cs="Times New Roman" w:hint="eastAsia"/>
          <w:sz w:val="18"/>
          <w:szCs w:val="18"/>
        </w:rPr>
        <w:t xml:space="preserve">the </w:t>
      </w:r>
      <w:r w:rsidRPr="0044289F">
        <w:rPr>
          <w:rFonts w:ascii="Times New Roman" w:hAnsi="Times New Roman" w:cs="Times New Roman"/>
          <w:sz w:val="18"/>
          <w:szCs w:val="18"/>
        </w:rPr>
        <w:t>financial supports.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T</w:t>
      </w:r>
      <w:r w:rsidRPr="001F2251">
        <w:rPr>
          <w:rFonts w:ascii="Times New Roman" w:hAnsi="Times New Roman" w:cs="Times New Roman"/>
          <w:sz w:val="18"/>
          <w:szCs w:val="18"/>
        </w:rPr>
        <w:t>he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1F2251">
        <w:rPr>
          <w:rFonts w:ascii="Times New Roman" w:hAnsi="Times New Roman" w:cs="Times New Roman"/>
          <w:sz w:val="18"/>
          <w:szCs w:val="18"/>
        </w:rPr>
        <w:t xml:space="preserve">authors </w:t>
      </w:r>
      <w:r>
        <w:rPr>
          <w:rFonts w:ascii="Times New Roman" w:hAnsi="Times New Roman" w:cs="Times New Roman" w:hint="eastAsia"/>
          <w:sz w:val="18"/>
          <w:szCs w:val="18"/>
        </w:rPr>
        <w:t xml:space="preserve">are </w:t>
      </w:r>
      <w:r w:rsidRPr="001F2251">
        <w:rPr>
          <w:rFonts w:ascii="Times New Roman" w:hAnsi="Times New Roman" w:cs="Times New Roman"/>
          <w:sz w:val="18"/>
          <w:szCs w:val="18"/>
        </w:rPr>
        <w:t>responsibl</w:t>
      </w:r>
      <w:r>
        <w:rPr>
          <w:rFonts w:ascii="Times New Roman" w:hAnsi="Times New Roman" w:cs="Times New Roman" w:hint="eastAsia"/>
          <w:sz w:val="18"/>
          <w:szCs w:val="18"/>
        </w:rPr>
        <w:t>e for all</w:t>
      </w:r>
      <w:r w:rsidRPr="001F2251">
        <w:rPr>
          <w:rFonts w:ascii="Times New Roman" w:hAnsi="Times New Roman" w:cs="Times New Roman"/>
          <w:sz w:val="18"/>
          <w:szCs w:val="18"/>
        </w:rPr>
        <w:t xml:space="preserve"> remaining error</w:t>
      </w:r>
      <w:r>
        <w:rPr>
          <w:rFonts w:ascii="Times New Roman" w:hAnsi="Times New Roman" w:cs="Times New Roman" w:hint="eastAsia"/>
          <w:sz w:val="18"/>
          <w:szCs w:val="18"/>
        </w:rPr>
        <w:t>s.</w:t>
      </w:r>
    </w:p>
  </w:footnote>
  <w:footnote w:id="4">
    <w:p w:rsidR="00C4619E" w:rsidRPr="00C35D89" w:rsidRDefault="00C4619E" w:rsidP="00C35D89">
      <w:pPr>
        <w:adjustRightInd w:val="0"/>
        <w:spacing w:after="0" w:line="240" w:lineRule="auto"/>
        <w:ind w:left="142" w:hangingChars="71" w:hanging="142"/>
        <w:rPr>
          <w:rFonts w:ascii="Times New Roman" w:hAnsi="Times New Roman" w:cs="Times New Roman"/>
        </w:rPr>
      </w:pPr>
      <w:r w:rsidRPr="00C35D89">
        <w:rPr>
          <w:rStyle w:val="a9"/>
          <w:rFonts w:ascii="Times New Roman" w:hAnsi="Times New Roman" w:cs="Times New Roman"/>
        </w:rPr>
        <w:footnoteRef/>
      </w:r>
      <w:r w:rsidRPr="00C35D89">
        <w:rPr>
          <w:rFonts w:ascii="Times New Roman" w:hAnsi="Times New Roman" w:cs="Times New Roman"/>
        </w:rPr>
        <w:t xml:space="preserve"> </w:t>
      </w:r>
      <w:proofErr w:type="gramStart"/>
      <w:r w:rsidRPr="00C35D89">
        <w:rPr>
          <w:rFonts w:ascii="Times New Roman" w:hAnsi="Times New Roman" w:cs="Times New Roman"/>
        </w:rPr>
        <w:t xml:space="preserve">Corresponding </w:t>
      </w:r>
      <w:r>
        <w:rPr>
          <w:rFonts w:ascii="Times New Roman" w:hAnsi="Times New Roman" w:cs="Times New Roman" w:hint="eastAsia"/>
        </w:rPr>
        <w:t>a</w:t>
      </w:r>
      <w:r w:rsidRPr="00C35D89">
        <w:rPr>
          <w:rFonts w:ascii="Times New Roman" w:hAnsi="Times New Roman" w:cs="Times New Roman"/>
        </w:rPr>
        <w:t>uthor</w:t>
      </w:r>
      <w:r>
        <w:rPr>
          <w:rFonts w:ascii="Times New Roman" w:hAnsi="Times New Roman" w:cs="Times New Roman" w:hint="eastAsia"/>
        </w:rPr>
        <w:t>.</w:t>
      </w:r>
      <w:proofErr w:type="gramEnd"/>
      <w:r w:rsidRPr="00C35D8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Address</w:t>
      </w:r>
      <w:r w:rsidRPr="00C35D89">
        <w:rPr>
          <w:rFonts w:ascii="Times New Roman" w:eastAsia="HY신명조" w:hAnsi="Times New Roman" w:cs="Times New Roman"/>
          <w:kern w:val="0"/>
          <w:sz w:val="18"/>
          <w:szCs w:val="18"/>
        </w:rPr>
        <w:t xml:space="preserve">: </w:t>
      </w:r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 xml:space="preserve">Business School, Seoul National University, </w:t>
      </w:r>
      <w:r>
        <w:rPr>
          <w:rFonts w:ascii="Times New Roman" w:eastAsia="HY신명조" w:hAnsi="Times New Roman" w:cs="Times New Roman" w:hint="eastAsia"/>
          <w:kern w:val="0"/>
          <w:sz w:val="18"/>
          <w:szCs w:val="18"/>
        </w:rPr>
        <w:t>SK</w:t>
      </w:r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 xml:space="preserve"> Building 5</w:t>
      </w:r>
      <w:r>
        <w:rPr>
          <w:rFonts w:ascii="Times New Roman" w:eastAsia="HY신명조" w:hAnsi="Times New Roman" w:cs="Times New Roman" w:hint="eastAsia"/>
          <w:kern w:val="0"/>
          <w:sz w:val="18"/>
          <w:szCs w:val="18"/>
        </w:rPr>
        <w:t>8</w:t>
      </w:r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>-</w:t>
      </w:r>
      <w:r>
        <w:rPr>
          <w:rFonts w:ascii="Times New Roman" w:eastAsia="HY신명조" w:hAnsi="Times New Roman" w:cs="Times New Roman" w:hint="eastAsia"/>
          <w:kern w:val="0"/>
          <w:sz w:val="18"/>
          <w:szCs w:val="18"/>
        </w:rPr>
        <w:t>413</w:t>
      </w:r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 xml:space="preserve">, 1 </w:t>
      </w:r>
      <w:proofErr w:type="spellStart"/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>Gwanak-ro</w:t>
      </w:r>
      <w:proofErr w:type="spellEnd"/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 xml:space="preserve">, </w:t>
      </w:r>
      <w:proofErr w:type="spellStart"/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>Gwanak-gu</w:t>
      </w:r>
      <w:proofErr w:type="spellEnd"/>
      <w:r w:rsidRPr="00FA6016">
        <w:rPr>
          <w:rFonts w:ascii="Times New Roman" w:eastAsia="HY신명조" w:hAnsi="Times New Roman" w:cs="Times New Roman"/>
          <w:kern w:val="0"/>
          <w:sz w:val="18"/>
          <w:szCs w:val="18"/>
        </w:rPr>
        <w:t>, Seoul, Korea, 151-916</w:t>
      </w:r>
      <w:r w:rsidRPr="00C35D89">
        <w:rPr>
          <w:rFonts w:ascii="Times New Roman" w:eastAsia="HY신명조" w:hAnsi="Times New Roman" w:cs="Times New Roman"/>
          <w:kern w:val="0"/>
          <w:sz w:val="18"/>
          <w:szCs w:val="18"/>
        </w:rPr>
        <w:t>; E-mail: suny1@snu.ac.kr; Tel: +82-1</w:t>
      </w:r>
      <w:r>
        <w:rPr>
          <w:rFonts w:ascii="Times New Roman" w:eastAsia="HY신명조" w:hAnsi="Times New Roman" w:cs="Times New Roman" w:hint="eastAsia"/>
          <w:kern w:val="0"/>
          <w:sz w:val="18"/>
          <w:szCs w:val="18"/>
        </w:rPr>
        <w:t>0</w:t>
      </w:r>
      <w:r w:rsidRPr="00C35D89">
        <w:rPr>
          <w:rFonts w:ascii="Times New Roman" w:eastAsia="HY신명조" w:hAnsi="Times New Roman" w:cs="Times New Roman"/>
          <w:kern w:val="0"/>
          <w:sz w:val="18"/>
          <w:szCs w:val="18"/>
        </w:rPr>
        <w:t>-</w:t>
      </w:r>
      <w:r>
        <w:rPr>
          <w:rFonts w:ascii="Times New Roman" w:eastAsia="HY신명조" w:hAnsi="Times New Roman" w:cs="Times New Roman" w:hint="eastAsia"/>
          <w:kern w:val="0"/>
          <w:sz w:val="18"/>
          <w:szCs w:val="18"/>
        </w:rPr>
        <w:t>2</w:t>
      </w:r>
      <w:r w:rsidRPr="00C35D89">
        <w:rPr>
          <w:rFonts w:ascii="Times New Roman" w:eastAsia="HY신명조" w:hAnsi="Times New Roman" w:cs="Times New Roman"/>
          <w:kern w:val="0"/>
          <w:sz w:val="18"/>
          <w:szCs w:val="18"/>
        </w:rPr>
        <w:t>622-7953; Fax: +82-2-882-0547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3118E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1">
    <w:nsid w:val="0C623A65"/>
    <w:multiLevelType w:val="multilevel"/>
    <w:tmpl w:val="E0A6CBBA"/>
    <w:lvl w:ilvl="0">
      <w:start w:val="1"/>
      <w:numFmt w:val="upperRoman"/>
      <w:lvlText w:val="%1."/>
      <w:lvlJc w:val="left"/>
      <w:pPr>
        <w:ind w:left="760" w:hanging="360"/>
      </w:pPr>
      <w:rPr>
        <w:rFonts w:hint="eastAsia"/>
      </w:rPr>
    </w:lvl>
    <w:lvl w:ilvl="1">
      <w:start w:val="1"/>
      <w:numFmt w:val="decimal"/>
      <w:lvlText w:val="%2."/>
      <w:lvlJc w:val="left"/>
      <w:pPr>
        <w:ind w:left="1160" w:hanging="360"/>
      </w:pPr>
      <w:rPr>
        <w:rFonts w:hint="eastAsia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">
    <w:nsid w:val="0F584712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3">
    <w:nsid w:val="1620791E"/>
    <w:multiLevelType w:val="hybridMultilevel"/>
    <w:tmpl w:val="BDB2F09E"/>
    <w:lvl w:ilvl="0" w:tplc="BC9C4418">
      <w:start w:val="8"/>
      <w:numFmt w:val="bullet"/>
      <w:lvlText w:val=""/>
      <w:lvlJc w:val="left"/>
      <w:pPr>
        <w:ind w:left="76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33A325A7"/>
    <w:multiLevelType w:val="hybridMultilevel"/>
    <w:tmpl w:val="BC500290"/>
    <w:lvl w:ilvl="0" w:tplc="DEBEA42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359E3904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6">
    <w:nsid w:val="49004D64"/>
    <w:multiLevelType w:val="hybridMultilevel"/>
    <w:tmpl w:val="62DE70E6"/>
    <w:lvl w:ilvl="0" w:tplc="BCC67E30">
      <w:start w:val="2"/>
      <w:numFmt w:val="bullet"/>
      <w:lvlText w:val=""/>
      <w:lvlJc w:val="left"/>
      <w:pPr>
        <w:ind w:left="76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4CEA62FD"/>
    <w:multiLevelType w:val="hybridMultilevel"/>
    <w:tmpl w:val="37623B76"/>
    <w:lvl w:ilvl="0" w:tplc="81F28156">
      <w:start w:val="4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8">
    <w:nsid w:val="4EE31CAB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9">
    <w:nsid w:val="62BC16E4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10">
    <w:nsid w:val="62F064C3"/>
    <w:multiLevelType w:val="hybridMultilevel"/>
    <w:tmpl w:val="4CEA1564"/>
    <w:lvl w:ilvl="0" w:tplc="D19021E2">
      <w:numFmt w:val="bullet"/>
      <w:lvlText w:val=""/>
      <w:lvlJc w:val="left"/>
      <w:pPr>
        <w:ind w:left="76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7E9F724B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12">
    <w:nsid w:val="7FD67BC3"/>
    <w:multiLevelType w:val="multilevel"/>
    <w:tmpl w:val="38AA1EE0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0"/>
  </w:num>
  <w:num w:numId="5">
    <w:abstractNumId w:val="7"/>
  </w:num>
  <w:num w:numId="6">
    <w:abstractNumId w:val="2"/>
  </w:num>
  <w:num w:numId="7">
    <w:abstractNumId w:val="11"/>
  </w:num>
  <w:num w:numId="8">
    <w:abstractNumId w:val="8"/>
  </w:num>
  <w:num w:numId="9">
    <w:abstractNumId w:val="12"/>
  </w:num>
  <w:num w:numId="10">
    <w:abstractNumId w:val="10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4B7"/>
    <w:rsid w:val="00000482"/>
    <w:rsid w:val="00000550"/>
    <w:rsid w:val="00002BD2"/>
    <w:rsid w:val="00003193"/>
    <w:rsid w:val="00003619"/>
    <w:rsid w:val="00003FA3"/>
    <w:rsid w:val="00004397"/>
    <w:rsid w:val="00006D7F"/>
    <w:rsid w:val="0001012A"/>
    <w:rsid w:val="00010251"/>
    <w:rsid w:val="00010C0C"/>
    <w:rsid w:val="000120D9"/>
    <w:rsid w:val="00013EBF"/>
    <w:rsid w:val="000142B4"/>
    <w:rsid w:val="00014ED5"/>
    <w:rsid w:val="00016AFC"/>
    <w:rsid w:val="00017BE8"/>
    <w:rsid w:val="00017E96"/>
    <w:rsid w:val="00021603"/>
    <w:rsid w:val="00021EEA"/>
    <w:rsid w:val="00022058"/>
    <w:rsid w:val="000225B5"/>
    <w:rsid w:val="00022B68"/>
    <w:rsid w:val="000237F2"/>
    <w:rsid w:val="00023AE5"/>
    <w:rsid w:val="00026CBF"/>
    <w:rsid w:val="00027C14"/>
    <w:rsid w:val="00030625"/>
    <w:rsid w:val="00032D70"/>
    <w:rsid w:val="00033B09"/>
    <w:rsid w:val="00035E02"/>
    <w:rsid w:val="00036A7E"/>
    <w:rsid w:val="00036D85"/>
    <w:rsid w:val="00037312"/>
    <w:rsid w:val="000419EC"/>
    <w:rsid w:val="000431A2"/>
    <w:rsid w:val="0004477D"/>
    <w:rsid w:val="000452C8"/>
    <w:rsid w:val="00045E3B"/>
    <w:rsid w:val="000462A8"/>
    <w:rsid w:val="00047105"/>
    <w:rsid w:val="0005148F"/>
    <w:rsid w:val="00051559"/>
    <w:rsid w:val="000608B3"/>
    <w:rsid w:val="00061850"/>
    <w:rsid w:val="00062D7E"/>
    <w:rsid w:val="00063F83"/>
    <w:rsid w:val="0006554A"/>
    <w:rsid w:val="00066327"/>
    <w:rsid w:val="000672A6"/>
    <w:rsid w:val="000675D6"/>
    <w:rsid w:val="0007069B"/>
    <w:rsid w:val="00070AFB"/>
    <w:rsid w:val="00072B58"/>
    <w:rsid w:val="00073180"/>
    <w:rsid w:val="00074502"/>
    <w:rsid w:val="0007551F"/>
    <w:rsid w:val="00076427"/>
    <w:rsid w:val="00076F42"/>
    <w:rsid w:val="00077400"/>
    <w:rsid w:val="00080C82"/>
    <w:rsid w:val="00082923"/>
    <w:rsid w:val="00083AB2"/>
    <w:rsid w:val="00083B1C"/>
    <w:rsid w:val="00083D0A"/>
    <w:rsid w:val="00085E9A"/>
    <w:rsid w:val="00087A91"/>
    <w:rsid w:val="00090245"/>
    <w:rsid w:val="00090DA7"/>
    <w:rsid w:val="000930CA"/>
    <w:rsid w:val="00093C95"/>
    <w:rsid w:val="000949FC"/>
    <w:rsid w:val="0009519B"/>
    <w:rsid w:val="000961D2"/>
    <w:rsid w:val="0009635A"/>
    <w:rsid w:val="000A2E73"/>
    <w:rsid w:val="000A33BF"/>
    <w:rsid w:val="000A3D19"/>
    <w:rsid w:val="000A3D30"/>
    <w:rsid w:val="000A6860"/>
    <w:rsid w:val="000A71CC"/>
    <w:rsid w:val="000A7DC1"/>
    <w:rsid w:val="000A7FA4"/>
    <w:rsid w:val="000B30CE"/>
    <w:rsid w:val="000B3E9B"/>
    <w:rsid w:val="000B4FE5"/>
    <w:rsid w:val="000B4FED"/>
    <w:rsid w:val="000B57C2"/>
    <w:rsid w:val="000B5FA3"/>
    <w:rsid w:val="000B6217"/>
    <w:rsid w:val="000C1259"/>
    <w:rsid w:val="000C1C20"/>
    <w:rsid w:val="000C2A6E"/>
    <w:rsid w:val="000C2B12"/>
    <w:rsid w:val="000C3546"/>
    <w:rsid w:val="000C398D"/>
    <w:rsid w:val="000C4136"/>
    <w:rsid w:val="000C4156"/>
    <w:rsid w:val="000C4B5A"/>
    <w:rsid w:val="000C6C33"/>
    <w:rsid w:val="000C73A0"/>
    <w:rsid w:val="000C7F8D"/>
    <w:rsid w:val="000D032E"/>
    <w:rsid w:val="000D04B0"/>
    <w:rsid w:val="000D0F8F"/>
    <w:rsid w:val="000D10BF"/>
    <w:rsid w:val="000D31FE"/>
    <w:rsid w:val="000D3289"/>
    <w:rsid w:val="000D3BAE"/>
    <w:rsid w:val="000D471B"/>
    <w:rsid w:val="000D4BF3"/>
    <w:rsid w:val="000D5BE5"/>
    <w:rsid w:val="000D69C9"/>
    <w:rsid w:val="000D7EDA"/>
    <w:rsid w:val="000E1300"/>
    <w:rsid w:val="000E1FAD"/>
    <w:rsid w:val="000E3601"/>
    <w:rsid w:val="000E40E2"/>
    <w:rsid w:val="000E440C"/>
    <w:rsid w:val="000E486D"/>
    <w:rsid w:val="000E4FEE"/>
    <w:rsid w:val="000E5AAA"/>
    <w:rsid w:val="000E6CA3"/>
    <w:rsid w:val="000F15AD"/>
    <w:rsid w:val="000F1C91"/>
    <w:rsid w:val="000F2F52"/>
    <w:rsid w:val="000F3965"/>
    <w:rsid w:val="000F4E4B"/>
    <w:rsid w:val="000F6314"/>
    <w:rsid w:val="00100C3A"/>
    <w:rsid w:val="001017A8"/>
    <w:rsid w:val="0010269D"/>
    <w:rsid w:val="00103628"/>
    <w:rsid w:val="00103BCB"/>
    <w:rsid w:val="00104F72"/>
    <w:rsid w:val="00105CDE"/>
    <w:rsid w:val="001112F6"/>
    <w:rsid w:val="00112F9C"/>
    <w:rsid w:val="0011308A"/>
    <w:rsid w:val="001135F8"/>
    <w:rsid w:val="0011585A"/>
    <w:rsid w:val="001169FA"/>
    <w:rsid w:val="00116DA2"/>
    <w:rsid w:val="00121346"/>
    <w:rsid w:val="001220EA"/>
    <w:rsid w:val="00122160"/>
    <w:rsid w:val="00122915"/>
    <w:rsid w:val="0012342C"/>
    <w:rsid w:val="00123F46"/>
    <w:rsid w:val="001242BE"/>
    <w:rsid w:val="0012481F"/>
    <w:rsid w:val="001250BB"/>
    <w:rsid w:val="00125191"/>
    <w:rsid w:val="00125396"/>
    <w:rsid w:val="00125806"/>
    <w:rsid w:val="00125AD7"/>
    <w:rsid w:val="001262C6"/>
    <w:rsid w:val="00130D03"/>
    <w:rsid w:val="00130F33"/>
    <w:rsid w:val="00131874"/>
    <w:rsid w:val="00131EE1"/>
    <w:rsid w:val="0013299D"/>
    <w:rsid w:val="001341B1"/>
    <w:rsid w:val="001341DC"/>
    <w:rsid w:val="001350DB"/>
    <w:rsid w:val="00135EA4"/>
    <w:rsid w:val="001360F8"/>
    <w:rsid w:val="0013650F"/>
    <w:rsid w:val="001372E0"/>
    <w:rsid w:val="00137638"/>
    <w:rsid w:val="001400BA"/>
    <w:rsid w:val="00140FE5"/>
    <w:rsid w:val="00141C63"/>
    <w:rsid w:val="00142E28"/>
    <w:rsid w:val="00143887"/>
    <w:rsid w:val="0014399B"/>
    <w:rsid w:val="001445A9"/>
    <w:rsid w:val="00146237"/>
    <w:rsid w:val="00150314"/>
    <w:rsid w:val="00150B10"/>
    <w:rsid w:val="00150C80"/>
    <w:rsid w:val="00154538"/>
    <w:rsid w:val="0015607B"/>
    <w:rsid w:val="00156273"/>
    <w:rsid w:val="001616B6"/>
    <w:rsid w:val="00162BC9"/>
    <w:rsid w:val="00162EE0"/>
    <w:rsid w:val="00163068"/>
    <w:rsid w:val="00163A57"/>
    <w:rsid w:val="00167446"/>
    <w:rsid w:val="00170AE0"/>
    <w:rsid w:val="00172D7F"/>
    <w:rsid w:val="00176234"/>
    <w:rsid w:val="00176E23"/>
    <w:rsid w:val="00181375"/>
    <w:rsid w:val="00184EC7"/>
    <w:rsid w:val="0018509A"/>
    <w:rsid w:val="00185340"/>
    <w:rsid w:val="00185E04"/>
    <w:rsid w:val="001876CD"/>
    <w:rsid w:val="001902B7"/>
    <w:rsid w:val="0019052B"/>
    <w:rsid w:val="00192FFC"/>
    <w:rsid w:val="00193E93"/>
    <w:rsid w:val="001941AE"/>
    <w:rsid w:val="001953C0"/>
    <w:rsid w:val="001968F0"/>
    <w:rsid w:val="00196F68"/>
    <w:rsid w:val="00197739"/>
    <w:rsid w:val="001A00F7"/>
    <w:rsid w:val="001A05A8"/>
    <w:rsid w:val="001A0A72"/>
    <w:rsid w:val="001A1290"/>
    <w:rsid w:val="001A2CF6"/>
    <w:rsid w:val="001A3050"/>
    <w:rsid w:val="001A6055"/>
    <w:rsid w:val="001B12BD"/>
    <w:rsid w:val="001B3473"/>
    <w:rsid w:val="001B5714"/>
    <w:rsid w:val="001B72A5"/>
    <w:rsid w:val="001B7488"/>
    <w:rsid w:val="001B798D"/>
    <w:rsid w:val="001C3498"/>
    <w:rsid w:val="001C371C"/>
    <w:rsid w:val="001C4479"/>
    <w:rsid w:val="001C52D5"/>
    <w:rsid w:val="001C6015"/>
    <w:rsid w:val="001C73A5"/>
    <w:rsid w:val="001D0615"/>
    <w:rsid w:val="001D1FD4"/>
    <w:rsid w:val="001D2B63"/>
    <w:rsid w:val="001D4784"/>
    <w:rsid w:val="001D7512"/>
    <w:rsid w:val="001D79AA"/>
    <w:rsid w:val="001E16AD"/>
    <w:rsid w:val="001E183B"/>
    <w:rsid w:val="001E2585"/>
    <w:rsid w:val="001E40F3"/>
    <w:rsid w:val="001E4888"/>
    <w:rsid w:val="001E57E5"/>
    <w:rsid w:val="001E755F"/>
    <w:rsid w:val="001F0337"/>
    <w:rsid w:val="001F2251"/>
    <w:rsid w:val="001F27B6"/>
    <w:rsid w:val="001F2C1A"/>
    <w:rsid w:val="001F32C2"/>
    <w:rsid w:val="001F3BA8"/>
    <w:rsid w:val="001F4168"/>
    <w:rsid w:val="001F46AA"/>
    <w:rsid w:val="001F5884"/>
    <w:rsid w:val="001F5A80"/>
    <w:rsid w:val="001F6FAB"/>
    <w:rsid w:val="001F7228"/>
    <w:rsid w:val="001F7A07"/>
    <w:rsid w:val="00201E0D"/>
    <w:rsid w:val="00202763"/>
    <w:rsid w:val="00202E74"/>
    <w:rsid w:val="00204C2D"/>
    <w:rsid w:val="002053B7"/>
    <w:rsid w:val="0020698D"/>
    <w:rsid w:val="00206CCB"/>
    <w:rsid w:val="0021067C"/>
    <w:rsid w:val="00211491"/>
    <w:rsid w:val="002138B0"/>
    <w:rsid w:val="00213DBC"/>
    <w:rsid w:val="002144A7"/>
    <w:rsid w:val="00215243"/>
    <w:rsid w:val="00215367"/>
    <w:rsid w:val="00215A87"/>
    <w:rsid w:val="002179CF"/>
    <w:rsid w:val="00217E2A"/>
    <w:rsid w:val="0022006F"/>
    <w:rsid w:val="00220B6F"/>
    <w:rsid w:val="00222079"/>
    <w:rsid w:val="002245AC"/>
    <w:rsid w:val="0022566D"/>
    <w:rsid w:val="00232279"/>
    <w:rsid w:val="002322DA"/>
    <w:rsid w:val="002325C9"/>
    <w:rsid w:val="00232ECC"/>
    <w:rsid w:val="002357BA"/>
    <w:rsid w:val="002412CA"/>
    <w:rsid w:val="00241751"/>
    <w:rsid w:val="00241BFB"/>
    <w:rsid w:val="00241F85"/>
    <w:rsid w:val="002421FF"/>
    <w:rsid w:val="00242A55"/>
    <w:rsid w:val="0024364C"/>
    <w:rsid w:val="00245D2D"/>
    <w:rsid w:val="002471E6"/>
    <w:rsid w:val="0024729E"/>
    <w:rsid w:val="00250B3B"/>
    <w:rsid w:val="00251417"/>
    <w:rsid w:val="002527C2"/>
    <w:rsid w:val="00253D7E"/>
    <w:rsid w:val="00253DB7"/>
    <w:rsid w:val="00254F42"/>
    <w:rsid w:val="00255B6F"/>
    <w:rsid w:val="00256606"/>
    <w:rsid w:val="0025672C"/>
    <w:rsid w:val="00257C8C"/>
    <w:rsid w:val="0026032C"/>
    <w:rsid w:val="00260C2F"/>
    <w:rsid w:val="00260E1B"/>
    <w:rsid w:val="0026466E"/>
    <w:rsid w:val="00264E4D"/>
    <w:rsid w:val="00265225"/>
    <w:rsid w:val="00265AF5"/>
    <w:rsid w:val="002677C3"/>
    <w:rsid w:val="00267CB8"/>
    <w:rsid w:val="00272482"/>
    <w:rsid w:val="00273492"/>
    <w:rsid w:val="00273C60"/>
    <w:rsid w:val="00273F28"/>
    <w:rsid w:val="0027442B"/>
    <w:rsid w:val="00275BDB"/>
    <w:rsid w:val="00275EC4"/>
    <w:rsid w:val="00277F3C"/>
    <w:rsid w:val="002806E0"/>
    <w:rsid w:val="00281570"/>
    <w:rsid w:val="0028214B"/>
    <w:rsid w:val="00284081"/>
    <w:rsid w:val="0028465D"/>
    <w:rsid w:val="002849E8"/>
    <w:rsid w:val="00285FF3"/>
    <w:rsid w:val="002866B1"/>
    <w:rsid w:val="00287296"/>
    <w:rsid w:val="002877DE"/>
    <w:rsid w:val="00287C84"/>
    <w:rsid w:val="00287F0E"/>
    <w:rsid w:val="0029046D"/>
    <w:rsid w:val="00291170"/>
    <w:rsid w:val="00291339"/>
    <w:rsid w:val="002921D6"/>
    <w:rsid w:val="002958F3"/>
    <w:rsid w:val="00295F8B"/>
    <w:rsid w:val="0029690B"/>
    <w:rsid w:val="00297FEC"/>
    <w:rsid w:val="002A008C"/>
    <w:rsid w:val="002A058D"/>
    <w:rsid w:val="002A1818"/>
    <w:rsid w:val="002A1BAF"/>
    <w:rsid w:val="002A3612"/>
    <w:rsid w:val="002A36C8"/>
    <w:rsid w:val="002A5D54"/>
    <w:rsid w:val="002A6C48"/>
    <w:rsid w:val="002B14D1"/>
    <w:rsid w:val="002B2307"/>
    <w:rsid w:val="002B44F6"/>
    <w:rsid w:val="002B7BFE"/>
    <w:rsid w:val="002C0724"/>
    <w:rsid w:val="002C4696"/>
    <w:rsid w:val="002C663E"/>
    <w:rsid w:val="002C6E98"/>
    <w:rsid w:val="002D0FE9"/>
    <w:rsid w:val="002D2AA0"/>
    <w:rsid w:val="002D301A"/>
    <w:rsid w:val="002D3D5E"/>
    <w:rsid w:val="002D3D5F"/>
    <w:rsid w:val="002D5E0F"/>
    <w:rsid w:val="002D6304"/>
    <w:rsid w:val="002D764A"/>
    <w:rsid w:val="002D7B54"/>
    <w:rsid w:val="002E0174"/>
    <w:rsid w:val="002E0763"/>
    <w:rsid w:val="002E2098"/>
    <w:rsid w:val="002E2DEB"/>
    <w:rsid w:val="002E3235"/>
    <w:rsid w:val="002E4D71"/>
    <w:rsid w:val="002E6BAA"/>
    <w:rsid w:val="002E76F4"/>
    <w:rsid w:val="002F4A5E"/>
    <w:rsid w:val="002F4D6E"/>
    <w:rsid w:val="002F590E"/>
    <w:rsid w:val="002F5B7F"/>
    <w:rsid w:val="002F6A3E"/>
    <w:rsid w:val="0030076D"/>
    <w:rsid w:val="0030147D"/>
    <w:rsid w:val="00301DB8"/>
    <w:rsid w:val="0030511D"/>
    <w:rsid w:val="00305C3C"/>
    <w:rsid w:val="003079AD"/>
    <w:rsid w:val="00310168"/>
    <w:rsid w:val="0031223A"/>
    <w:rsid w:val="003126D3"/>
    <w:rsid w:val="00312AB3"/>
    <w:rsid w:val="00312D6E"/>
    <w:rsid w:val="003136D5"/>
    <w:rsid w:val="00315936"/>
    <w:rsid w:val="00316C18"/>
    <w:rsid w:val="00316FFB"/>
    <w:rsid w:val="00317272"/>
    <w:rsid w:val="00317887"/>
    <w:rsid w:val="00320619"/>
    <w:rsid w:val="00320C77"/>
    <w:rsid w:val="00321EB0"/>
    <w:rsid w:val="00322656"/>
    <w:rsid w:val="00322A85"/>
    <w:rsid w:val="003235EB"/>
    <w:rsid w:val="00330296"/>
    <w:rsid w:val="00331ABE"/>
    <w:rsid w:val="00333BE8"/>
    <w:rsid w:val="0033473C"/>
    <w:rsid w:val="00335325"/>
    <w:rsid w:val="00335C06"/>
    <w:rsid w:val="00336648"/>
    <w:rsid w:val="00337EE2"/>
    <w:rsid w:val="00340717"/>
    <w:rsid w:val="003410A7"/>
    <w:rsid w:val="003429FE"/>
    <w:rsid w:val="00343601"/>
    <w:rsid w:val="00343CB3"/>
    <w:rsid w:val="003452F9"/>
    <w:rsid w:val="00345AA0"/>
    <w:rsid w:val="00347678"/>
    <w:rsid w:val="00351819"/>
    <w:rsid w:val="003530F7"/>
    <w:rsid w:val="003533D9"/>
    <w:rsid w:val="003539BD"/>
    <w:rsid w:val="00355019"/>
    <w:rsid w:val="003570D8"/>
    <w:rsid w:val="00357A41"/>
    <w:rsid w:val="00362027"/>
    <w:rsid w:val="00362C75"/>
    <w:rsid w:val="00362E79"/>
    <w:rsid w:val="00363A80"/>
    <w:rsid w:val="00363C51"/>
    <w:rsid w:val="00363D93"/>
    <w:rsid w:val="0036433C"/>
    <w:rsid w:val="00364485"/>
    <w:rsid w:val="00364874"/>
    <w:rsid w:val="00364ACC"/>
    <w:rsid w:val="00364E9F"/>
    <w:rsid w:val="003657B3"/>
    <w:rsid w:val="00365B53"/>
    <w:rsid w:val="0036678B"/>
    <w:rsid w:val="00366815"/>
    <w:rsid w:val="00367E43"/>
    <w:rsid w:val="0037051B"/>
    <w:rsid w:val="00371457"/>
    <w:rsid w:val="003720F0"/>
    <w:rsid w:val="00372492"/>
    <w:rsid w:val="0037564C"/>
    <w:rsid w:val="00380DAE"/>
    <w:rsid w:val="00382C29"/>
    <w:rsid w:val="00384149"/>
    <w:rsid w:val="00384F1F"/>
    <w:rsid w:val="00385240"/>
    <w:rsid w:val="00385CE7"/>
    <w:rsid w:val="00386EA5"/>
    <w:rsid w:val="00386FDF"/>
    <w:rsid w:val="00390C8C"/>
    <w:rsid w:val="003911DA"/>
    <w:rsid w:val="0039140B"/>
    <w:rsid w:val="003941CE"/>
    <w:rsid w:val="00395159"/>
    <w:rsid w:val="00395EC4"/>
    <w:rsid w:val="0039788E"/>
    <w:rsid w:val="00397C0B"/>
    <w:rsid w:val="003A0DE1"/>
    <w:rsid w:val="003A240A"/>
    <w:rsid w:val="003A33C7"/>
    <w:rsid w:val="003A41D3"/>
    <w:rsid w:val="003A6508"/>
    <w:rsid w:val="003A6641"/>
    <w:rsid w:val="003A6A45"/>
    <w:rsid w:val="003B098B"/>
    <w:rsid w:val="003B14E2"/>
    <w:rsid w:val="003B24DA"/>
    <w:rsid w:val="003B2CD5"/>
    <w:rsid w:val="003B39B9"/>
    <w:rsid w:val="003B53CA"/>
    <w:rsid w:val="003B5610"/>
    <w:rsid w:val="003B62C3"/>
    <w:rsid w:val="003B7185"/>
    <w:rsid w:val="003C0B55"/>
    <w:rsid w:val="003C3A08"/>
    <w:rsid w:val="003C55ED"/>
    <w:rsid w:val="003C58B7"/>
    <w:rsid w:val="003C5CB8"/>
    <w:rsid w:val="003C5DE0"/>
    <w:rsid w:val="003C6EA3"/>
    <w:rsid w:val="003D1004"/>
    <w:rsid w:val="003D29BF"/>
    <w:rsid w:val="003D52ED"/>
    <w:rsid w:val="003D6FA9"/>
    <w:rsid w:val="003D7075"/>
    <w:rsid w:val="003E0167"/>
    <w:rsid w:val="003E088E"/>
    <w:rsid w:val="003E3F51"/>
    <w:rsid w:val="003E6735"/>
    <w:rsid w:val="003E7142"/>
    <w:rsid w:val="003F1143"/>
    <w:rsid w:val="003F1234"/>
    <w:rsid w:val="003F1938"/>
    <w:rsid w:val="003F1E48"/>
    <w:rsid w:val="003F2BA7"/>
    <w:rsid w:val="003F2C43"/>
    <w:rsid w:val="003F477D"/>
    <w:rsid w:val="003F523F"/>
    <w:rsid w:val="003F626C"/>
    <w:rsid w:val="003F7830"/>
    <w:rsid w:val="0040002B"/>
    <w:rsid w:val="00400472"/>
    <w:rsid w:val="004035BB"/>
    <w:rsid w:val="004038C2"/>
    <w:rsid w:val="00404408"/>
    <w:rsid w:val="00405D50"/>
    <w:rsid w:val="0040668B"/>
    <w:rsid w:val="00407CB5"/>
    <w:rsid w:val="00410546"/>
    <w:rsid w:val="00410B13"/>
    <w:rsid w:val="004117AE"/>
    <w:rsid w:val="004119CB"/>
    <w:rsid w:val="00411DC0"/>
    <w:rsid w:val="004123B6"/>
    <w:rsid w:val="0041439C"/>
    <w:rsid w:val="00416B2F"/>
    <w:rsid w:val="00420785"/>
    <w:rsid w:val="004207B0"/>
    <w:rsid w:val="004224A4"/>
    <w:rsid w:val="00422A87"/>
    <w:rsid w:val="00423188"/>
    <w:rsid w:val="004244E0"/>
    <w:rsid w:val="00425032"/>
    <w:rsid w:val="00425431"/>
    <w:rsid w:val="00425909"/>
    <w:rsid w:val="00425B58"/>
    <w:rsid w:val="00427E8D"/>
    <w:rsid w:val="00430F97"/>
    <w:rsid w:val="004314F6"/>
    <w:rsid w:val="004322D1"/>
    <w:rsid w:val="00434BF4"/>
    <w:rsid w:val="00434D6C"/>
    <w:rsid w:val="00434F3C"/>
    <w:rsid w:val="004357F5"/>
    <w:rsid w:val="00435A8C"/>
    <w:rsid w:val="00436021"/>
    <w:rsid w:val="004363DA"/>
    <w:rsid w:val="004377E8"/>
    <w:rsid w:val="00437D75"/>
    <w:rsid w:val="004408AE"/>
    <w:rsid w:val="00441C8E"/>
    <w:rsid w:val="0044289F"/>
    <w:rsid w:val="00442997"/>
    <w:rsid w:val="00446D20"/>
    <w:rsid w:val="00446E5D"/>
    <w:rsid w:val="00451164"/>
    <w:rsid w:val="00451565"/>
    <w:rsid w:val="00451DD7"/>
    <w:rsid w:val="00452387"/>
    <w:rsid w:val="00452825"/>
    <w:rsid w:val="00452F73"/>
    <w:rsid w:val="00453B1F"/>
    <w:rsid w:val="00453E09"/>
    <w:rsid w:val="004573C8"/>
    <w:rsid w:val="00460A62"/>
    <w:rsid w:val="00461C7C"/>
    <w:rsid w:val="0046275A"/>
    <w:rsid w:val="00462BD7"/>
    <w:rsid w:val="00462F1C"/>
    <w:rsid w:val="004632FD"/>
    <w:rsid w:val="00463379"/>
    <w:rsid w:val="00464D31"/>
    <w:rsid w:val="00464F11"/>
    <w:rsid w:val="004657AE"/>
    <w:rsid w:val="00465861"/>
    <w:rsid w:val="0046765F"/>
    <w:rsid w:val="00467812"/>
    <w:rsid w:val="0046798D"/>
    <w:rsid w:val="004701D3"/>
    <w:rsid w:val="00471D30"/>
    <w:rsid w:val="00472DAE"/>
    <w:rsid w:val="00472ED8"/>
    <w:rsid w:val="00473D46"/>
    <w:rsid w:val="00475B5B"/>
    <w:rsid w:val="0047694B"/>
    <w:rsid w:val="00476B0F"/>
    <w:rsid w:val="00477CC7"/>
    <w:rsid w:val="00481046"/>
    <w:rsid w:val="00483BF3"/>
    <w:rsid w:val="004855FC"/>
    <w:rsid w:val="00486AC8"/>
    <w:rsid w:val="0049015F"/>
    <w:rsid w:val="004919AF"/>
    <w:rsid w:val="004921C0"/>
    <w:rsid w:val="004929EE"/>
    <w:rsid w:val="00494CD7"/>
    <w:rsid w:val="00496B29"/>
    <w:rsid w:val="00497BA6"/>
    <w:rsid w:val="00497FF4"/>
    <w:rsid w:val="004A0FE3"/>
    <w:rsid w:val="004A1DF6"/>
    <w:rsid w:val="004A1FC6"/>
    <w:rsid w:val="004A23D3"/>
    <w:rsid w:val="004A2728"/>
    <w:rsid w:val="004A4586"/>
    <w:rsid w:val="004A46DF"/>
    <w:rsid w:val="004A59FA"/>
    <w:rsid w:val="004A73B2"/>
    <w:rsid w:val="004B0AC8"/>
    <w:rsid w:val="004B0E3A"/>
    <w:rsid w:val="004B1276"/>
    <w:rsid w:val="004B1B1B"/>
    <w:rsid w:val="004B222F"/>
    <w:rsid w:val="004B3408"/>
    <w:rsid w:val="004B4787"/>
    <w:rsid w:val="004B5BA7"/>
    <w:rsid w:val="004B5DA2"/>
    <w:rsid w:val="004B757F"/>
    <w:rsid w:val="004C1740"/>
    <w:rsid w:val="004C1871"/>
    <w:rsid w:val="004C1E30"/>
    <w:rsid w:val="004C217C"/>
    <w:rsid w:val="004C29E4"/>
    <w:rsid w:val="004C2F5A"/>
    <w:rsid w:val="004C4A7D"/>
    <w:rsid w:val="004C640B"/>
    <w:rsid w:val="004D250A"/>
    <w:rsid w:val="004D319A"/>
    <w:rsid w:val="004D36EC"/>
    <w:rsid w:val="004D41F9"/>
    <w:rsid w:val="004D484A"/>
    <w:rsid w:val="004D5389"/>
    <w:rsid w:val="004D59A9"/>
    <w:rsid w:val="004D6E56"/>
    <w:rsid w:val="004D7F8C"/>
    <w:rsid w:val="004E0642"/>
    <w:rsid w:val="004E0EDD"/>
    <w:rsid w:val="004E1BC2"/>
    <w:rsid w:val="004E317E"/>
    <w:rsid w:val="004E4B24"/>
    <w:rsid w:val="004E7A0D"/>
    <w:rsid w:val="004E7E78"/>
    <w:rsid w:val="004F3644"/>
    <w:rsid w:val="004F3A9D"/>
    <w:rsid w:val="004F652E"/>
    <w:rsid w:val="004F68F5"/>
    <w:rsid w:val="004F6AB7"/>
    <w:rsid w:val="004F7E99"/>
    <w:rsid w:val="00500F2D"/>
    <w:rsid w:val="005012E8"/>
    <w:rsid w:val="0050189C"/>
    <w:rsid w:val="00501DAE"/>
    <w:rsid w:val="00502014"/>
    <w:rsid w:val="0050261A"/>
    <w:rsid w:val="00504169"/>
    <w:rsid w:val="0050491A"/>
    <w:rsid w:val="00506B2D"/>
    <w:rsid w:val="00507941"/>
    <w:rsid w:val="00510C63"/>
    <w:rsid w:val="00511F47"/>
    <w:rsid w:val="0051234D"/>
    <w:rsid w:val="00514148"/>
    <w:rsid w:val="00514AD9"/>
    <w:rsid w:val="00514D6F"/>
    <w:rsid w:val="00516705"/>
    <w:rsid w:val="005171E9"/>
    <w:rsid w:val="005215E3"/>
    <w:rsid w:val="00521D9F"/>
    <w:rsid w:val="00522A67"/>
    <w:rsid w:val="005235D4"/>
    <w:rsid w:val="00523B88"/>
    <w:rsid w:val="0052540B"/>
    <w:rsid w:val="005256F9"/>
    <w:rsid w:val="0052598E"/>
    <w:rsid w:val="005259A8"/>
    <w:rsid w:val="005268BC"/>
    <w:rsid w:val="00527232"/>
    <w:rsid w:val="0052738E"/>
    <w:rsid w:val="005273A3"/>
    <w:rsid w:val="005315DE"/>
    <w:rsid w:val="00531ED2"/>
    <w:rsid w:val="005325D4"/>
    <w:rsid w:val="00534766"/>
    <w:rsid w:val="00534A2C"/>
    <w:rsid w:val="00535A24"/>
    <w:rsid w:val="005363D4"/>
    <w:rsid w:val="00540D5C"/>
    <w:rsid w:val="00543BF5"/>
    <w:rsid w:val="00545F3E"/>
    <w:rsid w:val="00546033"/>
    <w:rsid w:val="005465AC"/>
    <w:rsid w:val="0055006D"/>
    <w:rsid w:val="005500A7"/>
    <w:rsid w:val="00550BC1"/>
    <w:rsid w:val="00554532"/>
    <w:rsid w:val="0056119D"/>
    <w:rsid w:val="0056277A"/>
    <w:rsid w:val="00564219"/>
    <w:rsid w:val="00565C1C"/>
    <w:rsid w:val="00570B00"/>
    <w:rsid w:val="00572D82"/>
    <w:rsid w:val="00573A81"/>
    <w:rsid w:val="00574609"/>
    <w:rsid w:val="00574CA6"/>
    <w:rsid w:val="00575629"/>
    <w:rsid w:val="00576427"/>
    <w:rsid w:val="00577549"/>
    <w:rsid w:val="0058034B"/>
    <w:rsid w:val="005831FD"/>
    <w:rsid w:val="00583D8B"/>
    <w:rsid w:val="00584BE4"/>
    <w:rsid w:val="00587EA8"/>
    <w:rsid w:val="00591B7B"/>
    <w:rsid w:val="00591FD2"/>
    <w:rsid w:val="00593490"/>
    <w:rsid w:val="0059368A"/>
    <w:rsid w:val="00594371"/>
    <w:rsid w:val="005968FC"/>
    <w:rsid w:val="00596A64"/>
    <w:rsid w:val="005A07B2"/>
    <w:rsid w:val="005A139C"/>
    <w:rsid w:val="005A1ED4"/>
    <w:rsid w:val="005A242B"/>
    <w:rsid w:val="005A30B2"/>
    <w:rsid w:val="005A35D1"/>
    <w:rsid w:val="005A3D65"/>
    <w:rsid w:val="005A4D02"/>
    <w:rsid w:val="005A564D"/>
    <w:rsid w:val="005A5711"/>
    <w:rsid w:val="005A751D"/>
    <w:rsid w:val="005B1B61"/>
    <w:rsid w:val="005B2FD4"/>
    <w:rsid w:val="005B30A9"/>
    <w:rsid w:val="005B3D27"/>
    <w:rsid w:val="005B446B"/>
    <w:rsid w:val="005B586E"/>
    <w:rsid w:val="005C0516"/>
    <w:rsid w:val="005C0AF2"/>
    <w:rsid w:val="005C1E4C"/>
    <w:rsid w:val="005C6AB2"/>
    <w:rsid w:val="005C740F"/>
    <w:rsid w:val="005D0685"/>
    <w:rsid w:val="005D1A06"/>
    <w:rsid w:val="005D1C89"/>
    <w:rsid w:val="005D3A9C"/>
    <w:rsid w:val="005D40C7"/>
    <w:rsid w:val="005D4AA9"/>
    <w:rsid w:val="005D4AD4"/>
    <w:rsid w:val="005D6627"/>
    <w:rsid w:val="005D6BDD"/>
    <w:rsid w:val="005D73E3"/>
    <w:rsid w:val="005E1779"/>
    <w:rsid w:val="005E2DD2"/>
    <w:rsid w:val="005E5C5C"/>
    <w:rsid w:val="005E68CD"/>
    <w:rsid w:val="005E762F"/>
    <w:rsid w:val="005E7D58"/>
    <w:rsid w:val="005F1AE9"/>
    <w:rsid w:val="005F26F6"/>
    <w:rsid w:val="005F2CF1"/>
    <w:rsid w:val="005F4594"/>
    <w:rsid w:val="005F494A"/>
    <w:rsid w:val="005F621D"/>
    <w:rsid w:val="005F75AC"/>
    <w:rsid w:val="006019C5"/>
    <w:rsid w:val="00601DB2"/>
    <w:rsid w:val="00601E58"/>
    <w:rsid w:val="00602CED"/>
    <w:rsid w:val="0060382D"/>
    <w:rsid w:val="0060421C"/>
    <w:rsid w:val="0060426E"/>
    <w:rsid w:val="00604B79"/>
    <w:rsid w:val="00605D2E"/>
    <w:rsid w:val="00607AE2"/>
    <w:rsid w:val="006103A4"/>
    <w:rsid w:val="006109F4"/>
    <w:rsid w:val="00611CE5"/>
    <w:rsid w:val="0061231F"/>
    <w:rsid w:val="00612FCF"/>
    <w:rsid w:val="0061375A"/>
    <w:rsid w:val="00613AA4"/>
    <w:rsid w:val="0061491C"/>
    <w:rsid w:val="00614CB3"/>
    <w:rsid w:val="00615759"/>
    <w:rsid w:val="006165E7"/>
    <w:rsid w:val="00616B2D"/>
    <w:rsid w:val="00616B61"/>
    <w:rsid w:val="00617AB3"/>
    <w:rsid w:val="00620A88"/>
    <w:rsid w:val="006235FC"/>
    <w:rsid w:val="00624BA9"/>
    <w:rsid w:val="00625A97"/>
    <w:rsid w:val="00625C2A"/>
    <w:rsid w:val="00626279"/>
    <w:rsid w:val="00630648"/>
    <w:rsid w:val="006321E1"/>
    <w:rsid w:val="00632508"/>
    <w:rsid w:val="00632A6B"/>
    <w:rsid w:val="006342DB"/>
    <w:rsid w:val="0063647B"/>
    <w:rsid w:val="00636D1B"/>
    <w:rsid w:val="00637F14"/>
    <w:rsid w:val="006407CD"/>
    <w:rsid w:val="006414F1"/>
    <w:rsid w:val="00642781"/>
    <w:rsid w:val="00642FA2"/>
    <w:rsid w:val="0064433A"/>
    <w:rsid w:val="006449AB"/>
    <w:rsid w:val="006473EC"/>
    <w:rsid w:val="006477C8"/>
    <w:rsid w:val="00647A10"/>
    <w:rsid w:val="00647B43"/>
    <w:rsid w:val="00647C59"/>
    <w:rsid w:val="00650AEE"/>
    <w:rsid w:val="0065239E"/>
    <w:rsid w:val="00652847"/>
    <w:rsid w:val="00652C45"/>
    <w:rsid w:val="00653A95"/>
    <w:rsid w:val="00654530"/>
    <w:rsid w:val="00654F6C"/>
    <w:rsid w:val="00655ECC"/>
    <w:rsid w:val="0065621B"/>
    <w:rsid w:val="00656269"/>
    <w:rsid w:val="0065703E"/>
    <w:rsid w:val="00660BF5"/>
    <w:rsid w:val="006617DF"/>
    <w:rsid w:val="006630CC"/>
    <w:rsid w:val="00663A62"/>
    <w:rsid w:val="0066404B"/>
    <w:rsid w:val="00665880"/>
    <w:rsid w:val="0066620E"/>
    <w:rsid w:val="00666CA7"/>
    <w:rsid w:val="0067014C"/>
    <w:rsid w:val="0067040F"/>
    <w:rsid w:val="00674075"/>
    <w:rsid w:val="006745CF"/>
    <w:rsid w:val="00674F86"/>
    <w:rsid w:val="0067537C"/>
    <w:rsid w:val="00675421"/>
    <w:rsid w:val="00680648"/>
    <w:rsid w:val="00685FDF"/>
    <w:rsid w:val="00687A10"/>
    <w:rsid w:val="00687E3F"/>
    <w:rsid w:val="00691BFD"/>
    <w:rsid w:val="00692F32"/>
    <w:rsid w:val="00693088"/>
    <w:rsid w:val="006936D5"/>
    <w:rsid w:val="00694832"/>
    <w:rsid w:val="0069491D"/>
    <w:rsid w:val="00695575"/>
    <w:rsid w:val="00695D3C"/>
    <w:rsid w:val="00695E14"/>
    <w:rsid w:val="00695E7F"/>
    <w:rsid w:val="006961DF"/>
    <w:rsid w:val="00696AD3"/>
    <w:rsid w:val="00697151"/>
    <w:rsid w:val="006A0432"/>
    <w:rsid w:val="006A0724"/>
    <w:rsid w:val="006A0B4C"/>
    <w:rsid w:val="006A1C7B"/>
    <w:rsid w:val="006A1E35"/>
    <w:rsid w:val="006A2BDD"/>
    <w:rsid w:val="006A320D"/>
    <w:rsid w:val="006A43AF"/>
    <w:rsid w:val="006A5866"/>
    <w:rsid w:val="006A64DA"/>
    <w:rsid w:val="006B1D7C"/>
    <w:rsid w:val="006B29F0"/>
    <w:rsid w:val="006B3070"/>
    <w:rsid w:val="006B379D"/>
    <w:rsid w:val="006B41CB"/>
    <w:rsid w:val="006B4ED6"/>
    <w:rsid w:val="006B5D39"/>
    <w:rsid w:val="006B5E3B"/>
    <w:rsid w:val="006C047C"/>
    <w:rsid w:val="006C0C8A"/>
    <w:rsid w:val="006C1A4D"/>
    <w:rsid w:val="006C1A62"/>
    <w:rsid w:val="006C1C7C"/>
    <w:rsid w:val="006C3416"/>
    <w:rsid w:val="006C414E"/>
    <w:rsid w:val="006C45FB"/>
    <w:rsid w:val="006C48BF"/>
    <w:rsid w:val="006C58A9"/>
    <w:rsid w:val="006C5A48"/>
    <w:rsid w:val="006C6146"/>
    <w:rsid w:val="006C6455"/>
    <w:rsid w:val="006C67DB"/>
    <w:rsid w:val="006C6879"/>
    <w:rsid w:val="006C6945"/>
    <w:rsid w:val="006C6BA9"/>
    <w:rsid w:val="006C7C20"/>
    <w:rsid w:val="006C7CE3"/>
    <w:rsid w:val="006D2B50"/>
    <w:rsid w:val="006D3590"/>
    <w:rsid w:val="006D396B"/>
    <w:rsid w:val="006D4FB9"/>
    <w:rsid w:val="006D5A0A"/>
    <w:rsid w:val="006D6176"/>
    <w:rsid w:val="006D713A"/>
    <w:rsid w:val="006D7DDD"/>
    <w:rsid w:val="006E03C4"/>
    <w:rsid w:val="006E04EA"/>
    <w:rsid w:val="006E24BA"/>
    <w:rsid w:val="006E287A"/>
    <w:rsid w:val="006E3158"/>
    <w:rsid w:val="006E7521"/>
    <w:rsid w:val="006F0C48"/>
    <w:rsid w:val="006F147B"/>
    <w:rsid w:val="006F257A"/>
    <w:rsid w:val="006F26C7"/>
    <w:rsid w:val="006F2CE4"/>
    <w:rsid w:val="006F3E23"/>
    <w:rsid w:val="006F5110"/>
    <w:rsid w:val="006F6628"/>
    <w:rsid w:val="006F6AF7"/>
    <w:rsid w:val="006F7238"/>
    <w:rsid w:val="006F74A4"/>
    <w:rsid w:val="006F7AA3"/>
    <w:rsid w:val="00701202"/>
    <w:rsid w:val="00701865"/>
    <w:rsid w:val="00702DDC"/>
    <w:rsid w:val="00704A17"/>
    <w:rsid w:val="007065E0"/>
    <w:rsid w:val="00707BD8"/>
    <w:rsid w:val="00711107"/>
    <w:rsid w:val="00711934"/>
    <w:rsid w:val="00712E4B"/>
    <w:rsid w:val="0071440F"/>
    <w:rsid w:val="00714628"/>
    <w:rsid w:val="00715CA3"/>
    <w:rsid w:val="00717B1C"/>
    <w:rsid w:val="007200FC"/>
    <w:rsid w:val="00720278"/>
    <w:rsid w:val="00720C6B"/>
    <w:rsid w:val="00720F68"/>
    <w:rsid w:val="00722DAD"/>
    <w:rsid w:val="00723043"/>
    <w:rsid w:val="00724B59"/>
    <w:rsid w:val="007265E1"/>
    <w:rsid w:val="0072761A"/>
    <w:rsid w:val="0072785B"/>
    <w:rsid w:val="00727DA2"/>
    <w:rsid w:val="0073148E"/>
    <w:rsid w:val="0073366D"/>
    <w:rsid w:val="0073392D"/>
    <w:rsid w:val="00734CE3"/>
    <w:rsid w:val="0073573A"/>
    <w:rsid w:val="007357A8"/>
    <w:rsid w:val="007357CB"/>
    <w:rsid w:val="00735A86"/>
    <w:rsid w:val="00737C8D"/>
    <w:rsid w:val="0074040B"/>
    <w:rsid w:val="00740D88"/>
    <w:rsid w:val="00741199"/>
    <w:rsid w:val="0074120E"/>
    <w:rsid w:val="00744429"/>
    <w:rsid w:val="00744E20"/>
    <w:rsid w:val="00747BB3"/>
    <w:rsid w:val="00750EB8"/>
    <w:rsid w:val="00752F43"/>
    <w:rsid w:val="00753835"/>
    <w:rsid w:val="0075738E"/>
    <w:rsid w:val="00760608"/>
    <w:rsid w:val="00760F3E"/>
    <w:rsid w:val="00761641"/>
    <w:rsid w:val="00761AAE"/>
    <w:rsid w:val="00761B9F"/>
    <w:rsid w:val="00763129"/>
    <w:rsid w:val="00763789"/>
    <w:rsid w:val="0076437E"/>
    <w:rsid w:val="007649EE"/>
    <w:rsid w:val="007672F5"/>
    <w:rsid w:val="00770451"/>
    <w:rsid w:val="00772182"/>
    <w:rsid w:val="0077248C"/>
    <w:rsid w:val="007732AB"/>
    <w:rsid w:val="00773A98"/>
    <w:rsid w:val="007751EB"/>
    <w:rsid w:val="007763DF"/>
    <w:rsid w:val="00776C78"/>
    <w:rsid w:val="0078013D"/>
    <w:rsid w:val="0078107A"/>
    <w:rsid w:val="00781237"/>
    <w:rsid w:val="007814AE"/>
    <w:rsid w:val="00782F8F"/>
    <w:rsid w:val="0078433B"/>
    <w:rsid w:val="007844DA"/>
    <w:rsid w:val="00785A9E"/>
    <w:rsid w:val="00786A59"/>
    <w:rsid w:val="00786B6E"/>
    <w:rsid w:val="007878E5"/>
    <w:rsid w:val="00790A4D"/>
    <w:rsid w:val="00790EED"/>
    <w:rsid w:val="0079150B"/>
    <w:rsid w:val="0079189D"/>
    <w:rsid w:val="00792063"/>
    <w:rsid w:val="00792F2A"/>
    <w:rsid w:val="00793CB2"/>
    <w:rsid w:val="0079420A"/>
    <w:rsid w:val="0079525D"/>
    <w:rsid w:val="00796AC2"/>
    <w:rsid w:val="00796E0E"/>
    <w:rsid w:val="007970D7"/>
    <w:rsid w:val="007974A7"/>
    <w:rsid w:val="007A1068"/>
    <w:rsid w:val="007A1F58"/>
    <w:rsid w:val="007A35F5"/>
    <w:rsid w:val="007A470D"/>
    <w:rsid w:val="007A4CB7"/>
    <w:rsid w:val="007A7BEB"/>
    <w:rsid w:val="007B0668"/>
    <w:rsid w:val="007B123F"/>
    <w:rsid w:val="007B2592"/>
    <w:rsid w:val="007B2A75"/>
    <w:rsid w:val="007B4A3A"/>
    <w:rsid w:val="007B55B9"/>
    <w:rsid w:val="007B5F68"/>
    <w:rsid w:val="007B6B3C"/>
    <w:rsid w:val="007B6C56"/>
    <w:rsid w:val="007B71AE"/>
    <w:rsid w:val="007C12FF"/>
    <w:rsid w:val="007C364B"/>
    <w:rsid w:val="007C3910"/>
    <w:rsid w:val="007C3929"/>
    <w:rsid w:val="007C5105"/>
    <w:rsid w:val="007C54CA"/>
    <w:rsid w:val="007C6575"/>
    <w:rsid w:val="007D10B4"/>
    <w:rsid w:val="007D1195"/>
    <w:rsid w:val="007D15ED"/>
    <w:rsid w:val="007D1F3B"/>
    <w:rsid w:val="007D2054"/>
    <w:rsid w:val="007D3393"/>
    <w:rsid w:val="007D3947"/>
    <w:rsid w:val="007D3E77"/>
    <w:rsid w:val="007D408D"/>
    <w:rsid w:val="007D44A6"/>
    <w:rsid w:val="007D45F8"/>
    <w:rsid w:val="007D4E68"/>
    <w:rsid w:val="007D5C53"/>
    <w:rsid w:val="007D5D34"/>
    <w:rsid w:val="007D7F3A"/>
    <w:rsid w:val="007E032A"/>
    <w:rsid w:val="007E0ED7"/>
    <w:rsid w:val="007E1638"/>
    <w:rsid w:val="007E34B6"/>
    <w:rsid w:val="007E419F"/>
    <w:rsid w:val="007E4557"/>
    <w:rsid w:val="007E52E1"/>
    <w:rsid w:val="007E637C"/>
    <w:rsid w:val="007E6813"/>
    <w:rsid w:val="007E7FEE"/>
    <w:rsid w:val="007F06AE"/>
    <w:rsid w:val="007F279D"/>
    <w:rsid w:val="007F341A"/>
    <w:rsid w:val="007F3B8D"/>
    <w:rsid w:val="007F44C4"/>
    <w:rsid w:val="007F63C8"/>
    <w:rsid w:val="007F6AFD"/>
    <w:rsid w:val="007F6DC6"/>
    <w:rsid w:val="007F746E"/>
    <w:rsid w:val="007F7CA7"/>
    <w:rsid w:val="008006C5"/>
    <w:rsid w:val="008022EC"/>
    <w:rsid w:val="0080339F"/>
    <w:rsid w:val="0080441F"/>
    <w:rsid w:val="00805ACB"/>
    <w:rsid w:val="00806877"/>
    <w:rsid w:val="00807A60"/>
    <w:rsid w:val="008107F2"/>
    <w:rsid w:val="00810BD7"/>
    <w:rsid w:val="00811FF9"/>
    <w:rsid w:val="008120B1"/>
    <w:rsid w:val="00812456"/>
    <w:rsid w:val="008139CC"/>
    <w:rsid w:val="00814A62"/>
    <w:rsid w:val="00814B99"/>
    <w:rsid w:val="00814F01"/>
    <w:rsid w:val="008153AD"/>
    <w:rsid w:val="00816610"/>
    <w:rsid w:val="00817319"/>
    <w:rsid w:val="008205CC"/>
    <w:rsid w:val="008206C8"/>
    <w:rsid w:val="00821976"/>
    <w:rsid w:val="0082246D"/>
    <w:rsid w:val="00822EA1"/>
    <w:rsid w:val="00822F54"/>
    <w:rsid w:val="0082358C"/>
    <w:rsid w:val="00824012"/>
    <w:rsid w:val="00824556"/>
    <w:rsid w:val="00827641"/>
    <w:rsid w:val="00830C20"/>
    <w:rsid w:val="0083163D"/>
    <w:rsid w:val="00832158"/>
    <w:rsid w:val="008328DD"/>
    <w:rsid w:val="00833B07"/>
    <w:rsid w:val="008348BB"/>
    <w:rsid w:val="0083581D"/>
    <w:rsid w:val="00836614"/>
    <w:rsid w:val="00836EA1"/>
    <w:rsid w:val="00837930"/>
    <w:rsid w:val="008400C3"/>
    <w:rsid w:val="008404B7"/>
    <w:rsid w:val="008454E2"/>
    <w:rsid w:val="008455D4"/>
    <w:rsid w:val="0084595A"/>
    <w:rsid w:val="00846085"/>
    <w:rsid w:val="00846247"/>
    <w:rsid w:val="008506DA"/>
    <w:rsid w:val="00850D38"/>
    <w:rsid w:val="00852508"/>
    <w:rsid w:val="0085262D"/>
    <w:rsid w:val="00854348"/>
    <w:rsid w:val="00855278"/>
    <w:rsid w:val="008552AB"/>
    <w:rsid w:val="008607EF"/>
    <w:rsid w:val="00861703"/>
    <w:rsid w:val="00862509"/>
    <w:rsid w:val="00862F49"/>
    <w:rsid w:val="00863027"/>
    <w:rsid w:val="00865CF0"/>
    <w:rsid w:val="008673D8"/>
    <w:rsid w:val="00867449"/>
    <w:rsid w:val="00867C93"/>
    <w:rsid w:val="0087284D"/>
    <w:rsid w:val="008736B6"/>
    <w:rsid w:val="00873D31"/>
    <w:rsid w:val="008762AB"/>
    <w:rsid w:val="008775D4"/>
    <w:rsid w:val="00877702"/>
    <w:rsid w:val="00877A39"/>
    <w:rsid w:val="00877C38"/>
    <w:rsid w:val="00880F1B"/>
    <w:rsid w:val="0088102C"/>
    <w:rsid w:val="008810EF"/>
    <w:rsid w:val="008835B8"/>
    <w:rsid w:val="00883704"/>
    <w:rsid w:val="00883804"/>
    <w:rsid w:val="00884420"/>
    <w:rsid w:val="008849B8"/>
    <w:rsid w:val="00884F85"/>
    <w:rsid w:val="008861AD"/>
    <w:rsid w:val="00886A4B"/>
    <w:rsid w:val="008872AD"/>
    <w:rsid w:val="008906C5"/>
    <w:rsid w:val="00893211"/>
    <w:rsid w:val="008954AA"/>
    <w:rsid w:val="00896F89"/>
    <w:rsid w:val="00897642"/>
    <w:rsid w:val="008A1DAC"/>
    <w:rsid w:val="008A28BE"/>
    <w:rsid w:val="008A2A6A"/>
    <w:rsid w:val="008A2DBE"/>
    <w:rsid w:val="008A387D"/>
    <w:rsid w:val="008A3B78"/>
    <w:rsid w:val="008A43FD"/>
    <w:rsid w:val="008A5796"/>
    <w:rsid w:val="008A7160"/>
    <w:rsid w:val="008A748D"/>
    <w:rsid w:val="008A76D7"/>
    <w:rsid w:val="008B2752"/>
    <w:rsid w:val="008B2C72"/>
    <w:rsid w:val="008B36E3"/>
    <w:rsid w:val="008B4CB7"/>
    <w:rsid w:val="008B6446"/>
    <w:rsid w:val="008B7653"/>
    <w:rsid w:val="008C0EC2"/>
    <w:rsid w:val="008C26D3"/>
    <w:rsid w:val="008C276A"/>
    <w:rsid w:val="008C4699"/>
    <w:rsid w:val="008C52E4"/>
    <w:rsid w:val="008C7A96"/>
    <w:rsid w:val="008D2941"/>
    <w:rsid w:val="008D2B90"/>
    <w:rsid w:val="008D3589"/>
    <w:rsid w:val="008D3BF9"/>
    <w:rsid w:val="008D4C46"/>
    <w:rsid w:val="008D6A26"/>
    <w:rsid w:val="008D7806"/>
    <w:rsid w:val="008E0772"/>
    <w:rsid w:val="008E0A16"/>
    <w:rsid w:val="008E16D9"/>
    <w:rsid w:val="008E2D23"/>
    <w:rsid w:val="008E3BE6"/>
    <w:rsid w:val="008E4F0B"/>
    <w:rsid w:val="008F09C9"/>
    <w:rsid w:val="008F1475"/>
    <w:rsid w:val="008F17A4"/>
    <w:rsid w:val="008F2406"/>
    <w:rsid w:val="008F35FE"/>
    <w:rsid w:val="008F4BDD"/>
    <w:rsid w:val="008F4D09"/>
    <w:rsid w:val="008F5181"/>
    <w:rsid w:val="008F573C"/>
    <w:rsid w:val="008F5B4E"/>
    <w:rsid w:val="008F74A2"/>
    <w:rsid w:val="008F7E9C"/>
    <w:rsid w:val="009019D0"/>
    <w:rsid w:val="00901DEB"/>
    <w:rsid w:val="009038D0"/>
    <w:rsid w:val="00903BA8"/>
    <w:rsid w:val="00905A45"/>
    <w:rsid w:val="00910E3F"/>
    <w:rsid w:val="00911C04"/>
    <w:rsid w:val="0091237F"/>
    <w:rsid w:val="0091455E"/>
    <w:rsid w:val="00914F6E"/>
    <w:rsid w:val="00916DFA"/>
    <w:rsid w:val="0091716E"/>
    <w:rsid w:val="0091731F"/>
    <w:rsid w:val="00920B3B"/>
    <w:rsid w:val="00920C6D"/>
    <w:rsid w:val="00920F26"/>
    <w:rsid w:val="009234EE"/>
    <w:rsid w:val="009266A0"/>
    <w:rsid w:val="00930884"/>
    <w:rsid w:val="009324C7"/>
    <w:rsid w:val="009330A2"/>
    <w:rsid w:val="009333BC"/>
    <w:rsid w:val="00934755"/>
    <w:rsid w:val="00934A19"/>
    <w:rsid w:val="009353EE"/>
    <w:rsid w:val="00936073"/>
    <w:rsid w:val="009361D3"/>
    <w:rsid w:val="0093749C"/>
    <w:rsid w:val="0094050B"/>
    <w:rsid w:val="00941332"/>
    <w:rsid w:val="009418C3"/>
    <w:rsid w:val="00941E73"/>
    <w:rsid w:val="00944AEB"/>
    <w:rsid w:val="0094539D"/>
    <w:rsid w:val="00946C1D"/>
    <w:rsid w:val="00947621"/>
    <w:rsid w:val="0095185E"/>
    <w:rsid w:val="00953698"/>
    <w:rsid w:val="00957AB5"/>
    <w:rsid w:val="00960A8A"/>
    <w:rsid w:val="00960F53"/>
    <w:rsid w:val="00963151"/>
    <w:rsid w:val="00964A06"/>
    <w:rsid w:val="00964A90"/>
    <w:rsid w:val="00964F29"/>
    <w:rsid w:val="0096528A"/>
    <w:rsid w:val="00971596"/>
    <w:rsid w:val="00971D0F"/>
    <w:rsid w:val="00972528"/>
    <w:rsid w:val="00977CF1"/>
    <w:rsid w:val="0098043C"/>
    <w:rsid w:val="009821F6"/>
    <w:rsid w:val="00982AA9"/>
    <w:rsid w:val="00982D44"/>
    <w:rsid w:val="00984B98"/>
    <w:rsid w:val="00986065"/>
    <w:rsid w:val="00991A07"/>
    <w:rsid w:val="00991F5E"/>
    <w:rsid w:val="0099354F"/>
    <w:rsid w:val="00994B17"/>
    <w:rsid w:val="009A0148"/>
    <w:rsid w:val="009A1605"/>
    <w:rsid w:val="009A1B29"/>
    <w:rsid w:val="009A2021"/>
    <w:rsid w:val="009A2793"/>
    <w:rsid w:val="009A2D95"/>
    <w:rsid w:val="009A3E04"/>
    <w:rsid w:val="009A42E2"/>
    <w:rsid w:val="009A57C1"/>
    <w:rsid w:val="009A66AE"/>
    <w:rsid w:val="009B3E3D"/>
    <w:rsid w:val="009B4C99"/>
    <w:rsid w:val="009B4CEC"/>
    <w:rsid w:val="009B4FF1"/>
    <w:rsid w:val="009B53E6"/>
    <w:rsid w:val="009B7DEA"/>
    <w:rsid w:val="009C00E7"/>
    <w:rsid w:val="009C06EF"/>
    <w:rsid w:val="009C0C1D"/>
    <w:rsid w:val="009C303A"/>
    <w:rsid w:val="009C3C3E"/>
    <w:rsid w:val="009C4352"/>
    <w:rsid w:val="009C699D"/>
    <w:rsid w:val="009D14DB"/>
    <w:rsid w:val="009D3079"/>
    <w:rsid w:val="009D36B9"/>
    <w:rsid w:val="009D3CF8"/>
    <w:rsid w:val="009D469A"/>
    <w:rsid w:val="009D5178"/>
    <w:rsid w:val="009D5983"/>
    <w:rsid w:val="009D68A7"/>
    <w:rsid w:val="009D6A71"/>
    <w:rsid w:val="009D6AB8"/>
    <w:rsid w:val="009D6F9F"/>
    <w:rsid w:val="009D7453"/>
    <w:rsid w:val="009D7588"/>
    <w:rsid w:val="009E02E2"/>
    <w:rsid w:val="009E058A"/>
    <w:rsid w:val="009E293D"/>
    <w:rsid w:val="009E41A7"/>
    <w:rsid w:val="009E4964"/>
    <w:rsid w:val="009E6215"/>
    <w:rsid w:val="009E6AFE"/>
    <w:rsid w:val="009E6D46"/>
    <w:rsid w:val="009E7A98"/>
    <w:rsid w:val="009F0F1E"/>
    <w:rsid w:val="009F3820"/>
    <w:rsid w:val="009F3A76"/>
    <w:rsid w:val="009F7BB9"/>
    <w:rsid w:val="00A008EA"/>
    <w:rsid w:val="00A01D76"/>
    <w:rsid w:val="00A03270"/>
    <w:rsid w:val="00A03AD3"/>
    <w:rsid w:val="00A05854"/>
    <w:rsid w:val="00A06A46"/>
    <w:rsid w:val="00A079D8"/>
    <w:rsid w:val="00A11178"/>
    <w:rsid w:val="00A11203"/>
    <w:rsid w:val="00A11B10"/>
    <w:rsid w:val="00A11BCE"/>
    <w:rsid w:val="00A11D59"/>
    <w:rsid w:val="00A12714"/>
    <w:rsid w:val="00A13DBE"/>
    <w:rsid w:val="00A1426D"/>
    <w:rsid w:val="00A14299"/>
    <w:rsid w:val="00A142FE"/>
    <w:rsid w:val="00A151A0"/>
    <w:rsid w:val="00A17E10"/>
    <w:rsid w:val="00A21787"/>
    <w:rsid w:val="00A224CA"/>
    <w:rsid w:val="00A22B6D"/>
    <w:rsid w:val="00A22C86"/>
    <w:rsid w:val="00A245CA"/>
    <w:rsid w:val="00A30054"/>
    <w:rsid w:val="00A31929"/>
    <w:rsid w:val="00A325B7"/>
    <w:rsid w:val="00A325D7"/>
    <w:rsid w:val="00A3411A"/>
    <w:rsid w:val="00A36BFD"/>
    <w:rsid w:val="00A4036A"/>
    <w:rsid w:val="00A40D55"/>
    <w:rsid w:val="00A4216C"/>
    <w:rsid w:val="00A44FA4"/>
    <w:rsid w:val="00A4618B"/>
    <w:rsid w:val="00A466C0"/>
    <w:rsid w:val="00A50358"/>
    <w:rsid w:val="00A5087A"/>
    <w:rsid w:val="00A51802"/>
    <w:rsid w:val="00A51B5B"/>
    <w:rsid w:val="00A51D0E"/>
    <w:rsid w:val="00A52053"/>
    <w:rsid w:val="00A53A02"/>
    <w:rsid w:val="00A55CE3"/>
    <w:rsid w:val="00A5784E"/>
    <w:rsid w:val="00A6086D"/>
    <w:rsid w:val="00A621F6"/>
    <w:rsid w:val="00A641EA"/>
    <w:rsid w:val="00A65C97"/>
    <w:rsid w:val="00A664AC"/>
    <w:rsid w:val="00A66B2E"/>
    <w:rsid w:val="00A677BC"/>
    <w:rsid w:val="00A72615"/>
    <w:rsid w:val="00A736C7"/>
    <w:rsid w:val="00A7389E"/>
    <w:rsid w:val="00A74AC5"/>
    <w:rsid w:val="00A76951"/>
    <w:rsid w:val="00A80D84"/>
    <w:rsid w:val="00A81F5C"/>
    <w:rsid w:val="00A85D8C"/>
    <w:rsid w:val="00A865B1"/>
    <w:rsid w:val="00A86D2F"/>
    <w:rsid w:val="00A9024F"/>
    <w:rsid w:val="00A90270"/>
    <w:rsid w:val="00A9044E"/>
    <w:rsid w:val="00A9059B"/>
    <w:rsid w:val="00A90AE2"/>
    <w:rsid w:val="00A90BA6"/>
    <w:rsid w:val="00A926D2"/>
    <w:rsid w:val="00A93E6B"/>
    <w:rsid w:val="00A93F37"/>
    <w:rsid w:val="00A94FAE"/>
    <w:rsid w:val="00A96354"/>
    <w:rsid w:val="00A97289"/>
    <w:rsid w:val="00A97DB5"/>
    <w:rsid w:val="00AA0656"/>
    <w:rsid w:val="00AA22DB"/>
    <w:rsid w:val="00AA3FE3"/>
    <w:rsid w:val="00AA4A51"/>
    <w:rsid w:val="00AA5235"/>
    <w:rsid w:val="00AA52C8"/>
    <w:rsid w:val="00AA616D"/>
    <w:rsid w:val="00AA69FD"/>
    <w:rsid w:val="00AA705F"/>
    <w:rsid w:val="00AB1007"/>
    <w:rsid w:val="00AB3EA1"/>
    <w:rsid w:val="00AB4156"/>
    <w:rsid w:val="00AB4A1C"/>
    <w:rsid w:val="00AB658E"/>
    <w:rsid w:val="00AB6A70"/>
    <w:rsid w:val="00AB7460"/>
    <w:rsid w:val="00AC023A"/>
    <w:rsid w:val="00AC0648"/>
    <w:rsid w:val="00AC0BB9"/>
    <w:rsid w:val="00AC1652"/>
    <w:rsid w:val="00AC355D"/>
    <w:rsid w:val="00AC50FD"/>
    <w:rsid w:val="00AC6A87"/>
    <w:rsid w:val="00AC714C"/>
    <w:rsid w:val="00AD0145"/>
    <w:rsid w:val="00AD0536"/>
    <w:rsid w:val="00AD182B"/>
    <w:rsid w:val="00AD32D6"/>
    <w:rsid w:val="00AD32DA"/>
    <w:rsid w:val="00AD3377"/>
    <w:rsid w:val="00AD3753"/>
    <w:rsid w:val="00AD4E1D"/>
    <w:rsid w:val="00AD4FB8"/>
    <w:rsid w:val="00AD5525"/>
    <w:rsid w:val="00AD606B"/>
    <w:rsid w:val="00AD7BAA"/>
    <w:rsid w:val="00AE00CB"/>
    <w:rsid w:val="00AE01C8"/>
    <w:rsid w:val="00AE07AC"/>
    <w:rsid w:val="00AE0B60"/>
    <w:rsid w:val="00AE5270"/>
    <w:rsid w:val="00AE55C6"/>
    <w:rsid w:val="00AE5C27"/>
    <w:rsid w:val="00AE64D0"/>
    <w:rsid w:val="00AF092A"/>
    <w:rsid w:val="00AF4C14"/>
    <w:rsid w:val="00AF64D9"/>
    <w:rsid w:val="00AF73A1"/>
    <w:rsid w:val="00AF77A6"/>
    <w:rsid w:val="00AF79B0"/>
    <w:rsid w:val="00AF79B7"/>
    <w:rsid w:val="00B0073B"/>
    <w:rsid w:val="00B0361E"/>
    <w:rsid w:val="00B03E9E"/>
    <w:rsid w:val="00B04EDE"/>
    <w:rsid w:val="00B06E27"/>
    <w:rsid w:val="00B10E60"/>
    <w:rsid w:val="00B1144D"/>
    <w:rsid w:val="00B11EEA"/>
    <w:rsid w:val="00B12444"/>
    <w:rsid w:val="00B13E55"/>
    <w:rsid w:val="00B162AE"/>
    <w:rsid w:val="00B17251"/>
    <w:rsid w:val="00B17290"/>
    <w:rsid w:val="00B17919"/>
    <w:rsid w:val="00B17DCB"/>
    <w:rsid w:val="00B17F9C"/>
    <w:rsid w:val="00B17FA2"/>
    <w:rsid w:val="00B17FCE"/>
    <w:rsid w:val="00B21135"/>
    <w:rsid w:val="00B22376"/>
    <w:rsid w:val="00B23E96"/>
    <w:rsid w:val="00B2404E"/>
    <w:rsid w:val="00B24583"/>
    <w:rsid w:val="00B24821"/>
    <w:rsid w:val="00B25472"/>
    <w:rsid w:val="00B2578A"/>
    <w:rsid w:val="00B25898"/>
    <w:rsid w:val="00B2701A"/>
    <w:rsid w:val="00B30DA2"/>
    <w:rsid w:val="00B318C2"/>
    <w:rsid w:val="00B32494"/>
    <w:rsid w:val="00B35AEF"/>
    <w:rsid w:val="00B3678B"/>
    <w:rsid w:val="00B3728D"/>
    <w:rsid w:val="00B4170B"/>
    <w:rsid w:val="00B42A53"/>
    <w:rsid w:val="00B432DE"/>
    <w:rsid w:val="00B43AAB"/>
    <w:rsid w:val="00B43DEB"/>
    <w:rsid w:val="00B44992"/>
    <w:rsid w:val="00B454F3"/>
    <w:rsid w:val="00B45659"/>
    <w:rsid w:val="00B46071"/>
    <w:rsid w:val="00B463C0"/>
    <w:rsid w:val="00B465EA"/>
    <w:rsid w:val="00B46CE6"/>
    <w:rsid w:val="00B47FAC"/>
    <w:rsid w:val="00B509EE"/>
    <w:rsid w:val="00B52FA1"/>
    <w:rsid w:val="00B53829"/>
    <w:rsid w:val="00B53A16"/>
    <w:rsid w:val="00B53C19"/>
    <w:rsid w:val="00B542F0"/>
    <w:rsid w:val="00B54C93"/>
    <w:rsid w:val="00B55B31"/>
    <w:rsid w:val="00B57E9C"/>
    <w:rsid w:val="00B62334"/>
    <w:rsid w:val="00B628C7"/>
    <w:rsid w:val="00B6299F"/>
    <w:rsid w:val="00B6728F"/>
    <w:rsid w:val="00B6756C"/>
    <w:rsid w:val="00B705AA"/>
    <w:rsid w:val="00B71AD8"/>
    <w:rsid w:val="00B71B8A"/>
    <w:rsid w:val="00B72406"/>
    <w:rsid w:val="00B73211"/>
    <w:rsid w:val="00B75D67"/>
    <w:rsid w:val="00B76E86"/>
    <w:rsid w:val="00B77A1D"/>
    <w:rsid w:val="00B80A02"/>
    <w:rsid w:val="00B80AB4"/>
    <w:rsid w:val="00B82A41"/>
    <w:rsid w:val="00B83A4F"/>
    <w:rsid w:val="00B842CB"/>
    <w:rsid w:val="00B847D6"/>
    <w:rsid w:val="00B86999"/>
    <w:rsid w:val="00B87786"/>
    <w:rsid w:val="00B90EFF"/>
    <w:rsid w:val="00B90F69"/>
    <w:rsid w:val="00B925AB"/>
    <w:rsid w:val="00B92850"/>
    <w:rsid w:val="00B92EBC"/>
    <w:rsid w:val="00B94D94"/>
    <w:rsid w:val="00B94FA4"/>
    <w:rsid w:val="00B97E57"/>
    <w:rsid w:val="00BA23C3"/>
    <w:rsid w:val="00BA2794"/>
    <w:rsid w:val="00BA39AB"/>
    <w:rsid w:val="00BA49D8"/>
    <w:rsid w:val="00BA4ACA"/>
    <w:rsid w:val="00BA4EF0"/>
    <w:rsid w:val="00BA7AB7"/>
    <w:rsid w:val="00BA7BCE"/>
    <w:rsid w:val="00BB10AB"/>
    <w:rsid w:val="00BB26D5"/>
    <w:rsid w:val="00BB3273"/>
    <w:rsid w:val="00BB4BC8"/>
    <w:rsid w:val="00BC18A5"/>
    <w:rsid w:val="00BC2AAD"/>
    <w:rsid w:val="00BC4450"/>
    <w:rsid w:val="00BC46FF"/>
    <w:rsid w:val="00BC4854"/>
    <w:rsid w:val="00BC61C3"/>
    <w:rsid w:val="00BC648C"/>
    <w:rsid w:val="00BD119B"/>
    <w:rsid w:val="00BD1F45"/>
    <w:rsid w:val="00BD2FA6"/>
    <w:rsid w:val="00BD7417"/>
    <w:rsid w:val="00BD7A58"/>
    <w:rsid w:val="00BE036B"/>
    <w:rsid w:val="00BE2022"/>
    <w:rsid w:val="00BE2CB9"/>
    <w:rsid w:val="00BE30A2"/>
    <w:rsid w:val="00BE77A7"/>
    <w:rsid w:val="00BF0655"/>
    <w:rsid w:val="00BF0C4E"/>
    <w:rsid w:val="00BF137D"/>
    <w:rsid w:val="00BF43C2"/>
    <w:rsid w:val="00BF4458"/>
    <w:rsid w:val="00BF47A8"/>
    <w:rsid w:val="00BF55F7"/>
    <w:rsid w:val="00BF67BE"/>
    <w:rsid w:val="00BF69D5"/>
    <w:rsid w:val="00BF7623"/>
    <w:rsid w:val="00C00203"/>
    <w:rsid w:val="00C00681"/>
    <w:rsid w:val="00C01BCC"/>
    <w:rsid w:val="00C02C45"/>
    <w:rsid w:val="00C04965"/>
    <w:rsid w:val="00C0522A"/>
    <w:rsid w:val="00C06884"/>
    <w:rsid w:val="00C10042"/>
    <w:rsid w:val="00C11654"/>
    <w:rsid w:val="00C13B59"/>
    <w:rsid w:val="00C141ED"/>
    <w:rsid w:val="00C143C7"/>
    <w:rsid w:val="00C15A88"/>
    <w:rsid w:val="00C15AD8"/>
    <w:rsid w:val="00C17309"/>
    <w:rsid w:val="00C17713"/>
    <w:rsid w:val="00C21068"/>
    <w:rsid w:val="00C21B99"/>
    <w:rsid w:val="00C21D8B"/>
    <w:rsid w:val="00C21EB9"/>
    <w:rsid w:val="00C22A5D"/>
    <w:rsid w:val="00C22B62"/>
    <w:rsid w:val="00C24262"/>
    <w:rsid w:val="00C24DC9"/>
    <w:rsid w:val="00C26339"/>
    <w:rsid w:val="00C300FE"/>
    <w:rsid w:val="00C308D8"/>
    <w:rsid w:val="00C30DFB"/>
    <w:rsid w:val="00C3441E"/>
    <w:rsid w:val="00C35D89"/>
    <w:rsid w:val="00C36A9D"/>
    <w:rsid w:val="00C40974"/>
    <w:rsid w:val="00C41304"/>
    <w:rsid w:val="00C42057"/>
    <w:rsid w:val="00C42F4C"/>
    <w:rsid w:val="00C44BD5"/>
    <w:rsid w:val="00C44CF3"/>
    <w:rsid w:val="00C4619E"/>
    <w:rsid w:val="00C46248"/>
    <w:rsid w:val="00C46BC5"/>
    <w:rsid w:val="00C4776F"/>
    <w:rsid w:val="00C47C5A"/>
    <w:rsid w:val="00C47D23"/>
    <w:rsid w:val="00C51A7F"/>
    <w:rsid w:val="00C55664"/>
    <w:rsid w:val="00C55CDB"/>
    <w:rsid w:val="00C564F6"/>
    <w:rsid w:val="00C56A55"/>
    <w:rsid w:val="00C56EF1"/>
    <w:rsid w:val="00C6083F"/>
    <w:rsid w:val="00C61894"/>
    <w:rsid w:val="00C61C8F"/>
    <w:rsid w:val="00C620C6"/>
    <w:rsid w:val="00C623AD"/>
    <w:rsid w:val="00C640AE"/>
    <w:rsid w:val="00C64132"/>
    <w:rsid w:val="00C6531A"/>
    <w:rsid w:val="00C66990"/>
    <w:rsid w:val="00C700E0"/>
    <w:rsid w:val="00C7093D"/>
    <w:rsid w:val="00C71250"/>
    <w:rsid w:val="00C71472"/>
    <w:rsid w:val="00C73A83"/>
    <w:rsid w:val="00C74052"/>
    <w:rsid w:val="00C7435D"/>
    <w:rsid w:val="00C75AA2"/>
    <w:rsid w:val="00C77641"/>
    <w:rsid w:val="00C779D3"/>
    <w:rsid w:val="00C801EF"/>
    <w:rsid w:val="00C80804"/>
    <w:rsid w:val="00C81858"/>
    <w:rsid w:val="00C8196B"/>
    <w:rsid w:val="00C82163"/>
    <w:rsid w:val="00C82B40"/>
    <w:rsid w:val="00C8392C"/>
    <w:rsid w:val="00C83983"/>
    <w:rsid w:val="00C86E58"/>
    <w:rsid w:val="00C910E6"/>
    <w:rsid w:val="00C9152A"/>
    <w:rsid w:val="00C91882"/>
    <w:rsid w:val="00C93B0B"/>
    <w:rsid w:val="00C93C00"/>
    <w:rsid w:val="00C93DD6"/>
    <w:rsid w:val="00C9454E"/>
    <w:rsid w:val="00C95A94"/>
    <w:rsid w:val="00C97141"/>
    <w:rsid w:val="00CA025C"/>
    <w:rsid w:val="00CA16E1"/>
    <w:rsid w:val="00CA1994"/>
    <w:rsid w:val="00CA2153"/>
    <w:rsid w:val="00CA3790"/>
    <w:rsid w:val="00CA38FF"/>
    <w:rsid w:val="00CA5167"/>
    <w:rsid w:val="00CA5850"/>
    <w:rsid w:val="00CA7AE3"/>
    <w:rsid w:val="00CB0C85"/>
    <w:rsid w:val="00CB28E6"/>
    <w:rsid w:val="00CB2FFE"/>
    <w:rsid w:val="00CB3004"/>
    <w:rsid w:val="00CB3D4B"/>
    <w:rsid w:val="00CB4961"/>
    <w:rsid w:val="00CC098E"/>
    <w:rsid w:val="00CC1AEF"/>
    <w:rsid w:val="00CC2641"/>
    <w:rsid w:val="00CC2F6A"/>
    <w:rsid w:val="00CC354E"/>
    <w:rsid w:val="00CC71E9"/>
    <w:rsid w:val="00CC74C1"/>
    <w:rsid w:val="00CD02BE"/>
    <w:rsid w:val="00CD0391"/>
    <w:rsid w:val="00CD0D6C"/>
    <w:rsid w:val="00CD2701"/>
    <w:rsid w:val="00CD3063"/>
    <w:rsid w:val="00CD4E22"/>
    <w:rsid w:val="00CD56B0"/>
    <w:rsid w:val="00CD586D"/>
    <w:rsid w:val="00CD6C21"/>
    <w:rsid w:val="00CE04A7"/>
    <w:rsid w:val="00CE1477"/>
    <w:rsid w:val="00CE1976"/>
    <w:rsid w:val="00CE290E"/>
    <w:rsid w:val="00CE2A5C"/>
    <w:rsid w:val="00CE3CF3"/>
    <w:rsid w:val="00CE45FA"/>
    <w:rsid w:val="00CE4EE7"/>
    <w:rsid w:val="00CE6D5D"/>
    <w:rsid w:val="00CE6D97"/>
    <w:rsid w:val="00CE7615"/>
    <w:rsid w:val="00CF037C"/>
    <w:rsid w:val="00CF2337"/>
    <w:rsid w:val="00CF2F32"/>
    <w:rsid w:val="00CF5074"/>
    <w:rsid w:val="00CF5A1D"/>
    <w:rsid w:val="00CF709A"/>
    <w:rsid w:val="00D00FDE"/>
    <w:rsid w:val="00D02155"/>
    <w:rsid w:val="00D02AAE"/>
    <w:rsid w:val="00D02D36"/>
    <w:rsid w:val="00D0321F"/>
    <w:rsid w:val="00D05247"/>
    <w:rsid w:val="00D05C3E"/>
    <w:rsid w:val="00D05C84"/>
    <w:rsid w:val="00D07DA5"/>
    <w:rsid w:val="00D12EBB"/>
    <w:rsid w:val="00D12F6A"/>
    <w:rsid w:val="00D1580F"/>
    <w:rsid w:val="00D163EB"/>
    <w:rsid w:val="00D16E3D"/>
    <w:rsid w:val="00D177B9"/>
    <w:rsid w:val="00D17977"/>
    <w:rsid w:val="00D20AA8"/>
    <w:rsid w:val="00D20F26"/>
    <w:rsid w:val="00D2201B"/>
    <w:rsid w:val="00D24B79"/>
    <w:rsid w:val="00D24D1E"/>
    <w:rsid w:val="00D25F62"/>
    <w:rsid w:val="00D3083D"/>
    <w:rsid w:val="00D30860"/>
    <w:rsid w:val="00D3208E"/>
    <w:rsid w:val="00D32C81"/>
    <w:rsid w:val="00D32F20"/>
    <w:rsid w:val="00D33BB8"/>
    <w:rsid w:val="00D34742"/>
    <w:rsid w:val="00D34D33"/>
    <w:rsid w:val="00D35276"/>
    <w:rsid w:val="00D37F58"/>
    <w:rsid w:val="00D40917"/>
    <w:rsid w:val="00D435AF"/>
    <w:rsid w:val="00D43DAE"/>
    <w:rsid w:val="00D443E8"/>
    <w:rsid w:val="00D444EA"/>
    <w:rsid w:val="00D447DD"/>
    <w:rsid w:val="00D44CBC"/>
    <w:rsid w:val="00D451CC"/>
    <w:rsid w:val="00D525F3"/>
    <w:rsid w:val="00D52BB6"/>
    <w:rsid w:val="00D53041"/>
    <w:rsid w:val="00D557B7"/>
    <w:rsid w:val="00D57481"/>
    <w:rsid w:val="00D6071F"/>
    <w:rsid w:val="00D611FE"/>
    <w:rsid w:val="00D62974"/>
    <w:rsid w:val="00D6446E"/>
    <w:rsid w:val="00D64489"/>
    <w:rsid w:val="00D6567D"/>
    <w:rsid w:val="00D65E6B"/>
    <w:rsid w:val="00D65F13"/>
    <w:rsid w:val="00D70802"/>
    <w:rsid w:val="00D71608"/>
    <w:rsid w:val="00D73A98"/>
    <w:rsid w:val="00D73DCF"/>
    <w:rsid w:val="00D75301"/>
    <w:rsid w:val="00D75DF4"/>
    <w:rsid w:val="00D771E2"/>
    <w:rsid w:val="00D800E1"/>
    <w:rsid w:val="00D8039E"/>
    <w:rsid w:val="00D81CD5"/>
    <w:rsid w:val="00D8206B"/>
    <w:rsid w:val="00D8210E"/>
    <w:rsid w:val="00D8473E"/>
    <w:rsid w:val="00D84E6B"/>
    <w:rsid w:val="00D86828"/>
    <w:rsid w:val="00D90319"/>
    <w:rsid w:val="00D906C3"/>
    <w:rsid w:val="00D90C36"/>
    <w:rsid w:val="00D92A3C"/>
    <w:rsid w:val="00D940EA"/>
    <w:rsid w:val="00D9538A"/>
    <w:rsid w:val="00D95C68"/>
    <w:rsid w:val="00D972C5"/>
    <w:rsid w:val="00D97D30"/>
    <w:rsid w:val="00DA182A"/>
    <w:rsid w:val="00DA6075"/>
    <w:rsid w:val="00DB06CB"/>
    <w:rsid w:val="00DB403F"/>
    <w:rsid w:val="00DB4278"/>
    <w:rsid w:val="00DC077A"/>
    <w:rsid w:val="00DC1F3A"/>
    <w:rsid w:val="00DC3DF0"/>
    <w:rsid w:val="00DC524A"/>
    <w:rsid w:val="00DC751A"/>
    <w:rsid w:val="00DC7885"/>
    <w:rsid w:val="00DC7924"/>
    <w:rsid w:val="00DD1816"/>
    <w:rsid w:val="00DD24D6"/>
    <w:rsid w:val="00DD3977"/>
    <w:rsid w:val="00DD3CE9"/>
    <w:rsid w:val="00DD4460"/>
    <w:rsid w:val="00DD61C7"/>
    <w:rsid w:val="00DD661F"/>
    <w:rsid w:val="00DD70D7"/>
    <w:rsid w:val="00DD7DFF"/>
    <w:rsid w:val="00DE05EF"/>
    <w:rsid w:val="00DE07DD"/>
    <w:rsid w:val="00DE32BD"/>
    <w:rsid w:val="00DE3FEE"/>
    <w:rsid w:val="00DE5816"/>
    <w:rsid w:val="00DE5A27"/>
    <w:rsid w:val="00DE7375"/>
    <w:rsid w:val="00DF0924"/>
    <w:rsid w:val="00DF1795"/>
    <w:rsid w:val="00DF39D8"/>
    <w:rsid w:val="00DF471C"/>
    <w:rsid w:val="00DF4EA2"/>
    <w:rsid w:val="00DF74FD"/>
    <w:rsid w:val="00DF7F05"/>
    <w:rsid w:val="00E0451D"/>
    <w:rsid w:val="00E05A26"/>
    <w:rsid w:val="00E06398"/>
    <w:rsid w:val="00E06904"/>
    <w:rsid w:val="00E079ED"/>
    <w:rsid w:val="00E1050B"/>
    <w:rsid w:val="00E1085D"/>
    <w:rsid w:val="00E109A1"/>
    <w:rsid w:val="00E11402"/>
    <w:rsid w:val="00E1270F"/>
    <w:rsid w:val="00E12824"/>
    <w:rsid w:val="00E12C7E"/>
    <w:rsid w:val="00E14393"/>
    <w:rsid w:val="00E143DA"/>
    <w:rsid w:val="00E14F85"/>
    <w:rsid w:val="00E14FB1"/>
    <w:rsid w:val="00E15284"/>
    <w:rsid w:val="00E16C95"/>
    <w:rsid w:val="00E1701F"/>
    <w:rsid w:val="00E17DD6"/>
    <w:rsid w:val="00E2141B"/>
    <w:rsid w:val="00E217AD"/>
    <w:rsid w:val="00E217CE"/>
    <w:rsid w:val="00E22FDD"/>
    <w:rsid w:val="00E25320"/>
    <w:rsid w:val="00E26489"/>
    <w:rsid w:val="00E34D0A"/>
    <w:rsid w:val="00E35A3F"/>
    <w:rsid w:val="00E370BE"/>
    <w:rsid w:val="00E401D4"/>
    <w:rsid w:val="00E4033F"/>
    <w:rsid w:val="00E4076A"/>
    <w:rsid w:val="00E4157C"/>
    <w:rsid w:val="00E43698"/>
    <w:rsid w:val="00E4524D"/>
    <w:rsid w:val="00E459B9"/>
    <w:rsid w:val="00E46048"/>
    <w:rsid w:val="00E465D2"/>
    <w:rsid w:val="00E50488"/>
    <w:rsid w:val="00E51A31"/>
    <w:rsid w:val="00E51F0A"/>
    <w:rsid w:val="00E535C0"/>
    <w:rsid w:val="00E54954"/>
    <w:rsid w:val="00E55AA5"/>
    <w:rsid w:val="00E55DE5"/>
    <w:rsid w:val="00E562B8"/>
    <w:rsid w:val="00E56A88"/>
    <w:rsid w:val="00E61D16"/>
    <w:rsid w:val="00E62248"/>
    <w:rsid w:val="00E623AC"/>
    <w:rsid w:val="00E62FE8"/>
    <w:rsid w:val="00E6472A"/>
    <w:rsid w:val="00E6547A"/>
    <w:rsid w:val="00E70766"/>
    <w:rsid w:val="00E74A2A"/>
    <w:rsid w:val="00E751AA"/>
    <w:rsid w:val="00E776D6"/>
    <w:rsid w:val="00E77BC4"/>
    <w:rsid w:val="00E80213"/>
    <w:rsid w:val="00E80373"/>
    <w:rsid w:val="00E813C9"/>
    <w:rsid w:val="00E81E69"/>
    <w:rsid w:val="00E822CF"/>
    <w:rsid w:val="00E8304D"/>
    <w:rsid w:val="00E83F57"/>
    <w:rsid w:val="00E84FB9"/>
    <w:rsid w:val="00E85D8E"/>
    <w:rsid w:val="00E86C17"/>
    <w:rsid w:val="00E90733"/>
    <w:rsid w:val="00E90C9A"/>
    <w:rsid w:val="00E91E40"/>
    <w:rsid w:val="00E91F47"/>
    <w:rsid w:val="00E92058"/>
    <w:rsid w:val="00E926D9"/>
    <w:rsid w:val="00E928A2"/>
    <w:rsid w:val="00E92F84"/>
    <w:rsid w:val="00E9316C"/>
    <w:rsid w:val="00E94679"/>
    <w:rsid w:val="00E97E0D"/>
    <w:rsid w:val="00EA01BF"/>
    <w:rsid w:val="00EA226F"/>
    <w:rsid w:val="00EA3999"/>
    <w:rsid w:val="00EA5BAB"/>
    <w:rsid w:val="00EA61BC"/>
    <w:rsid w:val="00EB0949"/>
    <w:rsid w:val="00EB2C8C"/>
    <w:rsid w:val="00EB2CB5"/>
    <w:rsid w:val="00EB2D65"/>
    <w:rsid w:val="00EB47A0"/>
    <w:rsid w:val="00EB6409"/>
    <w:rsid w:val="00EB68FF"/>
    <w:rsid w:val="00EB720F"/>
    <w:rsid w:val="00EB741D"/>
    <w:rsid w:val="00EC2365"/>
    <w:rsid w:val="00EC26CF"/>
    <w:rsid w:val="00EC2BB0"/>
    <w:rsid w:val="00EC470E"/>
    <w:rsid w:val="00EC5022"/>
    <w:rsid w:val="00EC75E3"/>
    <w:rsid w:val="00EC7A4D"/>
    <w:rsid w:val="00ED0014"/>
    <w:rsid w:val="00ED04E8"/>
    <w:rsid w:val="00ED112B"/>
    <w:rsid w:val="00ED1D43"/>
    <w:rsid w:val="00ED5CF6"/>
    <w:rsid w:val="00ED5E05"/>
    <w:rsid w:val="00ED6CCF"/>
    <w:rsid w:val="00EE0CA9"/>
    <w:rsid w:val="00EE22D9"/>
    <w:rsid w:val="00EE30DC"/>
    <w:rsid w:val="00EE3206"/>
    <w:rsid w:val="00EE4233"/>
    <w:rsid w:val="00EE495A"/>
    <w:rsid w:val="00EE6767"/>
    <w:rsid w:val="00EE6DAC"/>
    <w:rsid w:val="00EE715B"/>
    <w:rsid w:val="00EF0718"/>
    <w:rsid w:val="00EF19B0"/>
    <w:rsid w:val="00EF1F25"/>
    <w:rsid w:val="00EF208B"/>
    <w:rsid w:val="00EF425B"/>
    <w:rsid w:val="00EF4881"/>
    <w:rsid w:val="00EF56B3"/>
    <w:rsid w:val="00EF676A"/>
    <w:rsid w:val="00EF70E8"/>
    <w:rsid w:val="00F002BD"/>
    <w:rsid w:val="00F01180"/>
    <w:rsid w:val="00F03418"/>
    <w:rsid w:val="00F03D97"/>
    <w:rsid w:val="00F04459"/>
    <w:rsid w:val="00F04B30"/>
    <w:rsid w:val="00F05FBB"/>
    <w:rsid w:val="00F06137"/>
    <w:rsid w:val="00F1097E"/>
    <w:rsid w:val="00F112B1"/>
    <w:rsid w:val="00F127C9"/>
    <w:rsid w:val="00F13842"/>
    <w:rsid w:val="00F159C1"/>
    <w:rsid w:val="00F15B68"/>
    <w:rsid w:val="00F16535"/>
    <w:rsid w:val="00F2040A"/>
    <w:rsid w:val="00F218A1"/>
    <w:rsid w:val="00F219E6"/>
    <w:rsid w:val="00F22B66"/>
    <w:rsid w:val="00F22F6C"/>
    <w:rsid w:val="00F260C0"/>
    <w:rsid w:val="00F26A42"/>
    <w:rsid w:val="00F26E4D"/>
    <w:rsid w:val="00F273D6"/>
    <w:rsid w:val="00F3013C"/>
    <w:rsid w:val="00F30B06"/>
    <w:rsid w:val="00F30DB8"/>
    <w:rsid w:val="00F31112"/>
    <w:rsid w:val="00F3359A"/>
    <w:rsid w:val="00F34617"/>
    <w:rsid w:val="00F34C6F"/>
    <w:rsid w:val="00F35659"/>
    <w:rsid w:val="00F36462"/>
    <w:rsid w:val="00F37207"/>
    <w:rsid w:val="00F40E1C"/>
    <w:rsid w:val="00F411EC"/>
    <w:rsid w:val="00F41B0B"/>
    <w:rsid w:val="00F41CBF"/>
    <w:rsid w:val="00F4216E"/>
    <w:rsid w:val="00F43393"/>
    <w:rsid w:val="00F4528A"/>
    <w:rsid w:val="00F45BCA"/>
    <w:rsid w:val="00F4680F"/>
    <w:rsid w:val="00F5133A"/>
    <w:rsid w:val="00F51666"/>
    <w:rsid w:val="00F51E01"/>
    <w:rsid w:val="00F5233C"/>
    <w:rsid w:val="00F5354F"/>
    <w:rsid w:val="00F54987"/>
    <w:rsid w:val="00F551AA"/>
    <w:rsid w:val="00F55C74"/>
    <w:rsid w:val="00F565C8"/>
    <w:rsid w:val="00F5730B"/>
    <w:rsid w:val="00F60FE6"/>
    <w:rsid w:val="00F6164A"/>
    <w:rsid w:val="00F6173C"/>
    <w:rsid w:val="00F62789"/>
    <w:rsid w:val="00F63784"/>
    <w:rsid w:val="00F638A0"/>
    <w:rsid w:val="00F63EB6"/>
    <w:rsid w:val="00F64750"/>
    <w:rsid w:val="00F653AB"/>
    <w:rsid w:val="00F655FC"/>
    <w:rsid w:val="00F67207"/>
    <w:rsid w:val="00F678C3"/>
    <w:rsid w:val="00F70C7B"/>
    <w:rsid w:val="00F70FDE"/>
    <w:rsid w:val="00F71741"/>
    <w:rsid w:val="00F71DC9"/>
    <w:rsid w:val="00F7203D"/>
    <w:rsid w:val="00F720FB"/>
    <w:rsid w:val="00F723F5"/>
    <w:rsid w:val="00F72829"/>
    <w:rsid w:val="00F73A63"/>
    <w:rsid w:val="00F76E39"/>
    <w:rsid w:val="00F771D6"/>
    <w:rsid w:val="00F772BC"/>
    <w:rsid w:val="00F82288"/>
    <w:rsid w:val="00F82502"/>
    <w:rsid w:val="00F8299B"/>
    <w:rsid w:val="00F83669"/>
    <w:rsid w:val="00F847C4"/>
    <w:rsid w:val="00F84D27"/>
    <w:rsid w:val="00F86BEB"/>
    <w:rsid w:val="00F9091D"/>
    <w:rsid w:val="00F91B11"/>
    <w:rsid w:val="00F923EC"/>
    <w:rsid w:val="00F958E4"/>
    <w:rsid w:val="00F96E62"/>
    <w:rsid w:val="00F97DC8"/>
    <w:rsid w:val="00FA1AE5"/>
    <w:rsid w:val="00FA1D47"/>
    <w:rsid w:val="00FA4081"/>
    <w:rsid w:val="00FA5D03"/>
    <w:rsid w:val="00FA6016"/>
    <w:rsid w:val="00FA697B"/>
    <w:rsid w:val="00FA78A2"/>
    <w:rsid w:val="00FB0ECA"/>
    <w:rsid w:val="00FB1571"/>
    <w:rsid w:val="00FB1F18"/>
    <w:rsid w:val="00FB36BE"/>
    <w:rsid w:val="00FB3DAC"/>
    <w:rsid w:val="00FB69A2"/>
    <w:rsid w:val="00FB7BBC"/>
    <w:rsid w:val="00FC24DE"/>
    <w:rsid w:val="00FC535F"/>
    <w:rsid w:val="00FC560D"/>
    <w:rsid w:val="00FC5A8B"/>
    <w:rsid w:val="00FD2034"/>
    <w:rsid w:val="00FD2742"/>
    <w:rsid w:val="00FD5D01"/>
    <w:rsid w:val="00FD6898"/>
    <w:rsid w:val="00FD75E8"/>
    <w:rsid w:val="00FE2120"/>
    <w:rsid w:val="00FE3787"/>
    <w:rsid w:val="00FE43F6"/>
    <w:rsid w:val="00FE4D35"/>
    <w:rsid w:val="00FE5915"/>
    <w:rsid w:val="00FE67D1"/>
    <w:rsid w:val="00FF0A65"/>
    <w:rsid w:val="00FF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21D9F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7C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477C8"/>
  </w:style>
  <w:style w:type="paragraph" w:styleId="a4">
    <w:name w:val="footer"/>
    <w:basedOn w:val="a"/>
    <w:link w:val="Char0"/>
    <w:uiPriority w:val="99"/>
    <w:unhideWhenUsed/>
    <w:rsid w:val="006477C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477C8"/>
  </w:style>
  <w:style w:type="paragraph" w:styleId="a5">
    <w:name w:val="Balloon Text"/>
    <w:basedOn w:val="a"/>
    <w:link w:val="Char1"/>
    <w:uiPriority w:val="99"/>
    <w:semiHidden/>
    <w:unhideWhenUsed/>
    <w:rsid w:val="005A4D0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5A4D0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aption"/>
    <w:basedOn w:val="a"/>
    <w:next w:val="a"/>
    <w:uiPriority w:val="35"/>
    <w:unhideWhenUsed/>
    <w:qFormat/>
    <w:rsid w:val="00204C2D"/>
    <w:rPr>
      <w:b/>
      <w:bCs/>
      <w:szCs w:val="20"/>
    </w:rPr>
  </w:style>
  <w:style w:type="paragraph" w:styleId="a7">
    <w:name w:val="List Paragraph"/>
    <w:basedOn w:val="a"/>
    <w:uiPriority w:val="34"/>
    <w:qFormat/>
    <w:rsid w:val="0067040F"/>
    <w:pPr>
      <w:ind w:leftChars="400" w:left="800"/>
    </w:pPr>
  </w:style>
  <w:style w:type="paragraph" w:styleId="a8">
    <w:name w:val="footnote text"/>
    <w:basedOn w:val="a"/>
    <w:link w:val="Char2"/>
    <w:uiPriority w:val="99"/>
    <w:semiHidden/>
    <w:unhideWhenUsed/>
    <w:rsid w:val="00FB36BE"/>
    <w:pPr>
      <w:snapToGrid w:val="0"/>
      <w:jc w:val="left"/>
    </w:pPr>
  </w:style>
  <w:style w:type="character" w:customStyle="1" w:styleId="Char2">
    <w:name w:val="각주 텍스트 Char"/>
    <w:basedOn w:val="a0"/>
    <w:link w:val="a8"/>
    <w:uiPriority w:val="99"/>
    <w:semiHidden/>
    <w:rsid w:val="00FB36BE"/>
  </w:style>
  <w:style w:type="character" w:styleId="a9">
    <w:name w:val="footnote reference"/>
    <w:basedOn w:val="a0"/>
    <w:uiPriority w:val="99"/>
    <w:semiHidden/>
    <w:unhideWhenUsed/>
    <w:rsid w:val="00FB36BE"/>
    <w:rPr>
      <w:vertAlign w:val="superscript"/>
    </w:rPr>
  </w:style>
  <w:style w:type="table" w:styleId="aa">
    <w:name w:val="Table Grid"/>
    <w:basedOn w:val="a1"/>
    <w:uiPriority w:val="59"/>
    <w:rsid w:val="00910E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제목 1 Char"/>
    <w:basedOn w:val="a0"/>
    <w:link w:val="1"/>
    <w:uiPriority w:val="9"/>
    <w:rsid w:val="00521D9F"/>
    <w:rPr>
      <w:rFonts w:asciiTheme="majorHAnsi" w:eastAsiaTheme="majorEastAsia" w:hAnsiTheme="majorHAnsi" w:cstheme="majorBidi"/>
      <w:sz w:val="28"/>
      <w:szCs w:val="28"/>
    </w:rPr>
  </w:style>
  <w:style w:type="paragraph" w:styleId="TOC">
    <w:name w:val="TOC Heading"/>
    <w:basedOn w:val="1"/>
    <w:next w:val="a"/>
    <w:uiPriority w:val="39"/>
    <w:semiHidden/>
    <w:unhideWhenUsed/>
    <w:qFormat/>
    <w:rsid w:val="00521D9F"/>
    <w:pPr>
      <w:keepLines/>
      <w:widowControl/>
      <w:wordWrap/>
      <w:autoSpaceDE/>
      <w:autoSpaceDN/>
      <w:spacing w:before="480" w:after="0"/>
      <w:jc w:val="left"/>
      <w:outlineLvl w:val="9"/>
    </w:pPr>
    <w:rPr>
      <w:b/>
      <w:bCs/>
      <w:color w:val="365F91" w:themeColor="accent1" w:themeShade="BF"/>
      <w:kern w:val="0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ind w:left="220"/>
      <w:jc w:val="left"/>
    </w:pPr>
    <w:rPr>
      <w:kern w:val="0"/>
      <w:sz w:val="22"/>
    </w:rPr>
  </w:style>
  <w:style w:type="paragraph" w:styleId="10">
    <w:name w:val="toc 1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jc w:val="left"/>
    </w:pPr>
    <w:rPr>
      <w:kern w:val="0"/>
      <w:sz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ind w:left="440"/>
      <w:jc w:val="left"/>
    </w:pPr>
    <w:rPr>
      <w:kern w:val="0"/>
      <w:sz w:val="22"/>
    </w:rPr>
  </w:style>
  <w:style w:type="paragraph" w:styleId="ab">
    <w:name w:val="table of figures"/>
    <w:basedOn w:val="a"/>
    <w:next w:val="a"/>
    <w:uiPriority w:val="99"/>
    <w:unhideWhenUsed/>
    <w:rsid w:val="00521D9F"/>
    <w:pPr>
      <w:ind w:leftChars="400" w:left="400" w:hangingChars="200" w:hanging="200"/>
    </w:pPr>
  </w:style>
  <w:style w:type="character" w:styleId="ac">
    <w:name w:val="Hyperlink"/>
    <w:basedOn w:val="a0"/>
    <w:uiPriority w:val="99"/>
    <w:unhideWhenUsed/>
    <w:rsid w:val="00521D9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21D9F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7C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477C8"/>
  </w:style>
  <w:style w:type="paragraph" w:styleId="a4">
    <w:name w:val="footer"/>
    <w:basedOn w:val="a"/>
    <w:link w:val="Char0"/>
    <w:uiPriority w:val="99"/>
    <w:unhideWhenUsed/>
    <w:rsid w:val="006477C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477C8"/>
  </w:style>
  <w:style w:type="paragraph" w:styleId="a5">
    <w:name w:val="Balloon Text"/>
    <w:basedOn w:val="a"/>
    <w:link w:val="Char1"/>
    <w:uiPriority w:val="99"/>
    <w:semiHidden/>
    <w:unhideWhenUsed/>
    <w:rsid w:val="005A4D0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5A4D0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aption"/>
    <w:basedOn w:val="a"/>
    <w:next w:val="a"/>
    <w:uiPriority w:val="35"/>
    <w:unhideWhenUsed/>
    <w:qFormat/>
    <w:rsid w:val="00204C2D"/>
    <w:rPr>
      <w:b/>
      <w:bCs/>
      <w:szCs w:val="20"/>
    </w:rPr>
  </w:style>
  <w:style w:type="paragraph" w:styleId="a7">
    <w:name w:val="List Paragraph"/>
    <w:basedOn w:val="a"/>
    <w:uiPriority w:val="34"/>
    <w:qFormat/>
    <w:rsid w:val="0067040F"/>
    <w:pPr>
      <w:ind w:leftChars="400" w:left="800"/>
    </w:pPr>
  </w:style>
  <w:style w:type="paragraph" w:styleId="a8">
    <w:name w:val="footnote text"/>
    <w:basedOn w:val="a"/>
    <w:link w:val="Char2"/>
    <w:uiPriority w:val="99"/>
    <w:semiHidden/>
    <w:unhideWhenUsed/>
    <w:rsid w:val="00FB36BE"/>
    <w:pPr>
      <w:snapToGrid w:val="0"/>
      <w:jc w:val="left"/>
    </w:pPr>
  </w:style>
  <w:style w:type="character" w:customStyle="1" w:styleId="Char2">
    <w:name w:val="각주 텍스트 Char"/>
    <w:basedOn w:val="a0"/>
    <w:link w:val="a8"/>
    <w:uiPriority w:val="99"/>
    <w:semiHidden/>
    <w:rsid w:val="00FB36BE"/>
  </w:style>
  <w:style w:type="character" w:styleId="a9">
    <w:name w:val="footnote reference"/>
    <w:basedOn w:val="a0"/>
    <w:uiPriority w:val="99"/>
    <w:semiHidden/>
    <w:unhideWhenUsed/>
    <w:rsid w:val="00FB36BE"/>
    <w:rPr>
      <w:vertAlign w:val="superscript"/>
    </w:rPr>
  </w:style>
  <w:style w:type="table" w:styleId="aa">
    <w:name w:val="Table Grid"/>
    <w:basedOn w:val="a1"/>
    <w:uiPriority w:val="59"/>
    <w:rsid w:val="00910E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제목 1 Char"/>
    <w:basedOn w:val="a0"/>
    <w:link w:val="1"/>
    <w:uiPriority w:val="9"/>
    <w:rsid w:val="00521D9F"/>
    <w:rPr>
      <w:rFonts w:asciiTheme="majorHAnsi" w:eastAsiaTheme="majorEastAsia" w:hAnsiTheme="majorHAnsi" w:cstheme="majorBidi"/>
      <w:sz w:val="28"/>
      <w:szCs w:val="28"/>
    </w:rPr>
  </w:style>
  <w:style w:type="paragraph" w:styleId="TOC">
    <w:name w:val="TOC Heading"/>
    <w:basedOn w:val="1"/>
    <w:next w:val="a"/>
    <w:uiPriority w:val="39"/>
    <w:semiHidden/>
    <w:unhideWhenUsed/>
    <w:qFormat/>
    <w:rsid w:val="00521D9F"/>
    <w:pPr>
      <w:keepLines/>
      <w:widowControl/>
      <w:wordWrap/>
      <w:autoSpaceDE/>
      <w:autoSpaceDN/>
      <w:spacing w:before="480" w:after="0"/>
      <w:jc w:val="left"/>
      <w:outlineLvl w:val="9"/>
    </w:pPr>
    <w:rPr>
      <w:b/>
      <w:bCs/>
      <w:color w:val="365F91" w:themeColor="accent1" w:themeShade="BF"/>
      <w:kern w:val="0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ind w:left="220"/>
      <w:jc w:val="left"/>
    </w:pPr>
    <w:rPr>
      <w:kern w:val="0"/>
      <w:sz w:val="22"/>
    </w:rPr>
  </w:style>
  <w:style w:type="paragraph" w:styleId="10">
    <w:name w:val="toc 1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jc w:val="left"/>
    </w:pPr>
    <w:rPr>
      <w:kern w:val="0"/>
      <w:sz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521D9F"/>
    <w:pPr>
      <w:widowControl/>
      <w:wordWrap/>
      <w:autoSpaceDE/>
      <w:autoSpaceDN/>
      <w:spacing w:after="100"/>
      <w:ind w:left="440"/>
      <w:jc w:val="left"/>
    </w:pPr>
    <w:rPr>
      <w:kern w:val="0"/>
      <w:sz w:val="22"/>
    </w:rPr>
  </w:style>
  <w:style w:type="paragraph" w:styleId="ab">
    <w:name w:val="table of figures"/>
    <w:basedOn w:val="a"/>
    <w:next w:val="a"/>
    <w:uiPriority w:val="99"/>
    <w:unhideWhenUsed/>
    <w:rsid w:val="00521D9F"/>
    <w:pPr>
      <w:ind w:leftChars="400" w:left="400" w:hangingChars="200" w:hanging="200"/>
    </w:pPr>
  </w:style>
  <w:style w:type="character" w:styleId="ac">
    <w:name w:val="Hyperlink"/>
    <w:basedOn w:val="a0"/>
    <w:uiPriority w:val="99"/>
    <w:unhideWhenUsed/>
    <w:rsid w:val="00521D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7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3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" Type="http://schemas.microsoft.com/office/2007/relationships/stylesWithEffects" Target="stylesWithEffects.xml"/><Relationship Id="rId21" Type="http://schemas.openxmlformats.org/officeDocument/2006/relationships/image" Target="media/image8.png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28</Pages>
  <Words>5755</Words>
  <Characters>32805</Characters>
  <Application>Microsoft Office Word</Application>
  <DocSecurity>0</DocSecurity>
  <Lines>273</Lines>
  <Paragraphs>76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86</cp:revision>
  <cp:lastPrinted>2013-11-29T04:02:00Z</cp:lastPrinted>
  <dcterms:created xsi:type="dcterms:W3CDTF">2013-11-29T01:05:00Z</dcterms:created>
  <dcterms:modified xsi:type="dcterms:W3CDTF">2013-12-02T11:37:00Z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